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6F" w:rsidRDefault="00571C6F" w:rsidP="00571C6F">
      <w:pPr>
        <w:rPr>
          <w:rFonts w:ascii="Arial" w:hAnsi="Arial" w:cs="Arial"/>
          <w:b/>
          <w:bCs/>
        </w:rPr>
      </w:pPr>
    </w:p>
    <w:p w:rsidR="00571C6F" w:rsidRDefault="00571C6F" w:rsidP="00571C6F">
      <w:pPr>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8pt;margin-top:3.75pt;width:36pt;height:45pt;z-index:251658240" filled="t" stroked="t">
            <v:imagedata r:id="rId5" o:title=""/>
          </v:shape>
          <o:OLEObject Type="Embed" ProgID="Imaging.Document" ShapeID="_x0000_s1034" DrawAspect="Content" ObjectID="_1476966259" r:id="rId6"/>
        </w:pict>
      </w:r>
      <w:proofErr w:type="gramStart"/>
      <w:r>
        <w:rPr>
          <w:rFonts w:ascii="Arial" w:hAnsi="Arial" w:cs="Arial"/>
          <w:b/>
          <w:bCs/>
        </w:rPr>
        <w:t>HOTEL CORPORATION OF INDIA LTD</w:t>
      </w:r>
      <w:r>
        <w:rPr>
          <w:rFonts w:ascii="Arial" w:hAnsi="Arial" w:cs="Arial"/>
        </w:rPr>
        <w:t>.</w:t>
      </w:r>
      <w:proofErr w:type="gramEnd"/>
    </w:p>
    <w:p w:rsidR="00571C6F" w:rsidRDefault="00571C6F" w:rsidP="00571C6F">
      <w:pPr>
        <w:jc w:val="center"/>
        <w:rPr>
          <w:rFonts w:ascii="Arial" w:hAnsi="Arial" w:cs="Arial"/>
          <w:b/>
        </w:rPr>
      </w:pPr>
      <w:r>
        <w:rPr>
          <w:rFonts w:ascii="Arial" w:hAnsi="Arial" w:cs="Arial"/>
          <w:b/>
        </w:rPr>
        <w:t xml:space="preserve">UNIT: </w:t>
      </w:r>
      <w:proofErr w:type="gramStart"/>
      <w:r>
        <w:rPr>
          <w:rFonts w:ascii="Arial" w:hAnsi="Arial" w:cs="Arial"/>
          <w:b/>
        </w:rPr>
        <w:t>CENTAUR  LAKE</w:t>
      </w:r>
      <w:proofErr w:type="gramEnd"/>
      <w:r>
        <w:rPr>
          <w:rFonts w:ascii="Arial" w:hAnsi="Arial" w:cs="Arial"/>
          <w:b/>
        </w:rPr>
        <w:t xml:space="preserve"> VIEW HOTEL, </w:t>
      </w:r>
    </w:p>
    <w:p w:rsidR="00571C6F" w:rsidRDefault="00571C6F" w:rsidP="00571C6F">
      <w:pPr>
        <w:jc w:val="center"/>
        <w:rPr>
          <w:rFonts w:ascii="Arial" w:hAnsi="Arial" w:cs="Arial"/>
        </w:rPr>
      </w:pPr>
      <w:r>
        <w:rPr>
          <w:rFonts w:ascii="Arial" w:hAnsi="Arial" w:cs="Arial"/>
          <w:b/>
        </w:rPr>
        <w:t>CHESHMASHAHI SRINAGER-(J&amp;K)</w:t>
      </w:r>
    </w:p>
    <w:p w:rsidR="00571C6F" w:rsidRDefault="00571C6F" w:rsidP="00571C6F">
      <w:pPr>
        <w:pStyle w:val="Heading5"/>
        <w:ind w:right="0"/>
        <w:rPr>
          <w:sz w:val="20"/>
          <w:szCs w:val="20"/>
          <w:u w:val="none"/>
        </w:rPr>
      </w:pPr>
      <w:proofErr w:type="gramStart"/>
      <w:r>
        <w:rPr>
          <w:sz w:val="20"/>
          <w:szCs w:val="20"/>
          <w:u w:val="none"/>
        </w:rPr>
        <w:t>TEL.NO. 2501236-38, 2501240-45.</w:t>
      </w:r>
      <w:proofErr w:type="gramEnd"/>
      <w:r>
        <w:rPr>
          <w:sz w:val="20"/>
          <w:szCs w:val="20"/>
          <w:u w:val="none"/>
        </w:rPr>
        <w:t xml:space="preserve"> FAX NO.0194-2501145</w:t>
      </w:r>
    </w:p>
    <w:p w:rsidR="00571C6F" w:rsidRDefault="00571C6F" w:rsidP="00571C6F">
      <w:pPr>
        <w:pStyle w:val="Heading5"/>
        <w:ind w:right="0"/>
        <w:jc w:val="both"/>
        <w:rPr>
          <w:sz w:val="24"/>
          <w:szCs w:val="24"/>
          <w:u w:val="none"/>
        </w:rPr>
      </w:pPr>
    </w:p>
    <w:p w:rsidR="00571C6F" w:rsidRDefault="00571C6F" w:rsidP="00571C6F">
      <w:pPr>
        <w:pStyle w:val="Heading5"/>
        <w:ind w:right="0"/>
        <w:jc w:val="both"/>
        <w:rPr>
          <w:sz w:val="24"/>
          <w:szCs w:val="24"/>
          <w:u w:val="none"/>
        </w:rPr>
      </w:pPr>
    </w:p>
    <w:p w:rsidR="00571C6F" w:rsidRDefault="00571C6F" w:rsidP="00571C6F">
      <w:pPr>
        <w:pStyle w:val="Heading5"/>
        <w:ind w:right="0"/>
        <w:jc w:val="both"/>
        <w:rPr>
          <w:u w:val="none"/>
        </w:rPr>
      </w:pPr>
      <w:r>
        <w:rPr>
          <w:u w:val="none"/>
        </w:rPr>
        <w:t>M/s ………………………………..</w:t>
      </w:r>
    </w:p>
    <w:p w:rsidR="00571C6F" w:rsidRDefault="00571C6F" w:rsidP="00571C6F">
      <w:pPr>
        <w:pStyle w:val="Heading5"/>
        <w:ind w:right="0"/>
        <w:jc w:val="both"/>
        <w:rPr>
          <w:u w:val="none"/>
        </w:rPr>
      </w:pPr>
      <w:r>
        <w:rPr>
          <w:u w:val="none"/>
        </w:rPr>
        <w:t>…………………………………….</w:t>
      </w:r>
    </w:p>
    <w:p w:rsidR="00571C6F" w:rsidRDefault="00571C6F" w:rsidP="00571C6F">
      <w:pPr>
        <w:pStyle w:val="Heading5"/>
        <w:ind w:right="0"/>
        <w:jc w:val="both"/>
        <w:rPr>
          <w:u w:val="none"/>
        </w:rPr>
      </w:pPr>
      <w:r>
        <w:rPr>
          <w:u w:val="none"/>
        </w:rPr>
        <w:t>…………………………………….</w:t>
      </w:r>
    </w:p>
    <w:p w:rsidR="00571C6F" w:rsidRDefault="00571C6F" w:rsidP="00571C6F">
      <w:pPr>
        <w:pStyle w:val="Heading5"/>
        <w:ind w:right="0"/>
        <w:jc w:val="left"/>
        <w:rPr>
          <w:color w:val="FF6600"/>
          <w:u w:val="none"/>
        </w:rPr>
      </w:pPr>
    </w:p>
    <w:p w:rsidR="00571C6F" w:rsidRDefault="00571C6F" w:rsidP="00571C6F">
      <w:pPr>
        <w:pStyle w:val="Heading5"/>
        <w:ind w:right="0"/>
        <w:jc w:val="left"/>
        <w:rPr>
          <w:sz w:val="20"/>
          <w:szCs w:val="20"/>
          <w:u w:val="none"/>
        </w:rPr>
      </w:pPr>
      <w:r>
        <w:rPr>
          <w:sz w:val="20"/>
          <w:szCs w:val="20"/>
          <w:u w:val="none"/>
        </w:rPr>
        <w:t xml:space="preserve">Tender No. T-14/13                                                                       </w:t>
      </w:r>
    </w:p>
    <w:p w:rsidR="00571C6F" w:rsidRDefault="00571C6F" w:rsidP="00571C6F">
      <w:pPr>
        <w:pStyle w:val="Heading5"/>
        <w:ind w:right="0"/>
        <w:jc w:val="left"/>
        <w:rPr>
          <w:sz w:val="20"/>
          <w:szCs w:val="20"/>
          <w:u w:val="none"/>
        </w:rPr>
      </w:pPr>
      <w:r>
        <w:rPr>
          <w:sz w:val="20"/>
          <w:szCs w:val="20"/>
          <w:u w:val="none"/>
        </w:rPr>
        <w:t>Dated: 10/11/2014</w:t>
      </w:r>
    </w:p>
    <w:p w:rsidR="00571C6F" w:rsidRDefault="00571C6F" w:rsidP="00571C6F">
      <w:pPr>
        <w:pStyle w:val="Heading5"/>
        <w:ind w:right="0"/>
        <w:jc w:val="left"/>
        <w:rPr>
          <w:sz w:val="20"/>
          <w:szCs w:val="20"/>
          <w:u w:val="none"/>
        </w:rPr>
      </w:pPr>
      <w:r>
        <w:rPr>
          <w:sz w:val="20"/>
          <w:szCs w:val="20"/>
          <w:u w:val="none"/>
        </w:rPr>
        <w:t xml:space="preserve">Due Date: 02/12/20142014                        </w:t>
      </w:r>
    </w:p>
    <w:p w:rsidR="00571C6F" w:rsidRDefault="00571C6F" w:rsidP="00571C6F">
      <w:pPr>
        <w:pStyle w:val="Heading5"/>
        <w:ind w:right="0"/>
        <w:jc w:val="left"/>
      </w:pPr>
    </w:p>
    <w:p w:rsidR="00571C6F" w:rsidRDefault="00571C6F" w:rsidP="00571C6F">
      <w:pPr>
        <w:ind w:right="548"/>
        <w:jc w:val="center"/>
        <w:rPr>
          <w:rFonts w:ascii="Arial" w:hAnsi="Arial" w:cs="Arial"/>
          <w:sz w:val="18"/>
          <w:szCs w:val="18"/>
        </w:rPr>
      </w:pPr>
      <w:r>
        <w:rPr>
          <w:rFonts w:ascii="Arial" w:hAnsi="Arial" w:cs="Arial"/>
          <w:b/>
          <w:sz w:val="18"/>
          <w:szCs w:val="18"/>
        </w:rPr>
        <w:t xml:space="preserve">Sub: Tender inviting quotations for supply of Soya refined oil at Centaur Lake View Hotel </w:t>
      </w:r>
      <w:proofErr w:type="spellStart"/>
      <w:r>
        <w:rPr>
          <w:rFonts w:ascii="Arial" w:hAnsi="Arial" w:cs="Arial"/>
          <w:b/>
          <w:sz w:val="18"/>
          <w:szCs w:val="18"/>
        </w:rPr>
        <w:t>Cheshmashahi</w:t>
      </w:r>
      <w:proofErr w:type="spellEnd"/>
      <w:r>
        <w:rPr>
          <w:rFonts w:ascii="Arial" w:hAnsi="Arial" w:cs="Arial"/>
          <w:b/>
          <w:sz w:val="18"/>
          <w:szCs w:val="18"/>
        </w:rPr>
        <w:t xml:space="preserve"> Srinagar (J&amp;K)</w:t>
      </w:r>
    </w:p>
    <w:p w:rsidR="00571C6F" w:rsidRDefault="00571C6F" w:rsidP="00571C6F">
      <w:pPr>
        <w:pStyle w:val="Heading5"/>
        <w:ind w:right="0"/>
        <w:jc w:val="left"/>
        <w:rPr>
          <w:color w:val="0000FF"/>
        </w:rPr>
      </w:pPr>
    </w:p>
    <w:p w:rsidR="00571C6F" w:rsidRDefault="00571C6F" w:rsidP="00571C6F">
      <w:pPr>
        <w:pStyle w:val="Heading2"/>
        <w:tabs>
          <w:tab w:val="left" w:pos="0"/>
        </w:tabs>
        <w:ind w:right="454"/>
        <w:jc w:val="both"/>
        <w:rPr>
          <w:rFonts w:ascii="Arial" w:hAnsi="Arial" w:cs="Arial"/>
          <w:b w:val="0"/>
          <w:sz w:val="20"/>
          <w:szCs w:val="20"/>
        </w:rPr>
      </w:pPr>
      <w:r>
        <w:rPr>
          <w:rFonts w:ascii="Arial" w:hAnsi="Arial" w:cs="Arial"/>
          <w:b w:val="0"/>
          <w:sz w:val="20"/>
          <w:szCs w:val="20"/>
        </w:rPr>
        <w:t xml:space="preserve">Hotel Corporation of India Limited, referred as ‘HCIL’, a wholly owned subsidiary of “Air India Ltd” invites sealed/closed quotations in Two Bid system (i.e. Tech. Bid-Part A &amp; Price Bid – Part B) from reputed suppliers / dealers for the </w:t>
      </w:r>
      <w:r>
        <w:rPr>
          <w:rFonts w:ascii="Arial" w:hAnsi="Arial" w:cs="Arial"/>
          <w:sz w:val="20"/>
          <w:szCs w:val="20"/>
        </w:rPr>
        <w:t xml:space="preserve">(“Supply of refined oil at Centaur Lake View Hotel </w:t>
      </w:r>
      <w:proofErr w:type="spellStart"/>
      <w:r>
        <w:rPr>
          <w:rFonts w:ascii="Arial" w:hAnsi="Arial" w:cs="Arial"/>
          <w:sz w:val="20"/>
          <w:szCs w:val="20"/>
        </w:rPr>
        <w:t>Cheshmashai</w:t>
      </w:r>
      <w:proofErr w:type="spellEnd"/>
      <w:r>
        <w:rPr>
          <w:rFonts w:ascii="Arial" w:hAnsi="Arial" w:cs="Arial"/>
          <w:sz w:val="20"/>
          <w:szCs w:val="20"/>
        </w:rPr>
        <w:t xml:space="preserve"> Srinagar (J&amp;K)”</w:t>
      </w:r>
      <w:r>
        <w:rPr>
          <w:rFonts w:ascii="Arial" w:hAnsi="Arial" w:cs="Arial"/>
          <w:b w:val="0"/>
          <w:sz w:val="20"/>
          <w:szCs w:val="20"/>
        </w:rPr>
        <w:t xml:space="preserve"> offering best institutional price and quality. Offers made should be best/lowest rates as applicable to Public Sector Cos, Govt. </w:t>
      </w:r>
      <w:proofErr w:type="spellStart"/>
      <w:r>
        <w:rPr>
          <w:rFonts w:ascii="Arial" w:hAnsi="Arial" w:cs="Arial"/>
          <w:b w:val="0"/>
          <w:sz w:val="20"/>
          <w:szCs w:val="20"/>
        </w:rPr>
        <w:t>Deptts</w:t>
      </w:r>
      <w:proofErr w:type="spellEnd"/>
      <w:r>
        <w:rPr>
          <w:rFonts w:ascii="Arial" w:hAnsi="Arial" w:cs="Arial"/>
          <w:b w:val="0"/>
          <w:sz w:val="20"/>
          <w:szCs w:val="20"/>
        </w:rPr>
        <w:t xml:space="preserve"> or Institutional bulk buyers. </w:t>
      </w:r>
    </w:p>
    <w:p w:rsidR="00571C6F" w:rsidRDefault="00571C6F" w:rsidP="00571C6F">
      <w:pPr>
        <w:pStyle w:val="Heading2"/>
        <w:ind w:right="454"/>
        <w:rPr>
          <w:rFonts w:ascii="Arial" w:hAnsi="Arial" w:cs="Arial"/>
          <w:b w:val="0"/>
          <w:sz w:val="20"/>
          <w:szCs w:val="20"/>
        </w:rPr>
      </w:pPr>
    </w:p>
    <w:p w:rsidR="00571C6F" w:rsidRDefault="00571C6F" w:rsidP="00571C6F">
      <w:pPr>
        <w:pStyle w:val="Heading2"/>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Tender details</w:t>
      </w:r>
      <w:r>
        <w:rPr>
          <w:rFonts w:ascii="Arial" w:hAnsi="Arial" w:cs="Arial"/>
          <w:sz w:val="20"/>
          <w:szCs w:val="20"/>
        </w:rPr>
        <w:t xml:space="preserve">: </w:t>
      </w:r>
    </w:p>
    <w:tbl>
      <w:tblPr>
        <w:tblpPr w:leftFromText="180" w:rightFromText="180" w:vertAnchor="text" w:horzAnchor="margin" w:tblpX="370" w:tblpY="154"/>
        <w:tblW w:w="9550" w:type="dxa"/>
        <w:tblCellMar>
          <w:left w:w="0" w:type="dxa"/>
          <w:right w:w="0" w:type="dxa"/>
        </w:tblCellMar>
        <w:tblLook w:val="04A0"/>
      </w:tblPr>
      <w:tblGrid>
        <w:gridCol w:w="640"/>
        <w:gridCol w:w="4230"/>
        <w:gridCol w:w="4680"/>
      </w:tblGrid>
      <w:tr w:rsidR="00571C6F" w:rsidTr="00571C6F">
        <w:tc>
          <w:tcPr>
            <w:tcW w:w="640" w:type="dxa"/>
            <w:tcBorders>
              <w:top w:val="single" w:sz="8" w:space="0" w:color="auto"/>
              <w:left w:val="single" w:sz="8" w:space="0" w:color="auto"/>
              <w:bottom w:val="single" w:sz="8" w:space="0" w:color="auto"/>
              <w:right w:val="single" w:sz="8" w:space="0" w:color="auto"/>
            </w:tcBorders>
            <w:hideMark/>
          </w:tcPr>
          <w:p w:rsidR="00571C6F" w:rsidRDefault="00571C6F">
            <w:pPr>
              <w:spacing w:line="276" w:lineRule="auto"/>
              <w:rPr>
                <w:rFonts w:ascii="Arial" w:hAnsi="Arial" w:cs="Arial"/>
                <w:b/>
                <w:bCs/>
                <w:sz w:val="20"/>
                <w:szCs w:val="20"/>
              </w:rPr>
            </w:pPr>
            <w:r>
              <w:rPr>
                <w:rFonts w:ascii="Arial" w:hAnsi="Arial" w:cs="Arial"/>
                <w:b/>
                <w:bCs/>
                <w:sz w:val="20"/>
                <w:szCs w:val="20"/>
              </w:rPr>
              <w:t>1.1</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 xml:space="preserve">Tender </w:t>
            </w:r>
            <w:proofErr w:type="spellStart"/>
            <w:r>
              <w:rPr>
                <w:rFonts w:ascii="Arial" w:hAnsi="Arial" w:cs="Arial"/>
                <w:b/>
                <w:bCs/>
                <w:sz w:val="20"/>
                <w:szCs w:val="20"/>
              </w:rPr>
              <w:t>Enq</w:t>
            </w:r>
            <w:proofErr w:type="spellEnd"/>
            <w:r>
              <w:rPr>
                <w:rFonts w:ascii="Arial" w:hAnsi="Arial" w:cs="Arial"/>
                <w:b/>
                <w:bCs/>
                <w:sz w:val="20"/>
                <w:szCs w:val="20"/>
              </w:rPr>
              <w:t xml:space="preserve">. No.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 xml:space="preserve">  T-14/13 </w:t>
            </w:r>
          </w:p>
        </w:tc>
      </w:tr>
      <w:tr w:rsidR="00571C6F" w:rsidTr="00571C6F">
        <w:tc>
          <w:tcPr>
            <w:tcW w:w="640" w:type="dxa"/>
            <w:tcBorders>
              <w:top w:val="single" w:sz="8" w:space="0" w:color="auto"/>
              <w:left w:val="single" w:sz="8" w:space="0" w:color="auto"/>
              <w:bottom w:val="single" w:sz="8" w:space="0" w:color="auto"/>
              <w:right w:val="single" w:sz="8" w:space="0" w:color="auto"/>
            </w:tcBorders>
            <w:hideMark/>
          </w:tcPr>
          <w:p w:rsidR="00571C6F" w:rsidRDefault="00571C6F">
            <w:pPr>
              <w:spacing w:line="276" w:lineRule="auto"/>
              <w:rPr>
                <w:rFonts w:ascii="Arial" w:hAnsi="Arial" w:cs="Arial"/>
                <w:b/>
                <w:bCs/>
                <w:sz w:val="20"/>
                <w:szCs w:val="20"/>
              </w:rPr>
            </w:pPr>
            <w:r>
              <w:rPr>
                <w:rFonts w:ascii="Arial" w:hAnsi="Arial" w:cs="Arial"/>
                <w:b/>
                <w:bCs/>
                <w:sz w:val="20"/>
                <w:szCs w:val="20"/>
              </w:rPr>
              <w:t>1.2</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bCs/>
                <w:sz w:val="20"/>
                <w:szCs w:val="20"/>
              </w:rPr>
            </w:pPr>
            <w:r>
              <w:rPr>
                <w:rFonts w:ascii="Arial" w:hAnsi="Arial" w:cs="Arial"/>
                <w:b/>
                <w:bCs/>
                <w:sz w:val="20"/>
                <w:szCs w:val="20"/>
              </w:rPr>
              <w:t>Tender date.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 xml:space="preserve">  10/11/2014</w:t>
            </w:r>
          </w:p>
        </w:tc>
      </w:tr>
      <w:tr w:rsidR="00571C6F" w:rsidTr="00571C6F">
        <w:tc>
          <w:tcPr>
            <w:tcW w:w="640" w:type="dxa"/>
            <w:tcBorders>
              <w:top w:val="single" w:sz="8" w:space="0" w:color="auto"/>
              <w:left w:val="single" w:sz="8" w:space="0" w:color="auto"/>
              <w:bottom w:val="single" w:sz="8" w:space="0" w:color="auto"/>
              <w:right w:val="single" w:sz="8" w:space="0" w:color="auto"/>
            </w:tcBorders>
            <w:hideMark/>
          </w:tcPr>
          <w:p w:rsidR="00571C6F" w:rsidRDefault="00571C6F">
            <w:pPr>
              <w:spacing w:line="276" w:lineRule="auto"/>
              <w:rPr>
                <w:rFonts w:ascii="Arial" w:hAnsi="Arial" w:cs="Arial"/>
                <w:b/>
                <w:bCs/>
                <w:sz w:val="20"/>
                <w:szCs w:val="20"/>
              </w:rPr>
            </w:pPr>
            <w:r>
              <w:rPr>
                <w:rFonts w:ascii="Arial" w:hAnsi="Arial" w:cs="Arial"/>
                <w:b/>
                <w:bCs/>
                <w:sz w:val="20"/>
                <w:szCs w:val="20"/>
              </w:rPr>
              <w:t>1.3</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bCs/>
                <w:sz w:val="20"/>
                <w:szCs w:val="20"/>
              </w:rPr>
            </w:pPr>
            <w:r>
              <w:rPr>
                <w:rFonts w:ascii="Arial" w:hAnsi="Arial" w:cs="Arial"/>
                <w:b/>
                <w:bCs/>
                <w:sz w:val="20"/>
                <w:szCs w:val="20"/>
              </w:rPr>
              <w:t>Tender Subject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 xml:space="preserve">Supply of Soya refined oil at 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tc>
      </w:tr>
      <w:tr w:rsidR="00571C6F" w:rsidTr="00571C6F">
        <w:tc>
          <w:tcPr>
            <w:tcW w:w="640" w:type="dxa"/>
            <w:tcBorders>
              <w:top w:val="nil"/>
              <w:left w:val="single" w:sz="8" w:space="0" w:color="auto"/>
              <w:bottom w:val="single" w:sz="8" w:space="0" w:color="auto"/>
              <w:right w:val="single" w:sz="8" w:space="0" w:color="auto"/>
            </w:tcBorders>
            <w:hideMark/>
          </w:tcPr>
          <w:p w:rsidR="00571C6F" w:rsidRDefault="00571C6F">
            <w:pPr>
              <w:spacing w:line="276" w:lineRule="auto"/>
              <w:rPr>
                <w:rFonts w:ascii="Arial" w:hAnsi="Arial" w:cs="Arial"/>
                <w:b/>
                <w:bCs/>
                <w:sz w:val="20"/>
                <w:szCs w:val="20"/>
              </w:rPr>
            </w:pPr>
            <w:r>
              <w:rPr>
                <w:rFonts w:ascii="Arial" w:hAnsi="Arial" w:cs="Arial"/>
                <w:b/>
                <w:bCs/>
                <w:sz w:val="20"/>
                <w:szCs w:val="20"/>
              </w:rPr>
              <w:t>1.4</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 xml:space="preserve">Last date/time of submission of tender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02/12/2014 by 1500 hrs.</w:t>
            </w:r>
          </w:p>
        </w:tc>
      </w:tr>
      <w:tr w:rsidR="00571C6F" w:rsidTr="00571C6F">
        <w:tc>
          <w:tcPr>
            <w:tcW w:w="640" w:type="dxa"/>
            <w:tcBorders>
              <w:top w:val="nil"/>
              <w:left w:val="single" w:sz="8" w:space="0" w:color="auto"/>
              <w:bottom w:val="single" w:sz="8" w:space="0" w:color="auto"/>
              <w:right w:val="single" w:sz="8" w:space="0" w:color="auto"/>
            </w:tcBorders>
            <w:hideMark/>
          </w:tcPr>
          <w:p w:rsidR="00571C6F" w:rsidRDefault="00571C6F">
            <w:pPr>
              <w:spacing w:line="276" w:lineRule="auto"/>
              <w:rPr>
                <w:rFonts w:ascii="Arial" w:hAnsi="Arial" w:cs="Arial"/>
                <w:b/>
                <w:bCs/>
                <w:sz w:val="20"/>
                <w:szCs w:val="20"/>
              </w:rPr>
            </w:pPr>
            <w:r>
              <w:rPr>
                <w:rFonts w:ascii="Arial" w:hAnsi="Arial" w:cs="Arial"/>
                <w:b/>
                <w:bCs/>
                <w:sz w:val="20"/>
                <w:szCs w:val="20"/>
              </w:rPr>
              <w:t>1.5</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Date/time  of opening of technical bid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02/12/2014 at 1530 hrs.</w:t>
            </w:r>
          </w:p>
        </w:tc>
      </w:tr>
    </w:tbl>
    <w:p w:rsidR="00571C6F" w:rsidRDefault="00571C6F" w:rsidP="00571C6F">
      <w:pPr>
        <w:pStyle w:val="Heading2"/>
        <w:rPr>
          <w:rFonts w:ascii="Arial" w:hAnsi="Arial" w:cs="Arial"/>
          <w:sz w:val="20"/>
          <w:szCs w:val="20"/>
        </w:rPr>
      </w:pPr>
    </w:p>
    <w:p w:rsidR="00571C6F" w:rsidRDefault="00571C6F" w:rsidP="00571C6F">
      <w:pPr>
        <w:pStyle w:val="Heading2"/>
        <w:rPr>
          <w:rFonts w:ascii="Arial" w:hAnsi="Arial" w:cs="Arial"/>
          <w:sz w:val="20"/>
          <w:szCs w:val="20"/>
        </w:rPr>
      </w:pPr>
    </w:p>
    <w:p w:rsidR="00571C6F" w:rsidRDefault="00571C6F" w:rsidP="00571C6F">
      <w:pPr>
        <w:pStyle w:val="Heading2"/>
        <w:rPr>
          <w:rFonts w:ascii="Arial" w:hAnsi="Arial" w:cs="Arial"/>
          <w:sz w:val="20"/>
          <w:szCs w:val="20"/>
        </w:rPr>
      </w:pPr>
    </w:p>
    <w:p w:rsidR="00571C6F" w:rsidRDefault="00571C6F" w:rsidP="00571C6F">
      <w:pPr>
        <w:pStyle w:val="Heading2"/>
        <w:rPr>
          <w:rFonts w:ascii="Arial" w:hAnsi="Arial" w:cs="Arial"/>
          <w:sz w:val="20"/>
          <w:szCs w:val="20"/>
        </w:rPr>
      </w:pPr>
    </w:p>
    <w:p w:rsidR="00571C6F" w:rsidRDefault="00571C6F" w:rsidP="00571C6F">
      <w:pPr>
        <w:pStyle w:val="Heading2"/>
        <w:rPr>
          <w:rFonts w:ascii="Arial" w:hAnsi="Arial" w:cs="Arial"/>
          <w:sz w:val="20"/>
          <w:szCs w:val="20"/>
        </w:rPr>
      </w:pPr>
    </w:p>
    <w:p w:rsidR="00571C6F" w:rsidRDefault="00571C6F" w:rsidP="00571C6F">
      <w:pPr>
        <w:pStyle w:val="Heading2"/>
        <w:rPr>
          <w:rFonts w:ascii="Arial" w:hAnsi="Arial" w:cs="Arial"/>
          <w:sz w:val="20"/>
          <w:szCs w:val="20"/>
        </w:rPr>
      </w:pPr>
    </w:p>
    <w:p w:rsidR="00571C6F" w:rsidRDefault="00571C6F" w:rsidP="00571C6F">
      <w:pPr>
        <w:pStyle w:val="Heading2"/>
        <w:rPr>
          <w:rFonts w:ascii="Arial" w:hAnsi="Arial" w:cs="Arial"/>
          <w:sz w:val="20"/>
          <w:szCs w:val="20"/>
        </w:rPr>
      </w:pPr>
    </w:p>
    <w:p w:rsidR="00571C6F" w:rsidRDefault="00571C6F" w:rsidP="00571C6F">
      <w:pPr>
        <w:pStyle w:val="Heading2"/>
        <w:rPr>
          <w:rFonts w:ascii="Arial" w:hAnsi="Arial" w:cs="Arial"/>
          <w:sz w:val="20"/>
          <w:szCs w:val="20"/>
        </w:rPr>
      </w:pPr>
    </w:p>
    <w:p w:rsidR="00571C6F" w:rsidRDefault="00571C6F" w:rsidP="00571C6F">
      <w:pPr>
        <w:pStyle w:val="Heading2"/>
        <w:rPr>
          <w:rFonts w:ascii="Arial" w:hAnsi="Arial" w:cs="Arial"/>
          <w:sz w:val="20"/>
          <w:szCs w:val="20"/>
        </w:rPr>
      </w:pPr>
    </w:p>
    <w:p w:rsidR="00571C6F" w:rsidRDefault="00571C6F" w:rsidP="00571C6F">
      <w:pPr>
        <w:pStyle w:val="Heading2"/>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Tenderers</w:t>
      </w:r>
      <w:proofErr w:type="spellEnd"/>
      <w:r>
        <w:rPr>
          <w:rFonts w:ascii="Arial" w:hAnsi="Arial" w:cs="Arial"/>
          <w:sz w:val="20"/>
          <w:szCs w:val="20"/>
        </w:rPr>
        <w:t xml:space="preserve"> are requested to submit their quotations as per following documents:</w:t>
      </w:r>
    </w:p>
    <w:p w:rsidR="00571C6F" w:rsidRDefault="00571C6F" w:rsidP="00571C6F">
      <w:pPr>
        <w:pStyle w:val="Heading2"/>
        <w:rPr>
          <w:rFonts w:ascii="Arial" w:hAnsi="Arial" w:cs="Arial"/>
          <w:sz w:val="20"/>
          <w:szCs w:val="20"/>
        </w:rPr>
      </w:pPr>
    </w:p>
    <w:tbl>
      <w:tblPr>
        <w:tblW w:w="9264" w:type="dxa"/>
        <w:jc w:val="center"/>
        <w:tblInd w:w="2805" w:type="dxa"/>
        <w:tblCellMar>
          <w:left w:w="0" w:type="dxa"/>
          <w:right w:w="0" w:type="dxa"/>
        </w:tblCellMar>
        <w:tblLook w:val="04A0"/>
      </w:tblPr>
      <w:tblGrid>
        <w:gridCol w:w="797"/>
        <w:gridCol w:w="6895"/>
        <w:gridCol w:w="1572"/>
      </w:tblGrid>
      <w:tr w:rsidR="00571C6F" w:rsidTr="00571C6F">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 xml:space="preserve">   </w:t>
            </w:r>
            <w:proofErr w:type="spellStart"/>
            <w:r>
              <w:rPr>
                <w:rFonts w:ascii="Arial" w:hAnsi="Arial" w:cs="Arial"/>
                <w:b/>
                <w:bCs/>
                <w:sz w:val="20"/>
                <w:szCs w:val="20"/>
              </w:rPr>
              <w:t>S.No</w:t>
            </w:r>
            <w:proofErr w:type="spellEnd"/>
            <w:r>
              <w:rPr>
                <w:rFonts w:ascii="Arial" w:hAnsi="Arial" w:cs="Arial"/>
                <w:b/>
                <w:bCs/>
                <w:sz w:val="20"/>
                <w:szCs w:val="20"/>
              </w:rPr>
              <w:t>.</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Particulars A</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Annexure</w:t>
            </w:r>
          </w:p>
        </w:tc>
      </w:tr>
      <w:tr w:rsidR="00571C6F" w:rsidTr="00571C6F">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2.1</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bCs/>
                <w:sz w:val="20"/>
                <w:szCs w:val="20"/>
              </w:rPr>
            </w:pPr>
            <w:r>
              <w:rPr>
                <w:rFonts w:ascii="Arial" w:hAnsi="Arial" w:cs="Arial"/>
                <w:b/>
                <w:bCs/>
                <w:sz w:val="20"/>
                <w:szCs w:val="20"/>
              </w:rPr>
              <w:t>General Terms &amp; Conditions</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I</w:t>
            </w:r>
          </w:p>
        </w:tc>
      </w:tr>
      <w:tr w:rsidR="00571C6F" w:rsidTr="00571C6F">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2.2</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bCs/>
                <w:sz w:val="20"/>
                <w:szCs w:val="20"/>
              </w:rPr>
            </w:pPr>
            <w:r>
              <w:rPr>
                <w:rFonts w:ascii="Arial" w:hAnsi="Arial" w:cs="Arial"/>
                <w:b/>
                <w:bCs/>
                <w:sz w:val="20"/>
                <w:szCs w:val="20"/>
              </w:rPr>
              <w:t xml:space="preserve">Prequalification / Technical Evaluation Criteria </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II</w:t>
            </w:r>
          </w:p>
        </w:tc>
      </w:tr>
      <w:tr w:rsidR="00571C6F" w:rsidTr="00571C6F">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2.3</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 xml:space="preserve">Specifications Of the Material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III</w:t>
            </w:r>
          </w:p>
        </w:tc>
      </w:tr>
      <w:tr w:rsidR="00571C6F" w:rsidTr="00571C6F">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2.4</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ind w:right="-219"/>
              <w:rPr>
                <w:rFonts w:ascii="Arial" w:hAnsi="Arial" w:cs="Arial"/>
                <w:b/>
                <w:bCs/>
                <w:sz w:val="20"/>
                <w:szCs w:val="20"/>
              </w:rPr>
            </w:pPr>
            <w:r>
              <w:rPr>
                <w:rFonts w:ascii="Arial" w:hAnsi="Arial" w:cs="Arial"/>
                <w:b/>
                <w:bCs/>
                <w:sz w:val="20"/>
                <w:szCs w:val="20"/>
              </w:rPr>
              <w:t xml:space="preserve">Certificate for unconditional acceptance of Terms &amp; Conditions of the tender.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IV</w:t>
            </w:r>
          </w:p>
        </w:tc>
      </w:tr>
      <w:tr w:rsidR="00571C6F" w:rsidTr="00571C6F">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2.5</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Technical Bid Form- Part A.</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V</w:t>
            </w:r>
          </w:p>
        </w:tc>
      </w:tr>
      <w:tr w:rsidR="00571C6F" w:rsidTr="00571C6F">
        <w:trPr>
          <w:jc w:val="center"/>
        </w:trPr>
        <w:tc>
          <w:tcPr>
            <w:tcW w:w="7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2.6</w:t>
            </w:r>
          </w:p>
        </w:tc>
        <w:tc>
          <w:tcPr>
            <w:tcW w:w="689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sz w:val="20"/>
                <w:szCs w:val="20"/>
              </w:rPr>
            </w:pPr>
            <w:r>
              <w:rPr>
                <w:rFonts w:ascii="Arial" w:hAnsi="Arial" w:cs="Arial"/>
                <w:b/>
                <w:bCs/>
                <w:sz w:val="20"/>
                <w:szCs w:val="20"/>
              </w:rPr>
              <w:t xml:space="preserve"> Price Bid Form Part B</w:t>
            </w:r>
          </w:p>
        </w:tc>
        <w:tc>
          <w:tcPr>
            <w:tcW w:w="15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71C6F" w:rsidRDefault="00571C6F">
            <w:pPr>
              <w:spacing w:line="276" w:lineRule="auto"/>
              <w:rPr>
                <w:rFonts w:ascii="Arial" w:hAnsi="Arial" w:cs="Arial"/>
                <w:b/>
                <w:sz w:val="20"/>
                <w:szCs w:val="20"/>
              </w:rPr>
            </w:pPr>
            <w:r>
              <w:rPr>
                <w:rFonts w:ascii="Arial" w:hAnsi="Arial" w:cs="Arial"/>
                <w:b/>
                <w:sz w:val="20"/>
                <w:szCs w:val="20"/>
              </w:rPr>
              <w:t>VI</w:t>
            </w:r>
          </w:p>
        </w:tc>
      </w:tr>
    </w:tbl>
    <w:p w:rsidR="00571C6F" w:rsidRDefault="00571C6F" w:rsidP="00571C6F">
      <w:pPr>
        <w:ind w:right="270"/>
        <w:rPr>
          <w:rFonts w:ascii="Arial" w:hAnsi="Arial" w:cs="Arial"/>
          <w:sz w:val="20"/>
          <w:szCs w:val="20"/>
        </w:rPr>
      </w:pPr>
    </w:p>
    <w:p w:rsidR="00571C6F" w:rsidRDefault="00571C6F" w:rsidP="00571C6F">
      <w:pPr>
        <w:tabs>
          <w:tab w:val="left" w:pos="270"/>
        </w:tabs>
        <w:ind w:right="270"/>
        <w:rPr>
          <w:rFonts w:ascii="Arial" w:hAnsi="Arial" w:cs="Arial"/>
          <w:sz w:val="20"/>
          <w:szCs w:val="20"/>
        </w:rPr>
      </w:pPr>
      <w:r>
        <w:rPr>
          <w:rFonts w:ascii="Arial" w:hAnsi="Arial" w:cs="Arial"/>
          <w:b/>
          <w:sz w:val="20"/>
          <w:szCs w:val="20"/>
        </w:rPr>
        <w:t xml:space="preserve">3. </w:t>
      </w:r>
      <w:r>
        <w:rPr>
          <w:rFonts w:ascii="Arial" w:hAnsi="Arial" w:cs="Arial"/>
          <w:b/>
          <w:sz w:val="20"/>
          <w:szCs w:val="20"/>
        </w:rPr>
        <w:tab/>
      </w:r>
      <w:r>
        <w:rPr>
          <w:rFonts w:ascii="Arial" w:hAnsi="Arial" w:cs="Arial"/>
          <w:b/>
          <w:sz w:val="20"/>
          <w:szCs w:val="20"/>
          <w:u w:val="single"/>
        </w:rPr>
        <w:t xml:space="preserve">ESTIMATED TENDER </w:t>
      </w:r>
      <w:proofErr w:type="gramStart"/>
      <w:r>
        <w:rPr>
          <w:rFonts w:ascii="Arial" w:hAnsi="Arial" w:cs="Arial"/>
          <w:b/>
          <w:sz w:val="20"/>
          <w:szCs w:val="20"/>
          <w:u w:val="single"/>
        </w:rPr>
        <w:t>VALUE</w:t>
      </w:r>
      <w:r>
        <w:rPr>
          <w:rFonts w:ascii="Arial" w:hAnsi="Arial" w:cs="Arial"/>
          <w:b/>
          <w:sz w:val="20"/>
          <w:szCs w:val="20"/>
        </w:rPr>
        <w:t xml:space="preserve"> :</w:t>
      </w:r>
      <w:proofErr w:type="gramEnd"/>
      <w:r>
        <w:rPr>
          <w:rFonts w:ascii="Arial" w:hAnsi="Arial" w:cs="Arial"/>
          <w:b/>
          <w:sz w:val="20"/>
          <w:szCs w:val="20"/>
        </w:rPr>
        <w:t xml:space="preserve"> Rs. 14.28 </w:t>
      </w:r>
      <w:proofErr w:type="spellStart"/>
      <w:r>
        <w:rPr>
          <w:rFonts w:ascii="Arial" w:hAnsi="Arial" w:cs="Arial"/>
          <w:b/>
          <w:sz w:val="20"/>
          <w:szCs w:val="20"/>
        </w:rPr>
        <w:t>Lakh</w:t>
      </w:r>
      <w:proofErr w:type="spellEnd"/>
      <w:r>
        <w:rPr>
          <w:rFonts w:ascii="Arial" w:hAnsi="Arial" w:cs="Arial"/>
          <w:sz w:val="20"/>
          <w:szCs w:val="20"/>
        </w:rPr>
        <w:t xml:space="preserve"> (approx.) per annum, which may vary as per our operational requirements.</w:t>
      </w:r>
    </w:p>
    <w:p w:rsidR="00571C6F" w:rsidRDefault="00571C6F" w:rsidP="00571C6F">
      <w:pPr>
        <w:tabs>
          <w:tab w:val="left" w:pos="270"/>
        </w:tabs>
        <w:ind w:right="270"/>
        <w:rPr>
          <w:rFonts w:ascii="Arial" w:hAnsi="Arial" w:cs="Arial"/>
          <w:sz w:val="20"/>
          <w:szCs w:val="20"/>
        </w:rPr>
      </w:pPr>
    </w:p>
    <w:p w:rsidR="00571C6F" w:rsidRDefault="00571C6F" w:rsidP="00571C6F">
      <w:pPr>
        <w:tabs>
          <w:tab w:val="left" w:pos="270"/>
          <w:tab w:val="left" w:pos="360"/>
          <w:tab w:val="left" w:pos="540"/>
        </w:tabs>
        <w:ind w:right="270"/>
        <w:rPr>
          <w:rFonts w:ascii="Arial" w:hAnsi="Arial" w:cs="Arial"/>
          <w:b/>
          <w:sz w:val="20"/>
          <w:szCs w:val="20"/>
          <w:u w:val="single"/>
        </w:rPr>
      </w:pPr>
      <w:r>
        <w:rPr>
          <w:rFonts w:ascii="Arial" w:hAnsi="Arial" w:cs="Arial"/>
          <w:b/>
          <w:sz w:val="20"/>
          <w:szCs w:val="20"/>
        </w:rPr>
        <w:t xml:space="preserve">4.  </w:t>
      </w:r>
      <w:r>
        <w:rPr>
          <w:rFonts w:ascii="Arial" w:hAnsi="Arial" w:cs="Arial"/>
          <w:b/>
          <w:sz w:val="20"/>
          <w:szCs w:val="20"/>
        </w:rPr>
        <w:tab/>
      </w:r>
      <w:r>
        <w:rPr>
          <w:rFonts w:ascii="Arial" w:hAnsi="Arial" w:cs="Arial"/>
          <w:b/>
          <w:sz w:val="20"/>
          <w:szCs w:val="20"/>
          <w:u w:val="single"/>
        </w:rPr>
        <w:t>METHOD OF SUBMISSION OF QUOTATIONS IN TWO BID SYSTEM</w:t>
      </w:r>
    </w:p>
    <w:p w:rsidR="00571C6F" w:rsidRDefault="00571C6F" w:rsidP="00571C6F">
      <w:pPr>
        <w:tabs>
          <w:tab w:val="left" w:pos="270"/>
          <w:tab w:val="left" w:pos="360"/>
          <w:tab w:val="left" w:pos="540"/>
        </w:tabs>
        <w:ind w:right="270"/>
        <w:rPr>
          <w:rFonts w:ascii="Arial" w:hAnsi="Arial" w:cs="Arial"/>
          <w:b/>
          <w:sz w:val="20"/>
          <w:szCs w:val="20"/>
        </w:rPr>
      </w:pPr>
    </w:p>
    <w:p w:rsidR="00571C6F" w:rsidRDefault="00571C6F" w:rsidP="00571C6F">
      <w:pPr>
        <w:tabs>
          <w:tab w:val="left" w:pos="270"/>
          <w:tab w:val="left" w:pos="360"/>
          <w:tab w:val="left" w:pos="540"/>
        </w:tabs>
        <w:ind w:right="270"/>
        <w:rPr>
          <w:rFonts w:ascii="Arial" w:hAnsi="Arial" w:cs="Arial"/>
          <w:sz w:val="20"/>
          <w:szCs w:val="20"/>
        </w:rPr>
      </w:pPr>
      <w:proofErr w:type="gramStart"/>
      <w:r>
        <w:rPr>
          <w:rFonts w:ascii="Arial" w:hAnsi="Arial" w:cs="Arial"/>
          <w:sz w:val="20"/>
          <w:szCs w:val="20"/>
        </w:rPr>
        <w:t>4.1</w:t>
      </w:r>
      <w:r>
        <w:rPr>
          <w:rFonts w:ascii="Arial" w:hAnsi="Arial" w:cs="Arial"/>
          <w:b/>
          <w:sz w:val="20"/>
          <w:szCs w:val="20"/>
        </w:rPr>
        <w:t xml:space="preserve">  </w:t>
      </w:r>
      <w:r>
        <w:rPr>
          <w:rFonts w:ascii="Arial" w:hAnsi="Arial" w:cs="Arial"/>
          <w:b/>
          <w:sz w:val="20"/>
          <w:szCs w:val="20"/>
          <w:u w:val="single"/>
        </w:rPr>
        <w:t>ENVELOPE</w:t>
      </w:r>
      <w:proofErr w:type="gramEnd"/>
      <w:r>
        <w:rPr>
          <w:rFonts w:ascii="Arial" w:hAnsi="Arial" w:cs="Arial"/>
          <w:b/>
          <w:sz w:val="20"/>
          <w:szCs w:val="20"/>
          <w:u w:val="single"/>
        </w:rPr>
        <w:t xml:space="preserve"> ONE</w:t>
      </w:r>
      <w:r>
        <w:rPr>
          <w:rFonts w:ascii="Arial" w:hAnsi="Arial" w:cs="Arial"/>
          <w:sz w:val="20"/>
          <w:szCs w:val="20"/>
          <w:u w:val="single"/>
        </w:rPr>
        <w:t xml:space="preserve"> </w:t>
      </w:r>
      <w:r>
        <w:rPr>
          <w:rFonts w:ascii="Arial" w:hAnsi="Arial" w:cs="Arial"/>
          <w:sz w:val="20"/>
          <w:szCs w:val="20"/>
        </w:rPr>
        <w:t xml:space="preserve">- </w:t>
      </w:r>
      <w:r>
        <w:rPr>
          <w:rFonts w:ascii="Arial" w:hAnsi="Arial" w:cs="Arial"/>
          <w:b/>
          <w:sz w:val="20"/>
          <w:szCs w:val="20"/>
        </w:rPr>
        <w:t>“Technical Bid - Part A”</w:t>
      </w:r>
      <w:r>
        <w:rPr>
          <w:rFonts w:ascii="Arial" w:hAnsi="Arial" w:cs="Arial"/>
          <w:sz w:val="20"/>
          <w:szCs w:val="20"/>
        </w:rPr>
        <w:t xml:space="preserve"> shall contain the following:</w:t>
      </w:r>
    </w:p>
    <w:p w:rsidR="00571C6F" w:rsidRDefault="00571C6F" w:rsidP="00571C6F">
      <w:pPr>
        <w:tabs>
          <w:tab w:val="left" w:pos="360"/>
          <w:tab w:val="left" w:pos="540"/>
        </w:tabs>
        <w:ind w:right="270"/>
        <w:rPr>
          <w:rFonts w:ascii="Arial" w:hAnsi="Arial" w:cs="Arial"/>
          <w:sz w:val="20"/>
          <w:szCs w:val="20"/>
        </w:rPr>
      </w:pPr>
    </w:p>
    <w:p w:rsidR="00571C6F" w:rsidRDefault="00571C6F" w:rsidP="00571C6F">
      <w:pPr>
        <w:pStyle w:val="ListParagraph"/>
        <w:numPr>
          <w:ilvl w:val="0"/>
          <w:numId w:val="1"/>
        </w:numPr>
        <w:tabs>
          <w:tab w:val="left" w:pos="270"/>
        </w:tabs>
        <w:ind w:left="0" w:right="270" w:firstLine="0"/>
        <w:jc w:val="both"/>
        <w:rPr>
          <w:rFonts w:ascii="Arial" w:hAnsi="Arial" w:cs="Arial"/>
          <w:sz w:val="20"/>
          <w:szCs w:val="20"/>
        </w:rPr>
      </w:pPr>
      <w:r>
        <w:rPr>
          <w:rFonts w:ascii="Arial" w:hAnsi="Arial" w:cs="Arial"/>
          <w:sz w:val="20"/>
          <w:szCs w:val="20"/>
        </w:rPr>
        <w:t xml:space="preserve">To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20"/>
          <w:szCs w:val="20"/>
        </w:rPr>
        <w:t>ENVELOPE ONE –</w:t>
      </w:r>
      <w:r>
        <w:rPr>
          <w:rFonts w:ascii="Arial" w:hAnsi="Arial" w:cs="Arial"/>
          <w:sz w:val="20"/>
          <w:szCs w:val="20"/>
        </w:rPr>
        <w:t xml:space="preserve"> “</w:t>
      </w:r>
      <w:r>
        <w:rPr>
          <w:rFonts w:ascii="Arial" w:hAnsi="Arial" w:cs="Arial"/>
          <w:b/>
          <w:sz w:val="20"/>
          <w:szCs w:val="20"/>
        </w:rPr>
        <w:t xml:space="preserve">Technical Bid- Part A” </w:t>
      </w:r>
      <w:r>
        <w:rPr>
          <w:rFonts w:ascii="Arial" w:hAnsi="Arial" w:cs="Arial"/>
          <w:sz w:val="20"/>
          <w:szCs w:val="20"/>
        </w:rPr>
        <w:t xml:space="preserve">for </w:t>
      </w:r>
      <w:r>
        <w:rPr>
          <w:rFonts w:ascii="Arial" w:hAnsi="Arial" w:cs="Arial"/>
          <w:b/>
          <w:sz w:val="20"/>
          <w:szCs w:val="20"/>
        </w:rPr>
        <w:t xml:space="preserve">“Tender No. T-14/13, dated: 10/11/2014, Due Date: 02/12/2014.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571C6F" w:rsidRDefault="00571C6F" w:rsidP="00571C6F">
      <w:pPr>
        <w:pStyle w:val="ListParagraph"/>
        <w:tabs>
          <w:tab w:val="left" w:pos="270"/>
        </w:tabs>
        <w:ind w:left="0" w:right="270"/>
        <w:jc w:val="both"/>
        <w:rPr>
          <w:rFonts w:ascii="Arial" w:hAnsi="Arial" w:cs="Arial"/>
          <w:sz w:val="20"/>
          <w:szCs w:val="20"/>
        </w:rPr>
      </w:pPr>
    </w:p>
    <w:p w:rsidR="00571C6F" w:rsidRDefault="00571C6F" w:rsidP="00571C6F">
      <w:pPr>
        <w:pStyle w:val="ListParagraph"/>
        <w:numPr>
          <w:ilvl w:val="0"/>
          <w:numId w:val="1"/>
        </w:numPr>
        <w:tabs>
          <w:tab w:val="left" w:pos="270"/>
        </w:tabs>
        <w:ind w:right="270"/>
        <w:jc w:val="both"/>
        <w:rPr>
          <w:rFonts w:ascii="Arial" w:hAnsi="Arial" w:cs="Arial"/>
          <w:sz w:val="20"/>
          <w:szCs w:val="20"/>
        </w:rPr>
      </w:pPr>
      <w:r>
        <w:rPr>
          <w:rFonts w:ascii="Arial" w:hAnsi="Arial" w:cs="Arial"/>
          <w:sz w:val="20"/>
          <w:szCs w:val="20"/>
        </w:rPr>
        <w:t>Duly filled in and completed “Technical Bid Form – Part A” (Annexure – III) together with the self attested photocopies of supporting document.</w:t>
      </w:r>
    </w:p>
    <w:p w:rsidR="00571C6F" w:rsidRDefault="00571C6F" w:rsidP="00571C6F">
      <w:pPr>
        <w:pStyle w:val="ListParagraph"/>
        <w:rPr>
          <w:rFonts w:ascii="Arial" w:hAnsi="Arial" w:cs="Arial"/>
          <w:sz w:val="20"/>
          <w:szCs w:val="20"/>
        </w:rPr>
      </w:pPr>
    </w:p>
    <w:p w:rsidR="00571C6F" w:rsidRDefault="00571C6F" w:rsidP="00571C6F">
      <w:pPr>
        <w:tabs>
          <w:tab w:val="left" w:pos="270"/>
        </w:tabs>
        <w:ind w:right="270"/>
        <w:jc w:val="both"/>
        <w:rPr>
          <w:rFonts w:ascii="Arial" w:hAnsi="Arial" w:cs="Arial"/>
          <w:sz w:val="20"/>
          <w:szCs w:val="20"/>
        </w:rPr>
      </w:pPr>
    </w:p>
    <w:p w:rsidR="00571C6F" w:rsidRDefault="00571C6F" w:rsidP="00571C6F">
      <w:pPr>
        <w:tabs>
          <w:tab w:val="left" w:pos="270"/>
        </w:tabs>
        <w:ind w:right="270"/>
        <w:jc w:val="both"/>
        <w:rPr>
          <w:rFonts w:ascii="Arial" w:hAnsi="Arial" w:cs="Arial"/>
          <w:sz w:val="20"/>
          <w:szCs w:val="20"/>
        </w:rPr>
      </w:pPr>
    </w:p>
    <w:p w:rsidR="00571C6F" w:rsidRDefault="00571C6F" w:rsidP="00571C6F">
      <w:pPr>
        <w:tabs>
          <w:tab w:val="left" w:pos="270"/>
        </w:tabs>
        <w:ind w:right="270"/>
        <w:jc w:val="both"/>
        <w:rPr>
          <w:rFonts w:ascii="Arial" w:hAnsi="Arial" w:cs="Arial"/>
          <w:sz w:val="20"/>
          <w:szCs w:val="20"/>
        </w:rPr>
      </w:pPr>
    </w:p>
    <w:p w:rsidR="00571C6F" w:rsidRDefault="00571C6F" w:rsidP="00571C6F">
      <w:pPr>
        <w:tabs>
          <w:tab w:val="left" w:pos="270"/>
        </w:tabs>
        <w:ind w:right="270"/>
        <w:jc w:val="both"/>
        <w:rPr>
          <w:rFonts w:ascii="Arial" w:hAnsi="Arial" w:cs="Arial"/>
          <w:sz w:val="20"/>
          <w:szCs w:val="20"/>
        </w:rPr>
      </w:pPr>
    </w:p>
    <w:p w:rsidR="00571C6F" w:rsidRDefault="00571C6F" w:rsidP="00571C6F">
      <w:pPr>
        <w:tabs>
          <w:tab w:val="left" w:pos="270"/>
        </w:tabs>
        <w:ind w:right="270"/>
        <w:jc w:val="both"/>
        <w:rPr>
          <w:rFonts w:ascii="Arial" w:hAnsi="Arial" w:cs="Arial"/>
          <w:sz w:val="20"/>
          <w:szCs w:val="20"/>
        </w:rPr>
      </w:pPr>
    </w:p>
    <w:p w:rsidR="00571C6F" w:rsidRDefault="00571C6F" w:rsidP="00571C6F">
      <w:pPr>
        <w:tabs>
          <w:tab w:val="left" w:pos="270"/>
        </w:tabs>
        <w:ind w:right="270"/>
        <w:jc w:val="both"/>
        <w:rPr>
          <w:rFonts w:ascii="Arial" w:hAnsi="Arial" w:cs="Arial"/>
          <w:b/>
          <w:sz w:val="20"/>
          <w:szCs w:val="20"/>
        </w:rPr>
      </w:pPr>
      <w:r>
        <w:rPr>
          <w:rFonts w:ascii="Arial" w:hAnsi="Arial" w:cs="Arial"/>
          <w:sz w:val="20"/>
          <w:szCs w:val="20"/>
        </w:rPr>
        <w:t xml:space="preserve">(c)  </w:t>
      </w:r>
      <w:r>
        <w:rPr>
          <w:rFonts w:ascii="Arial" w:hAnsi="Arial" w:cs="Arial"/>
          <w:sz w:val="20"/>
          <w:szCs w:val="20"/>
        </w:rPr>
        <w:tab/>
      </w:r>
      <w:r>
        <w:rPr>
          <w:rFonts w:ascii="Arial" w:hAnsi="Arial" w:cs="Arial"/>
          <w:b/>
          <w:sz w:val="20"/>
          <w:szCs w:val="20"/>
        </w:rPr>
        <w:t xml:space="preserve">EMD by way of original Demand Draft/Pay Order or by Cash receipt (Cash deposited to HCIL before submission of tender) of Rs. 7,150/-. EMD paid by way of </w:t>
      </w:r>
      <w:proofErr w:type="spellStart"/>
      <w:r>
        <w:rPr>
          <w:rFonts w:ascii="Arial" w:hAnsi="Arial" w:cs="Arial"/>
          <w:b/>
          <w:sz w:val="20"/>
          <w:szCs w:val="20"/>
        </w:rPr>
        <w:t>Cheque</w:t>
      </w:r>
      <w:proofErr w:type="spellEnd"/>
      <w:r>
        <w:rPr>
          <w:rFonts w:ascii="Arial" w:hAnsi="Arial" w:cs="Arial"/>
          <w:b/>
          <w:sz w:val="20"/>
          <w:szCs w:val="20"/>
        </w:rPr>
        <w:t xml:space="preserve"> or in any other form shall not be acceptable.</w:t>
      </w:r>
    </w:p>
    <w:p w:rsidR="00571C6F" w:rsidRDefault="00571C6F" w:rsidP="00571C6F">
      <w:pPr>
        <w:tabs>
          <w:tab w:val="left" w:pos="270"/>
        </w:tabs>
        <w:ind w:right="270"/>
        <w:rPr>
          <w:rFonts w:ascii="Arial" w:hAnsi="Arial" w:cs="Arial"/>
          <w:sz w:val="20"/>
          <w:szCs w:val="20"/>
        </w:rPr>
      </w:pPr>
    </w:p>
    <w:p w:rsidR="00571C6F" w:rsidRDefault="00571C6F" w:rsidP="00571C6F">
      <w:pPr>
        <w:tabs>
          <w:tab w:val="left" w:pos="270"/>
        </w:tabs>
        <w:ind w:right="270"/>
        <w:jc w:val="both"/>
        <w:rPr>
          <w:rFonts w:ascii="Arial" w:hAnsi="Arial" w:cs="Arial"/>
          <w:b/>
          <w:sz w:val="20"/>
          <w:szCs w:val="20"/>
        </w:rPr>
      </w:pPr>
      <w:r>
        <w:rPr>
          <w:rFonts w:ascii="Arial" w:hAnsi="Arial" w:cs="Arial"/>
          <w:b/>
          <w:sz w:val="20"/>
          <w:szCs w:val="20"/>
        </w:rPr>
        <w:t xml:space="preserve">4.2    </w:t>
      </w:r>
      <w:r>
        <w:rPr>
          <w:rFonts w:ascii="Arial" w:hAnsi="Arial" w:cs="Arial"/>
          <w:b/>
          <w:sz w:val="20"/>
          <w:szCs w:val="20"/>
          <w:u w:val="single"/>
        </w:rPr>
        <w:t xml:space="preserve">ENVELOPE </w:t>
      </w:r>
      <w:proofErr w:type="gramStart"/>
      <w:r>
        <w:rPr>
          <w:rFonts w:ascii="Arial" w:hAnsi="Arial" w:cs="Arial"/>
          <w:b/>
          <w:sz w:val="20"/>
          <w:szCs w:val="20"/>
          <w:u w:val="single"/>
        </w:rPr>
        <w:t>TWO</w:t>
      </w:r>
      <w:r>
        <w:rPr>
          <w:rFonts w:ascii="Arial" w:hAnsi="Arial" w:cs="Arial"/>
          <w:b/>
          <w:sz w:val="20"/>
          <w:szCs w:val="20"/>
        </w:rPr>
        <w:t xml:space="preserve"> :</w:t>
      </w:r>
      <w:proofErr w:type="gramEnd"/>
      <w:r>
        <w:rPr>
          <w:rFonts w:ascii="Arial" w:hAnsi="Arial" w:cs="Arial"/>
          <w:b/>
          <w:sz w:val="20"/>
          <w:szCs w:val="20"/>
        </w:rPr>
        <w:t xml:space="preserve">  “Price Bid Form – Part B” : shall contain the following. </w:t>
      </w:r>
    </w:p>
    <w:p w:rsidR="00571C6F" w:rsidRDefault="00571C6F" w:rsidP="00571C6F">
      <w:pPr>
        <w:tabs>
          <w:tab w:val="left" w:pos="270"/>
        </w:tabs>
        <w:ind w:right="270"/>
        <w:jc w:val="both"/>
        <w:rPr>
          <w:rFonts w:ascii="Arial" w:hAnsi="Arial" w:cs="Arial"/>
          <w:sz w:val="20"/>
          <w:szCs w:val="20"/>
        </w:rPr>
      </w:pPr>
      <w:r>
        <w:rPr>
          <w:rFonts w:ascii="Arial" w:hAnsi="Arial" w:cs="Arial"/>
          <w:sz w:val="20"/>
          <w:szCs w:val="20"/>
        </w:rPr>
        <w:t xml:space="preserve"> (a)  To be </w:t>
      </w:r>
      <w:proofErr w:type="spellStart"/>
      <w:r>
        <w:rPr>
          <w:rFonts w:ascii="Arial" w:hAnsi="Arial" w:cs="Arial"/>
          <w:sz w:val="20"/>
          <w:szCs w:val="20"/>
        </w:rPr>
        <w:t>superscribed</w:t>
      </w:r>
      <w:proofErr w:type="spellEnd"/>
      <w:r>
        <w:rPr>
          <w:rFonts w:ascii="Arial" w:hAnsi="Arial" w:cs="Arial"/>
          <w:sz w:val="20"/>
          <w:szCs w:val="20"/>
        </w:rPr>
        <w:t xml:space="preserve"> with ENVELOPE TWO - “Price Bid – Part B” Tender </w:t>
      </w:r>
      <w:r>
        <w:rPr>
          <w:rFonts w:ascii="Arial" w:hAnsi="Arial" w:cs="Arial"/>
          <w:b/>
          <w:sz w:val="20"/>
          <w:szCs w:val="20"/>
        </w:rPr>
        <w:t>No.</w:t>
      </w:r>
      <w:r>
        <w:rPr>
          <w:rFonts w:ascii="Arial" w:hAnsi="Arial" w:cs="Arial"/>
          <w:sz w:val="20"/>
          <w:szCs w:val="20"/>
        </w:rPr>
        <w:t xml:space="preserve"> </w:t>
      </w:r>
      <w:r>
        <w:rPr>
          <w:rFonts w:ascii="Arial" w:hAnsi="Arial" w:cs="Arial"/>
          <w:b/>
          <w:sz w:val="20"/>
          <w:szCs w:val="20"/>
        </w:rPr>
        <w:t xml:space="preserve">T-14/13 dated: 10/11/2014, Due Date: 02/12/2014.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571C6F" w:rsidRDefault="00571C6F" w:rsidP="00571C6F">
      <w:pPr>
        <w:tabs>
          <w:tab w:val="left" w:pos="270"/>
          <w:tab w:val="left" w:pos="360"/>
          <w:tab w:val="left" w:pos="540"/>
        </w:tabs>
        <w:ind w:right="27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Duly filled &amp; completed “Price Bid Form- Part B” (Annexure IV) and keep in your Second Envelope– Price Bid. The Price Bid must be signed by your authorized representative bearing Company Stamp. </w:t>
      </w:r>
    </w:p>
    <w:p w:rsidR="00571C6F" w:rsidRDefault="00571C6F" w:rsidP="00571C6F">
      <w:pPr>
        <w:tabs>
          <w:tab w:val="left" w:pos="270"/>
          <w:tab w:val="left" w:pos="360"/>
          <w:tab w:val="left" w:pos="540"/>
        </w:tabs>
        <w:ind w:right="270"/>
        <w:jc w:val="both"/>
        <w:rPr>
          <w:rFonts w:ascii="Arial" w:hAnsi="Arial" w:cs="Arial"/>
          <w:sz w:val="20"/>
          <w:szCs w:val="20"/>
        </w:rPr>
      </w:pPr>
      <w:r>
        <w:rPr>
          <w:rFonts w:ascii="Arial" w:hAnsi="Arial" w:cs="Arial"/>
          <w:sz w:val="20"/>
          <w:szCs w:val="20"/>
        </w:rPr>
        <w:tab/>
      </w:r>
    </w:p>
    <w:p w:rsidR="00571C6F" w:rsidRDefault="00571C6F" w:rsidP="00571C6F">
      <w:pPr>
        <w:tabs>
          <w:tab w:val="left" w:pos="270"/>
          <w:tab w:val="left" w:pos="360"/>
          <w:tab w:val="left" w:pos="540"/>
        </w:tabs>
        <w:ind w:right="270"/>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ab/>
      </w:r>
      <w:proofErr w:type="gramStart"/>
      <w:r>
        <w:rPr>
          <w:rFonts w:ascii="Arial" w:hAnsi="Arial" w:cs="Arial"/>
          <w:b/>
          <w:sz w:val="20"/>
          <w:szCs w:val="20"/>
        </w:rPr>
        <w:t>Note :</w:t>
      </w:r>
      <w:proofErr w:type="gramEnd"/>
      <w:r>
        <w:rPr>
          <w:rFonts w:ascii="Arial" w:hAnsi="Arial" w:cs="Arial"/>
          <w:b/>
          <w:sz w:val="20"/>
          <w:szCs w:val="20"/>
        </w:rPr>
        <w:t xml:space="preserve">  </w:t>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(s) may use “HCIL” Tender Documents for applying to this tender  and must put their Co’s Stamp on each page duly signed by the Authorized signatory of the </w:t>
      </w:r>
      <w:proofErr w:type="spellStart"/>
      <w:r>
        <w:rPr>
          <w:rFonts w:ascii="Arial" w:hAnsi="Arial" w:cs="Arial"/>
          <w:sz w:val="20"/>
          <w:szCs w:val="20"/>
        </w:rPr>
        <w:t>Tenderer</w:t>
      </w:r>
      <w:proofErr w:type="spellEnd"/>
      <w:r>
        <w:rPr>
          <w:rFonts w:ascii="Arial" w:hAnsi="Arial" w:cs="Arial"/>
          <w:sz w:val="20"/>
          <w:szCs w:val="20"/>
        </w:rPr>
        <w:t xml:space="preserve"> / Co. For submission of Price Bid, </w:t>
      </w:r>
      <w:proofErr w:type="spellStart"/>
      <w:r>
        <w:rPr>
          <w:rFonts w:ascii="Arial" w:hAnsi="Arial" w:cs="Arial"/>
          <w:b/>
          <w:sz w:val="20"/>
          <w:szCs w:val="20"/>
        </w:rPr>
        <w:t>Tenderer</w:t>
      </w:r>
      <w:proofErr w:type="spellEnd"/>
      <w:r>
        <w:rPr>
          <w:rFonts w:ascii="Arial" w:hAnsi="Arial" w:cs="Arial"/>
          <w:b/>
          <w:sz w:val="20"/>
          <w:szCs w:val="20"/>
        </w:rPr>
        <w:t xml:space="preserve"> can </w:t>
      </w:r>
      <w:r>
        <w:rPr>
          <w:rFonts w:ascii="Arial" w:hAnsi="Arial" w:cs="Arial"/>
          <w:sz w:val="20"/>
          <w:szCs w:val="20"/>
        </w:rPr>
        <w:t xml:space="preserve">use their Company letter head for submission of Bid but in this case, it has to be typed in the manner / format shown in our “Price Bid Form- Part B”. </w:t>
      </w:r>
    </w:p>
    <w:p w:rsidR="00571C6F" w:rsidRDefault="00571C6F" w:rsidP="00571C6F">
      <w:pPr>
        <w:tabs>
          <w:tab w:val="left" w:pos="270"/>
          <w:tab w:val="left" w:pos="360"/>
          <w:tab w:val="left" w:pos="540"/>
        </w:tabs>
        <w:ind w:right="270"/>
        <w:jc w:val="both"/>
        <w:rPr>
          <w:rFonts w:ascii="Arial" w:hAnsi="Arial" w:cs="Arial"/>
          <w:sz w:val="20"/>
          <w:szCs w:val="20"/>
        </w:rPr>
      </w:pPr>
    </w:p>
    <w:p w:rsidR="00571C6F" w:rsidRDefault="00571C6F" w:rsidP="00571C6F">
      <w:pPr>
        <w:tabs>
          <w:tab w:val="left" w:pos="270"/>
        </w:tabs>
        <w:ind w:right="270"/>
        <w:jc w:val="both"/>
        <w:rPr>
          <w:rFonts w:ascii="Arial" w:hAnsi="Arial" w:cs="Arial"/>
          <w:sz w:val="20"/>
          <w:szCs w:val="20"/>
        </w:rPr>
      </w:pPr>
      <w:r>
        <w:rPr>
          <w:rFonts w:ascii="Arial" w:hAnsi="Arial" w:cs="Arial"/>
          <w:b/>
          <w:sz w:val="20"/>
          <w:szCs w:val="20"/>
        </w:rPr>
        <w:t xml:space="preserve">4.3 </w:t>
      </w:r>
      <w:r>
        <w:rPr>
          <w:rFonts w:ascii="Arial" w:hAnsi="Arial" w:cs="Arial"/>
          <w:b/>
          <w:sz w:val="20"/>
          <w:szCs w:val="20"/>
        </w:rPr>
        <w:tab/>
      </w:r>
      <w:r>
        <w:rPr>
          <w:rFonts w:ascii="Arial" w:hAnsi="Arial" w:cs="Arial"/>
          <w:b/>
          <w:sz w:val="20"/>
          <w:szCs w:val="20"/>
          <w:u w:val="single"/>
        </w:rPr>
        <w:t>ENVELOPE THREE (MASTER ENVELOPE</w:t>
      </w:r>
      <w:r>
        <w:rPr>
          <w:rFonts w:ascii="Arial" w:hAnsi="Arial" w:cs="Arial"/>
          <w:b/>
          <w:sz w:val="20"/>
          <w:szCs w:val="20"/>
        </w:rPr>
        <w:t xml:space="preserve">): </w:t>
      </w:r>
      <w:r>
        <w:rPr>
          <w:rFonts w:ascii="Arial" w:hAnsi="Arial" w:cs="Arial"/>
          <w:sz w:val="20"/>
          <w:szCs w:val="20"/>
        </w:rPr>
        <w:t xml:space="preserve">The above two sealed / closed envelopes (Envelope One and Envelope Two) must be put in the “Third / Master Envelope” which should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sz w:val="20"/>
          <w:szCs w:val="20"/>
          <w:u w:val="single"/>
        </w:rPr>
        <w:t xml:space="preserve">Quotation for </w:t>
      </w:r>
      <w:r>
        <w:rPr>
          <w:rFonts w:ascii="Arial" w:hAnsi="Arial" w:cs="Arial"/>
          <w:b/>
          <w:sz w:val="20"/>
          <w:szCs w:val="20"/>
          <w:u w:val="single"/>
        </w:rPr>
        <w:t>Tender No. T-14/13</w:t>
      </w:r>
      <w:r>
        <w:rPr>
          <w:rFonts w:ascii="Arial" w:hAnsi="Arial" w:cs="Arial"/>
          <w:b/>
          <w:sz w:val="20"/>
          <w:szCs w:val="20"/>
        </w:rPr>
        <w:t xml:space="preserve">, dated: 10/11/2014, Due Date: </w:t>
      </w:r>
      <w:r>
        <w:rPr>
          <w:rFonts w:ascii="Arial" w:hAnsi="Arial" w:cs="Arial"/>
          <w:b/>
          <w:sz w:val="20"/>
          <w:szCs w:val="20"/>
          <w:u w:val="single"/>
        </w:rPr>
        <w:t>02/12/2014 at 1500 hrs</w:t>
      </w:r>
      <w:r>
        <w:rPr>
          <w:rFonts w:ascii="Arial" w:hAnsi="Arial" w:cs="Arial"/>
          <w:sz w:val="20"/>
          <w:szCs w:val="20"/>
          <w:u w:val="single"/>
        </w:rPr>
        <w:t>”</w:t>
      </w:r>
      <w:r>
        <w:rPr>
          <w:rFonts w:ascii="Arial" w:hAnsi="Arial" w:cs="Arial"/>
          <w:sz w:val="20"/>
          <w:szCs w:val="20"/>
        </w:rPr>
        <w:t xml:space="preserve">. </w:t>
      </w:r>
      <w:proofErr w:type="gramStart"/>
      <w:r>
        <w:rPr>
          <w:rFonts w:ascii="Arial" w:hAnsi="Arial" w:cs="Arial"/>
          <w:sz w:val="20"/>
          <w:szCs w:val="20"/>
        </w:rPr>
        <w:t xml:space="preserve">Name of the </w:t>
      </w:r>
      <w:proofErr w:type="spellStart"/>
      <w:r>
        <w:rPr>
          <w:rFonts w:ascii="Arial" w:hAnsi="Arial" w:cs="Arial"/>
          <w:sz w:val="20"/>
          <w:szCs w:val="20"/>
        </w:rPr>
        <w:t>tenderer</w:t>
      </w:r>
      <w:proofErr w:type="spellEnd"/>
      <w:r>
        <w:rPr>
          <w:rFonts w:ascii="Arial" w:hAnsi="Arial" w:cs="Arial"/>
          <w:sz w:val="20"/>
          <w:szCs w:val="20"/>
        </w:rPr>
        <w:t xml:space="preserve"> / Co.</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  The tenders should be submitted at the following address on or before </w:t>
      </w:r>
      <w:r>
        <w:rPr>
          <w:rFonts w:ascii="Arial" w:hAnsi="Arial" w:cs="Arial"/>
          <w:b/>
          <w:sz w:val="20"/>
          <w:szCs w:val="20"/>
        </w:rPr>
        <w:t xml:space="preserve">1500 hrs. </w:t>
      </w:r>
      <w:proofErr w:type="gramStart"/>
      <w:r>
        <w:rPr>
          <w:rFonts w:ascii="Arial" w:hAnsi="Arial" w:cs="Arial"/>
          <w:b/>
          <w:sz w:val="20"/>
          <w:szCs w:val="20"/>
        </w:rPr>
        <w:t>of</w:t>
      </w:r>
      <w:proofErr w:type="gramEnd"/>
      <w:r>
        <w:rPr>
          <w:rFonts w:ascii="Arial" w:hAnsi="Arial" w:cs="Arial"/>
          <w:b/>
          <w:sz w:val="20"/>
          <w:szCs w:val="20"/>
        </w:rPr>
        <w:t xml:space="preserve"> 02/12/2014</w:t>
      </w:r>
      <w:r>
        <w:rPr>
          <w:rFonts w:ascii="Arial" w:hAnsi="Arial" w:cs="Arial"/>
          <w:b/>
          <w:color w:val="000000"/>
          <w:sz w:val="20"/>
          <w:szCs w:val="20"/>
        </w:rPr>
        <w:t>.</w:t>
      </w:r>
      <w:r>
        <w:rPr>
          <w:rFonts w:ascii="Arial" w:hAnsi="Arial" w:cs="Arial"/>
          <w:sz w:val="20"/>
          <w:szCs w:val="20"/>
        </w:rPr>
        <w:t> </w:t>
      </w:r>
    </w:p>
    <w:p w:rsidR="00571C6F" w:rsidRDefault="00571C6F" w:rsidP="00571C6F">
      <w:pPr>
        <w:tabs>
          <w:tab w:val="left" w:pos="270"/>
        </w:tabs>
        <w:ind w:right="270"/>
        <w:jc w:val="both"/>
        <w:rPr>
          <w:rFonts w:ascii="Arial" w:hAnsi="Arial" w:cs="Arial"/>
          <w:bCs/>
          <w:sz w:val="20"/>
          <w:szCs w:val="20"/>
        </w:rPr>
      </w:pPr>
    </w:p>
    <w:p w:rsidR="00571C6F" w:rsidRDefault="00571C6F" w:rsidP="00571C6F">
      <w:pPr>
        <w:tabs>
          <w:tab w:val="left" w:pos="270"/>
        </w:tabs>
        <w:ind w:right="270"/>
        <w:jc w:val="both"/>
        <w:rPr>
          <w:rFonts w:ascii="Arial" w:hAnsi="Arial" w:cs="Arial"/>
          <w:b/>
          <w:bCs/>
          <w:sz w:val="20"/>
          <w:szCs w:val="20"/>
        </w:rPr>
      </w:pPr>
      <w:r>
        <w:rPr>
          <w:rFonts w:ascii="Arial" w:hAnsi="Arial" w:cs="Arial"/>
          <w:b/>
          <w:bCs/>
          <w:sz w:val="20"/>
          <w:szCs w:val="20"/>
        </w:rPr>
        <w:t xml:space="preserve">Dy. Manager,                  </w:t>
      </w:r>
    </w:p>
    <w:p w:rsidR="00571C6F" w:rsidRDefault="00571C6F" w:rsidP="00571C6F">
      <w:pPr>
        <w:tabs>
          <w:tab w:val="left" w:pos="270"/>
        </w:tabs>
        <w:ind w:right="270"/>
        <w:jc w:val="both"/>
        <w:rPr>
          <w:rFonts w:ascii="Arial" w:hAnsi="Arial" w:cs="Arial"/>
          <w:b/>
          <w:sz w:val="20"/>
          <w:szCs w:val="20"/>
        </w:rPr>
      </w:pPr>
      <w:r>
        <w:rPr>
          <w:rFonts w:ascii="Arial" w:hAnsi="Arial" w:cs="Arial"/>
          <w:b/>
          <w:sz w:val="20"/>
          <w:szCs w:val="20"/>
        </w:rPr>
        <w:t>Purchase Section,</w:t>
      </w:r>
    </w:p>
    <w:p w:rsidR="00571C6F" w:rsidRDefault="00571C6F" w:rsidP="00571C6F">
      <w:pPr>
        <w:tabs>
          <w:tab w:val="left" w:pos="270"/>
        </w:tabs>
        <w:ind w:right="270"/>
        <w:jc w:val="both"/>
        <w:rPr>
          <w:rFonts w:ascii="Arial" w:hAnsi="Arial" w:cs="Arial"/>
          <w:b/>
          <w:sz w:val="20"/>
          <w:szCs w:val="20"/>
        </w:rPr>
      </w:pPr>
      <w:proofErr w:type="gramStart"/>
      <w:r>
        <w:rPr>
          <w:rFonts w:ascii="Arial" w:hAnsi="Arial" w:cs="Arial"/>
          <w:b/>
          <w:sz w:val="20"/>
          <w:szCs w:val="20"/>
        </w:rPr>
        <w:t>Hotel Corporation of India Ltd.,</w:t>
      </w:r>
      <w:proofErr w:type="gramEnd"/>
    </w:p>
    <w:p w:rsidR="00571C6F" w:rsidRDefault="00571C6F" w:rsidP="00571C6F">
      <w:pPr>
        <w:tabs>
          <w:tab w:val="left" w:pos="270"/>
        </w:tabs>
        <w:ind w:right="270"/>
        <w:jc w:val="both"/>
        <w:rPr>
          <w:rFonts w:ascii="Arial" w:hAnsi="Arial" w:cs="Arial"/>
          <w:b/>
          <w:sz w:val="20"/>
          <w:szCs w:val="20"/>
        </w:rPr>
      </w:pPr>
      <w:r>
        <w:rPr>
          <w:rFonts w:ascii="Arial" w:hAnsi="Arial" w:cs="Arial"/>
          <w:b/>
          <w:sz w:val="20"/>
          <w:szCs w:val="20"/>
        </w:rPr>
        <w:t xml:space="preserve">Centaur </w:t>
      </w:r>
      <w:proofErr w:type="spellStart"/>
      <w:r>
        <w:rPr>
          <w:rFonts w:ascii="Arial" w:hAnsi="Arial" w:cs="Arial"/>
          <w:b/>
          <w:sz w:val="20"/>
          <w:szCs w:val="20"/>
        </w:rPr>
        <w:t>Hotel</w:t>
      </w:r>
      <w:proofErr w:type="gramStart"/>
      <w:r>
        <w:rPr>
          <w:rFonts w:ascii="Arial" w:hAnsi="Arial" w:cs="Arial"/>
          <w:b/>
          <w:sz w:val="20"/>
          <w:szCs w:val="20"/>
        </w:rPr>
        <w:t>,Cheshmashahi</w:t>
      </w:r>
      <w:proofErr w:type="spellEnd"/>
      <w:proofErr w:type="gramEnd"/>
      <w:r>
        <w:rPr>
          <w:rFonts w:ascii="Arial" w:hAnsi="Arial" w:cs="Arial"/>
          <w:b/>
          <w:sz w:val="20"/>
          <w:szCs w:val="20"/>
        </w:rPr>
        <w:t xml:space="preserve"> Srinagar (J&amp;K)-190001</w:t>
      </w:r>
    </w:p>
    <w:p w:rsidR="00571C6F" w:rsidRDefault="00571C6F" w:rsidP="00571C6F">
      <w:pPr>
        <w:tabs>
          <w:tab w:val="left" w:pos="270"/>
        </w:tabs>
        <w:ind w:right="270"/>
        <w:jc w:val="both"/>
        <w:rPr>
          <w:rFonts w:ascii="Arial" w:hAnsi="Arial" w:cs="Arial"/>
          <w:b/>
          <w:sz w:val="20"/>
          <w:szCs w:val="20"/>
        </w:rPr>
      </w:pPr>
    </w:p>
    <w:p w:rsidR="00571C6F" w:rsidRDefault="00571C6F" w:rsidP="00571C6F">
      <w:pPr>
        <w:tabs>
          <w:tab w:val="left" w:pos="-180"/>
          <w:tab w:val="left" w:pos="270"/>
        </w:tabs>
        <w:ind w:right="270"/>
        <w:jc w:val="both"/>
        <w:rPr>
          <w:rFonts w:ascii="Arial" w:hAnsi="Arial" w:cs="Arial"/>
          <w:sz w:val="20"/>
          <w:szCs w:val="20"/>
        </w:rPr>
      </w:pPr>
      <w:r>
        <w:rPr>
          <w:rFonts w:ascii="Arial" w:hAnsi="Arial" w:cs="Arial"/>
          <w:sz w:val="20"/>
          <w:szCs w:val="20"/>
        </w:rPr>
        <w:t xml:space="preserve">The perspective </w:t>
      </w:r>
      <w:proofErr w:type="spellStart"/>
      <w:r>
        <w:rPr>
          <w:rFonts w:ascii="Arial" w:hAnsi="Arial" w:cs="Arial"/>
          <w:sz w:val="20"/>
          <w:szCs w:val="20"/>
        </w:rPr>
        <w:t>Tenderers</w:t>
      </w:r>
      <w:proofErr w:type="spellEnd"/>
      <w:r>
        <w:rPr>
          <w:rFonts w:ascii="Arial" w:hAnsi="Arial" w:cs="Arial"/>
          <w:sz w:val="20"/>
          <w:szCs w:val="20"/>
        </w:rPr>
        <w:t xml:space="preserve"> / bidders may send their offer in sealed/closed envelope through messenger or through courier services so as to reach us at above mentioned address on or before </w:t>
      </w:r>
      <w:r>
        <w:rPr>
          <w:rFonts w:ascii="Arial" w:hAnsi="Arial" w:cs="Arial"/>
          <w:b/>
          <w:sz w:val="20"/>
          <w:szCs w:val="20"/>
        </w:rPr>
        <w:t xml:space="preserve">02/12/2014 by 1500 hrs. </w:t>
      </w:r>
      <w:r>
        <w:rPr>
          <w:rFonts w:ascii="Arial" w:hAnsi="Arial" w:cs="Arial"/>
          <w:sz w:val="20"/>
          <w:szCs w:val="20"/>
        </w:rPr>
        <w:t>However, sending tenders by courier services are always at the risk for not reaching in time. Therefore tenders doing so must ensure that their tender reaches in time.</w:t>
      </w:r>
    </w:p>
    <w:p w:rsidR="00571C6F" w:rsidRDefault="00571C6F" w:rsidP="00571C6F">
      <w:pPr>
        <w:tabs>
          <w:tab w:val="left" w:pos="-180"/>
          <w:tab w:val="left" w:pos="270"/>
        </w:tabs>
        <w:ind w:right="270"/>
        <w:rPr>
          <w:rFonts w:ascii="Arial" w:hAnsi="Arial" w:cs="Arial"/>
          <w:sz w:val="20"/>
          <w:szCs w:val="20"/>
        </w:rPr>
      </w:pPr>
    </w:p>
    <w:p w:rsidR="00571C6F" w:rsidRDefault="00571C6F" w:rsidP="00571C6F">
      <w:pPr>
        <w:tabs>
          <w:tab w:val="left" w:pos="270"/>
        </w:tabs>
        <w:ind w:right="270"/>
        <w:jc w:val="both"/>
        <w:rPr>
          <w:rFonts w:ascii="Arial" w:hAnsi="Arial" w:cs="Arial"/>
          <w:sz w:val="20"/>
          <w:szCs w:val="20"/>
        </w:rPr>
      </w:pPr>
      <w:r>
        <w:rPr>
          <w:rFonts w:ascii="Arial" w:hAnsi="Arial" w:cs="Arial"/>
          <w:sz w:val="20"/>
          <w:szCs w:val="20"/>
        </w:rPr>
        <w:t xml:space="preserve">The tender closes on </w:t>
      </w:r>
      <w:r>
        <w:rPr>
          <w:rFonts w:ascii="Arial" w:hAnsi="Arial" w:cs="Arial"/>
          <w:b/>
          <w:sz w:val="20"/>
          <w:szCs w:val="20"/>
        </w:rPr>
        <w:t>02/12/2014 at 1500 hrs.</w:t>
      </w:r>
      <w:r>
        <w:rPr>
          <w:rFonts w:ascii="Arial" w:hAnsi="Arial" w:cs="Arial"/>
          <w:sz w:val="20"/>
          <w:szCs w:val="20"/>
        </w:rPr>
        <w:t xml:space="preserve"> The closing date may be extended at the sole discretion of ‘HCIL’. </w:t>
      </w:r>
    </w:p>
    <w:p w:rsidR="00571C6F" w:rsidRDefault="00571C6F" w:rsidP="00571C6F">
      <w:pPr>
        <w:tabs>
          <w:tab w:val="left" w:pos="-180"/>
          <w:tab w:val="left" w:pos="270"/>
        </w:tabs>
        <w:ind w:right="270"/>
        <w:jc w:val="both"/>
        <w:rPr>
          <w:rFonts w:ascii="Arial" w:hAnsi="Arial" w:cs="Arial"/>
          <w:sz w:val="20"/>
          <w:szCs w:val="20"/>
        </w:rPr>
      </w:pPr>
    </w:p>
    <w:p w:rsidR="00571C6F" w:rsidRDefault="00571C6F" w:rsidP="00571C6F">
      <w:pPr>
        <w:tabs>
          <w:tab w:val="left" w:pos="-180"/>
          <w:tab w:val="left" w:pos="270"/>
        </w:tabs>
        <w:ind w:right="270"/>
        <w:jc w:val="both"/>
        <w:rPr>
          <w:rFonts w:ascii="Arial" w:hAnsi="Arial" w:cs="Arial"/>
          <w:sz w:val="20"/>
          <w:szCs w:val="20"/>
        </w:rPr>
      </w:pPr>
      <w:r>
        <w:rPr>
          <w:rFonts w:ascii="Arial" w:hAnsi="Arial" w:cs="Arial"/>
          <w:sz w:val="20"/>
          <w:szCs w:val="20"/>
        </w:rPr>
        <w:t xml:space="preserve">The Technical Bids shall be opened on the due date /time of the tender.  </w:t>
      </w:r>
    </w:p>
    <w:p w:rsidR="00571C6F" w:rsidRDefault="00571C6F" w:rsidP="00571C6F">
      <w:pPr>
        <w:tabs>
          <w:tab w:val="left" w:pos="-180"/>
          <w:tab w:val="left" w:pos="270"/>
        </w:tabs>
        <w:ind w:right="270"/>
        <w:jc w:val="both"/>
        <w:rPr>
          <w:rFonts w:ascii="Arial" w:hAnsi="Arial" w:cs="Arial"/>
          <w:sz w:val="20"/>
          <w:szCs w:val="20"/>
        </w:rPr>
      </w:pPr>
    </w:p>
    <w:p w:rsidR="00571C6F" w:rsidRDefault="00571C6F" w:rsidP="00571C6F">
      <w:pPr>
        <w:tabs>
          <w:tab w:val="left" w:pos="270"/>
        </w:tabs>
        <w:ind w:right="270"/>
        <w:jc w:val="both"/>
        <w:rPr>
          <w:rFonts w:ascii="Arial" w:hAnsi="Arial" w:cs="Arial"/>
          <w:sz w:val="20"/>
          <w:szCs w:val="20"/>
        </w:rPr>
      </w:pPr>
      <w:proofErr w:type="spellStart"/>
      <w:r>
        <w:rPr>
          <w:rFonts w:ascii="Arial" w:hAnsi="Arial" w:cs="Arial"/>
          <w:sz w:val="20"/>
          <w:szCs w:val="20"/>
        </w:rPr>
        <w:t>Tenderers</w:t>
      </w:r>
      <w:proofErr w:type="spellEnd"/>
      <w:r>
        <w:rPr>
          <w:rFonts w:ascii="Arial" w:hAnsi="Arial" w:cs="Arial"/>
          <w:sz w:val="20"/>
          <w:szCs w:val="20"/>
        </w:rPr>
        <w:t xml:space="preserve"> who wish to attend tender opening may do so OR send their representative with authorization letter on their Company’s letter head signed by their authorized signatory which should be produced at the time of opening of tender at above address/time. </w:t>
      </w:r>
    </w:p>
    <w:p w:rsidR="00571C6F" w:rsidRDefault="00571C6F" w:rsidP="00571C6F">
      <w:pPr>
        <w:tabs>
          <w:tab w:val="left" w:pos="270"/>
        </w:tabs>
        <w:ind w:right="270"/>
        <w:jc w:val="both"/>
        <w:rPr>
          <w:rFonts w:ascii="Arial" w:hAnsi="Arial" w:cs="Arial"/>
          <w:sz w:val="20"/>
          <w:szCs w:val="20"/>
        </w:rPr>
      </w:pPr>
    </w:p>
    <w:p w:rsidR="00571C6F" w:rsidRDefault="00571C6F" w:rsidP="00571C6F">
      <w:pPr>
        <w:tabs>
          <w:tab w:val="left" w:pos="270"/>
        </w:tabs>
        <w:ind w:right="270"/>
        <w:jc w:val="both"/>
        <w:rPr>
          <w:rFonts w:ascii="Arial" w:hAnsi="Arial" w:cs="Arial"/>
          <w:sz w:val="20"/>
          <w:szCs w:val="20"/>
        </w:rPr>
      </w:pPr>
      <w:r>
        <w:rPr>
          <w:rFonts w:ascii="Arial" w:hAnsi="Arial" w:cs="Arial"/>
          <w:sz w:val="20"/>
          <w:szCs w:val="20"/>
        </w:rPr>
        <w:t>‘HCIL’ reserves the right to reject any tender in part or full or annul the tender process without assigning any reason.</w:t>
      </w:r>
    </w:p>
    <w:p w:rsidR="00571C6F" w:rsidRDefault="00571C6F" w:rsidP="00571C6F">
      <w:pPr>
        <w:tabs>
          <w:tab w:val="left" w:pos="360"/>
          <w:tab w:val="left" w:pos="540"/>
        </w:tabs>
        <w:ind w:right="270"/>
        <w:jc w:val="both"/>
        <w:rPr>
          <w:rFonts w:ascii="Arial" w:hAnsi="Arial" w:cs="Arial"/>
          <w:sz w:val="20"/>
          <w:szCs w:val="20"/>
        </w:rPr>
      </w:pPr>
      <w:r>
        <w:rPr>
          <w:rFonts w:ascii="Arial" w:hAnsi="Arial" w:cs="Arial"/>
          <w:sz w:val="20"/>
          <w:szCs w:val="20"/>
        </w:rPr>
        <w:t xml:space="preserve">The Commercial Bids of only technically suitable vendors will be opened thereafter and date/time will be advised to the qualifying vendors. No enquiries/correspondence shall be entertained in this regard.    </w:t>
      </w:r>
    </w:p>
    <w:p w:rsidR="00571C6F" w:rsidRDefault="00571C6F" w:rsidP="00571C6F">
      <w:pPr>
        <w:tabs>
          <w:tab w:val="left" w:pos="360"/>
          <w:tab w:val="left" w:pos="540"/>
        </w:tabs>
        <w:ind w:right="270"/>
        <w:jc w:val="both"/>
        <w:rPr>
          <w:rFonts w:ascii="Arial" w:hAnsi="Arial" w:cs="Arial"/>
          <w:sz w:val="20"/>
          <w:szCs w:val="20"/>
        </w:rPr>
      </w:pPr>
    </w:p>
    <w:p w:rsidR="00571C6F" w:rsidRDefault="00571C6F" w:rsidP="00571C6F">
      <w:pPr>
        <w:tabs>
          <w:tab w:val="left" w:pos="540"/>
          <w:tab w:val="left" w:pos="9360"/>
        </w:tabs>
        <w:autoSpaceDE w:val="0"/>
        <w:autoSpaceDN w:val="0"/>
        <w:ind w:right="270"/>
        <w:jc w:val="both"/>
        <w:rPr>
          <w:rFonts w:ascii="Arial" w:hAnsi="Arial" w:cs="Arial"/>
          <w:b/>
          <w:bCs/>
          <w:sz w:val="20"/>
          <w:szCs w:val="20"/>
        </w:rPr>
      </w:pPr>
      <w:r>
        <w:rPr>
          <w:rFonts w:ascii="Arial" w:hAnsi="Arial" w:cs="Arial"/>
          <w:b/>
          <w:sz w:val="20"/>
          <w:szCs w:val="20"/>
        </w:rPr>
        <w:t xml:space="preserve">For further details regarding tender, tender documents please visit our website: </w:t>
      </w:r>
      <w:r>
        <w:rPr>
          <w:rFonts w:ascii="Arial" w:hAnsi="Arial" w:cs="Arial"/>
          <w:b/>
          <w:bCs/>
          <w:color w:val="000080"/>
          <w:sz w:val="20"/>
          <w:szCs w:val="20"/>
        </w:rPr>
        <w:t>http://www.centaurhotels.com</w:t>
      </w:r>
      <w:r>
        <w:rPr>
          <w:rFonts w:ascii="Arial" w:hAnsi="Arial" w:cs="Arial"/>
          <w:b/>
          <w:bCs/>
          <w:sz w:val="20"/>
          <w:szCs w:val="20"/>
        </w:rPr>
        <w:t xml:space="preserve">.  Tender documents can be downloaded free of cost. </w:t>
      </w:r>
    </w:p>
    <w:p w:rsidR="00571C6F" w:rsidRDefault="00571C6F" w:rsidP="00571C6F">
      <w:pPr>
        <w:tabs>
          <w:tab w:val="left" w:pos="540"/>
          <w:tab w:val="left" w:pos="9360"/>
        </w:tabs>
        <w:autoSpaceDE w:val="0"/>
        <w:autoSpaceDN w:val="0"/>
        <w:ind w:right="270"/>
        <w:jc w:val="both"/>
        <w:rPr>
          <w:rFonts w:ascii="Arial" w:hAnsi="Arial" w:cs="Arial"/>
          <w:b/>
          <w:bCs/>
          <w:sz w:val="20"/>
          <w:szCs w:val="20"/>
        </w:rPr>
      </w:pPr>
    </w:p>
    <w:p w:rsidR="00571C6F" w:rsidRDefault="00571C6F" w:rsidP="00571C6F">
      <w:pPr>
        <w:tabs>
          <w:tab w:val="left" w:pos="540"/>
          <w:tab w:val="left" w:pos="9360"/>
        </w:tabs>
        <w:autoSpaceDE w:val="0"/>
        <w:autoSpaceDN w:val="0"/>
        <w:ind w:right="270"/>
        <w:jc w:val="both"/>
        <w:rPr>
          <w:rFonts w:ascii="Arial" w:hAnsi="Arial" w:cs="Arial"/>
          <w:b/>
          <w:bCs/>
          <w:sz w:val="20"/>
          <w:szCs w:val="20"/>
        </w:rPr>
      </w:pPr>
      <w:r>
        <w:rPr>
          <w:rFonts w:ascii="Arial" w:hAnsi="Arial" w:cs="Arial"/>
          <w:b/>
          <w:bCs/>
          <w:sz w:val="20"/>
          <w:szCs w:val="20"/>
        </w:rPr>
        <w:t xml:space="preserve">                                                                                                                           </w:t>
      </w:r>
      <w:proofErr w:type="spellStart"/>
      <w:proofErr w:type="gramStart"/>
      <w:r>
        <w:rPr>
          <w:rFonts w:ascii="Arial" w:hAnsi="Arial" w:cs="Arial"/>
          <w:b/>
          <w:bCs/>
          <w:sz w:val="20"/>
          <w:szCs w:val="20"/>
        </w:rPr>
        <w:t>Sd</w:t>
      </w:r>
      <w:proofErr w:type="spellEnd"/>
      <w:proofErr w:type="gramEnd"/>
      <w:r>
        <w:rPr>
          <w:rFonts w:ascii="Arial" w:hAnsi="Arial" w:cs="Arial"/>
          <w:b/>
          <w:bCs/>
          <w:sz w:val="20"/>
          <w:szCs w:val="20"/>
        </w:rPr>
        <w:t>/-</w:t>
      </w:r>
    </w:p>
    <w:p w:rsidR="00571C6F" w:rsidRDefault="00571C6F" w:rsidP="00571C6F">
      <w:pPr>
        <w:tabs>
          <w:tab w:val="left" w:pos="540"/>
          <w:tab w:val="left" w:pos="6480"/>
        </w:tabs>
        <w:autoSpaceDE w:val="0"/>
        <w:autoSpaceDN w:val="0"/>
        <w:ind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w:t>
      </w:r>
      <w:proofErr w:type="spellStart"/>
      <w:r>
        <w:rPr>
          <w:rFonts w:ascii="Arial" w:hAnsi="Arial" w:cs="Arial"/>
          <w:b/>
          <w:bCs/>
          <w:sz w:val="20"/>
          <w:szCs w:val="20"/>
        </w:rPr>
        <w:t>Dy.Manager</w:t>
      </w:r>
      <w:proofErr w:type="spellEnd"/>
      <w:r>
        <w:rPr>
          <w:rFonts w:ascii="Arial" w:hAnsi="Arial" w:cs="Arial"/>
          <w:b/>
          <w:bCs/>
          <w:sz w:val="20"/>
          <w:szCs w:val="20"/>
        </w:rPr>
        <w:t>-Purchase)</w:t>
      </w:r>
    </w:p>
    <w:p w:rsidR="00571C6F" w:rsidRDefault="00571C6F" w:rsidP="00571C6F">
      <w:pPr>
        <w:tabs>
          <w:tab w:val="left" w:pos="540"/>
          <w:tab w:val="left" w:pos="6480"/>
        </w:tabs>
        <w:autoSpaceDE w:val="0"/>
        <w:autoSpaceDN w:val="0"/>
        <w:ind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  Centaur Hotel-Srinagar</w:t>
      </w:r>
      <w:r>
        <w:rPr>
          <w:rFonts w:ascii="Arial" w:hAnsi="Arial" w:cs="Arial"/>
          <w:b/>
          <w:sz w:val="20"/>
          <w:szCs w:val="20"/>
        </w:rPr>
        <w:t xml:space="preserve">                                                           </w:t>
      </w:r>
      <w:r>
        <w:rPr>
          <w:rFonts w:ascii="Arial" w:hAnsi="Arial" w:cs="Arial"/>
          <w:sz w:val="20"/>
          <w:szCs w:val="20"/>
        </w:rPr>
        <w:t xml:space="preserve">  </w:t>
      </w:r>
    </w:p>
    <w:p w:rsidR="00571C6F" w:rsidRDefault="00571C6F" w:rsidP="00571C6F">
      <w:pPr>
        <w:tabs>
          <w:tab w:val="left" w:pos="0"/>
          <w:tab w:val="left" w:pos="7020"/>
        </w:tabs>
        <w:rPr>
          <w:rFonts w:ascii="Arial" w:hAnsi="Arial" w:cs="Arial"/>
          <w:sz w:val="20"/>
          <w:szCs w:val="20"/>
        </w:rPr>
      </w:pPr>
      <w:r>
        <w:rPr>
          <w:rFonts w:ascii="Arial" w:hAnsi="Arial" w:cs="Arial"/>
          <w:sz w:val="20"/>
          <w:szCs w:val="20"/>
        </w:rPr>
        <w:t xml:space="preserve">                                                                                                                                               </w:t>
      </w:r>
    </w:p>
    <w:p w:rsidR="00571C6F" w:rsidRDefault="00571C6F" w:rsidP="00571C6F">
      <w:pPr>
        <w:tabs>
          <w:tab w:val="left" w:pos="0"/>
          <w:tab w:val="left" w:pos="7020"/>
        </w:tabs>
        <w:rPr>
          <w:rFonts w:ascii="Arial" w:hAnsi="Arial" w:cs="Arial"/>
          <w:b/>
          <w:sz w:val="20"/>
          <w:szCs w:val="20"/>
        </w:rPr>
      </w:pPr>
      <w:r>
        <w:rPr>
          <w:rFonts w:ascii="Arial" w:hAnsi="Arial" w:cs="Arial"/>
          <w:sz w:val="20"/>
          <w:szCs w:val="20"/>
        </w:rPr>
        <w:t xml:space="preserve">                                                             </w:t>
      </w:r>
    </w:p>
    <w:p w:rsidR="00571C6F" w:rsidRDefault="00571C6F" w:rsidP="00571C6F">
      <w:pPr>
        <w:tabs>
          <w:tab w:val="left" w:pos="0"/>
          <w:tab w:val="left" w:pos="7020"/>
        </w:tabs>
        <w:rPr>
          <w:rFonts w:ascii="Arial" w:hAnsi="Arial" w:cs="Arial"/>
          <w:b/>
          <w:sz w:val="20"/>
          <w:szCs w:val="20"/>
        </w:rPr>
      </w:pPr>
    </w:p>
    <w:p w:rsidR="00571C6F" w:rsidRDefault="00571C6F" w:rsidP="00571C6F">
      <w:pPr>
        <w:tabs>
          <w:tab w:val="left" w:pos="0"/>
          <w:tab w:val="left" w:pos="7020"/>
        </w:tabs>
        <w:rPr>
          <w:rFonts w:ascii="Arial" w:hAnsi="Arial" w:cs="Arial"/>
          <w:b/>
          <w:sz w:val="20"/>
          <w:szCs w:val="20"/>
        </w:rPr>
      </w:pPr>
    </w:p>
    <w:p w:rsidR="00571C6F" w:rsidRDefault="00571C6F" w:rsidP="00571C6F">
      <w:pPr>
        <w:tabs>
          <w:tab w:val="left" w:pos="0"/>
          <w:tab w:val="left" w:pos="7020"/>
        </w:tabs>
        <w:rPr>
          <w:rFonts w:ascii="Arial" w:hAnsi="Arial" w:cs="Arial"/>
          <w:b/>
          <w:sz w:val="20"/>
          <w:szCs w:val="20"/>
        </w:rPr>
      </w:pPr>
    </w:p>
    <w:p w:rsidR="00571C6F" w:rsidRDefault="00571C6F" w:rsidP="00571C6F">
      <w:pPr>
        <w:tabs>
          <w:tab w:val="left" w:pos="0"/>
          <w:tab w:val="left" w:pos="7020"/>
        </w:tabs>
        <w:rPr>
          <w:rFonts w:ascii="Arial" w:hAnsi="Arial" w:cs="Arial"/>
          <w:b/>
          <w:sz w:val="20"/>
          <w:szCs w:val="20"/>
        </w:rPr>
      </w:pPr>
    </w:p>
    <w:p w:rsidR="00571C6F" w:rsidRDefault="00571C6F" w:rsidP="00571C6F">
      <w:pPr>
        <w:tabs>
          <w:tab w:val="left" w:pos="0"/>
          <w:tab w:val="left" w:pos="7020"/>
        </w:tabs>
        <w:rPr>
          <w:rFonts w:ascii="Arial" w:hAnsi="Arial" w:cs="Arial"/>
          <w:b/>
          <w:sz w:val="20"/>
          <w:szCs w:val="20"/>
        </w:rPr>
      </w:pPr>
    </w:p>
    <w:p w:rsidR="00571C6F" w:rsidRDefault="00571C6F" w:rsidP="00571C6F">
      <w:pPr>
        <w:tabs>
          <w:tab w:val="left" w:pos="0"/>
          <w:tab w:val="left" w:pos="7020"/>
        </w:tabs>
        <w:rPr>
          <w:rFonts w:ascii="Arial" w:hAnsi="Arial" w:cs="Arial"/>
          <w:b/>
          <w:sz w:val="20"/>
          <w:szCs w:val="20"/>
        </w:rPr>
      </w:pPr>
    </w:p>
    <w:p w:rsidR="00571C6F" w:rsidRDefault="00571C6F" w:rsidP="00571C6F">
      <w:pPr>
        <w:tabs>
          <w:tab w:val="left" w:pos="360"/>
        </w:tabs>
        <w:ind w:left="360" w:right="1260" w:firstLine="720"/>
        <w:jc w:val="right"/>
        <w:rPr>
          <w:rFonts w:ascii="Arial" w:hAnsi="Arial" w:cs="Arial"/>
          <w:b/>
          <w:bCs/>
          <w:sz w:val="20"/>
          <w:szCs w:val="20"/>
          <w:u w:val="single"/>
        </w:rPr>
      </w:pPr>
      <w:r>
        <w:rPr>
          <w:rFonts w:ascii="Arial" w:hAnsi="Arial" w:cs="Arial"/>
          <w:b/>
          <w:bCs/>
          <w:sz w:val="20"/>
          <w:szCs w:val="20"/>
          <w:u w:val="single"/>
        </w:rPr>
        <w:lastRenderedPageBreak/>
        <w:t>Annexure I</w:t>
      </w:r>
    </w:p>
    <w:p w:rsidR="00571C6F" w:rsidRDefault="00571C6F" w:rsidP="00571C6F">
      <w:pPr>
        <w:tabs>
          <w:tab w:val="left" w:pos="360"/>
        </w:tabs>
        <w:ind w:left="360" w:right="1260" w:firstLine="720"/>
        <w:jc w:val="right"/>
        <w:rPr>
          <w:rFonts w:ascii="Arial" w:hAnsi="Arial" w:cs="Arial"/>
          <w:b/>
          <w:bCs/>
          <w:sz w:val="20"/>
          <w:szCs w:val="20"/>
          <w:u w:val="single"/>
        </w:rPr>
      </w:pPr>
      <w:r>
        <w:pict>
          <v:shape id="_x0000_s1038" type="#_x0000_t75" style="position:absolute;left:0;text-align:left;margin-left:45.75pt;margin-top:7pt;width:36pt;height:45pt;z-index:251658240" filled="t" stroked="t">
            <v:imagedata r:id="rId5" o:title=""/>
          </v:shape>
          <o:OLEObject Type="Embed" ProgID="Imaging.Document" ShapeID="_x0000_s1038" DrawAspect="Content" ObjectID="_1476966258" r:id="rId7"/>
        </w:pict>
      </w:r>
    </w:p>
    <w:p w:rsidR="00571C6F" w:rsidRDefault="00571C6F" w:rsidP="00571C6F">
      <w:pPr>
        <w:tabs>
          <w:tab w:val="left" w:pos="360"/>
        </w:tabs>
        <w:ind w:left="360" w:right="1260" w:firstLine="720"/>
        <w:jc w:val="right"/>
        <w:rPr>
          <w:rFonts w:ascii="Arial" w:hAnsi="Arial" w:cs="Arial"/>
          <w:b/>
          <w:bCs/>
          <w:sz w:val="20"/>
          <w:szCs w:val="20"/>
          <w:u w:val="single"/>
        </w:rPr>
      </w:pPr>
    </w:p>
    <w:p w:rsidR="00571C6F" w:rsidRDefault="00571C6F" w:rsidP="00571C6F">
      <w:pPr>
        <w:tabs>
          <w:tab w:val="left" w:pos="360"/>
        </w:tabs>
        <w:ind w:left="360" w:right="1260" w:firstLine="720"/>
        <w:rPr>
          <w:rFonts w:ascii="Arial" w:hAnsi="Arial" w:cs="Arial"/>
          <w:b/>
          <w:bCs/>
          <w:sz w:val="20"/>
          <w:szCs w:val="20"/>
        </w:rPr>
      </w:pPr>
    </w:p>
    <w:p w:rsidR="00571C6F" w:rsidRDefault="00571C6F" w:rsidP="00571C6F">
      <w:pPr>
        <w:tabs>
          <w:tab w:val="left" w:pos="360"/>
        </w:tabs>
        <w:ind w:left="360" w:right="126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571C6F" w:rsidRDefault="00571C6F" w:rsidP="00571C6F">
      <w:pPr>
        <w:tabs>
          <w:tab w:val="left" w:pos="360"/>
        </w:tabs>
        <w:ind w:left="360" w:right="1260"/>
        <w:jc w:val="center"/>
        <w:rPr>
          <w:rFonts w:ascii="Arial" w:hAnsi="Arial" w:cs="Arial"/>
          <w:sz w:val="20"/>
          <w:szCs w:val="20"/>
        </w:rPr>
      </w:pP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571C6F" w:rsidRDefault="00571C6F" w:rsidP="00571C6F">
      <w:pPr>
        <w:pStyle w:val="Heading5"/>
        <w:tabs>
          <w:tab w:val="left" w:pos="360"/>
        </w:tabs>
        <w:ind w:left="360" w:right="1260"/>
        <w:jc w:val="left"/>
        <w:rPr>
          <w:sz w:val="20"/>
          <w:szCs w:val="20"/>
          <w:u w:val="none"/>
        </w:rPr>
      </w:pPr>
    </w:p>
    <w:p w:rsidR="00571C6F" w:rsidRDefault="00571C6F" w:rsidP="00571C6F">
      <w:pPr>
        <w:tabs>
          <w:tab w:val="left" w:pos="360"/>
        </w:tabs>
        <w:ind w:left="360" w:right="1260"/>
        <w:jc w:val="center"/>
        <w:rPr>
          <w:rFonts w:ascii="Arial" w:hAnsi="Arial" w:cs="Arial"/>
          <w:b/>
          <w:sz w:val="20"/>
          <w:szCs w:val="20"/>
          <w:u w:val="single"/>
        </w:rPr>
      </w:pPr>
      <w:r>
        <w:rPr>
          <w:rFonts w:ascii="Arial" w:hAnsi="Arial" w:cs="Arial"/>
          <w:b/>
          <w:sz w:val="20"/>
          <w:szCs w:val="20"/>
          <w:u w:val="single"/>
        </w:rPr>
        <w:t>General Terms and Conditions</w:t>
      </w:r>
    </w:p>
    <w:p w:rsidR="00571C6F" w:rsidRDefault="00571C6F" w:rsidP="00571C6F">
      <w:pPr>
        <w:tabs>
          <w:tab w:val="left" w:pos="360"/>
        </w:tabs>
        <w:ind w:left="360" w:right="1260"/>
        <w:rPr>
          <w:rFonts w:ascii="Arial" w:hAnsi="Arial" w:cs="Arial"/>
          <w:b/>
          <w:sz w:val="20"/>
          <w:szCs w:val="20"/>
        </w:rPr>
      </w:pPr>
    </w:p>
    <w:p w:rsidR="00571C6F" w:rsidRDefault="00571C6F" w:rsidP="00571C6F">
      <w:pPr>
        <w:pStyle w:val="Heading5"/>
        <w:tabs>
          <w:tab w:val="left" w:pos="360"/>
        </w:tabs>
        <w:ind w:left="360" w:right="1260"/>
        <w:jc w:val="left"/>
        <w:rPr>
          <w:sz w:val="20"/>
          <w:szCs w:val="20"/>
          <w:u w:val="none"/>
        </w:rPr>
      </w:pPr>
      <w:r>
        <w:rPr>
          <w:sz w:val="20"/>
          <w:szCs w:val="20"/>
          <w:u w:val="none"/>
        </w:rPr>
        <w:t xml:space="preserve">Tender No. </w:t>
      </w:r>
      <w:r>
        <w:rPr>
          <w:sz w:val="20"/>
          <w:szCs w:val="20"/>
        </w:rPr>
        <w:t>T-14/13, dated</w:t>
      </w:r>
      <w:proofErr w:type="gramStart"/>
      <w:r>
        <w:rPr>
          <w:sz w:val="20"/>
          <w:szCs w:val="20"/>
        </w:rPr>
        <w:t>:10</w:t>
      </w:r>
      <w:proofErr w:type="gramEnd"/>
      <w:r>
        <w:rPr>
          <w:sz w:val="20"/>
          <w:szCs w:val="20"/>
        </w:rPr>
        <w:t>/11/2014, Due Date: 02/12/2014</w:t>
      </w:r>
    </w:p>
    <w:p w:rsidR="00571C6F" w:rsidRDefault="00571C6F" w:rsidP="00571C6F">
      <w:pPr>
        <w:pStyle w:val="Heading5"/>
        <w:tabs>
          <w:tab w:val="left" w:pos="360"/>
        </w:tabs>
        <w:ind w:left="360" w:right="1260"/>
        <w:jc w:val="left"/>
        <w:rPr>
          <w:sz w:val="20"/>
          <w:szCs w:val="20"/>
        </w:rPr>
      </w:pPr>
    </w:p>
    <w:p w:rsidR="00571C6F" w:rsidRDefault="00571C6F" w:rsidP="00571C6F">
      <w:pPr>
        <w:ind w:right="1260"/>
        <w:jc w:val="center"/>
        <w:rPr>
          <w:rFonts w:ascii="Arial" w:hAnsi="Arial" w:cs="Arial"/>
          <w:sz w:val="20"/>
          <w:szCs w:val="20"/>
        </w:rPr>
      </w:pPr>
      <w:r>
        <w:rPr>
          <w:rFonts w:ascii="Arial" w:hAnsi="Arial" w:cs="Arial"/>
          <w:b/>
          <w:sz w:val="20"/>
          <w:szCs w:val="20"/>
        </w:rPr>
        <w:t>Sub: Tender inviting quotations for Supply of Soya refined oil at</w:t>
      </w:r>
      <w:r>
        <w:rPr>
          <w:b/>
          <w:sz w:val="20"/>
          <w:szCs w:val="20"/>
        </w:rPr>
        <w:t xml:space="preserve"> </w:t>
      </w: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571C6F" w:rsidRDefault="00571C6F" w:rsidP="00571C6F">
      <w:pPr>
        <w:tabs>
          <w:tab w:val="left" w:pos="360"/>
        </w:tabs>
        <w:ind w:left="360" w:right="1260"/>
        <w:rPr>
          <w:rFonts w:ascii="Arial" w:hAnsi="Arial" w:cs="Arial"/>
          <w:b/>
          <w:sz w:val="20"/>
          <w:szCs w:val="20"/>
        </w:rPr>
      </w:pPr>
    </w:p>
    <w:p w:rsidR="00571C6F" w:rsidRDefault="00571C6F" w:rsidP="00571C6F">
      <w:pPr>
        <w:pStyle w:val="ListParagraph"/>
        <w:numPr>
          <w:ilvl w:val="0"/>
          <w:numId w:val="2"/>
        </w:numPr>
        <w:tabs>
          <w:tab w:val="left" w:pos="360"/>
        </w:tabs>
        <w:ind w:left="360" w:right="540" w:firstLine="0"/>
        <w:rPr>
          <w:rFonts w:ascii="Arial" w:hAnsi="Arial" w:cs="Arial"/>
          <w:sz w:val="20"/>
          <w:szCs w:val="20"/>
        </w:rPr>
      </w:pPr>
      <w:r>
        <w:rPr>
          <w:rFonts w:ascii="Arial" w:hAnsi="Arial" w:cs="Arial"/>
          <w:sz w:val="20"/>
          <w:szCs w:val="20"/>
        </w:rPr>
        <w:t>HCIL’ means Hotel Corporation Of India Ltd.</w:t>
      </w:r>
    </w:p>
    <w:p w:rsidR="00571C6F" w:rsidRDefault="00571C6F" w:rsidP="00571C6F">
      <w:pPr>
        <w:tabs>
          <w:tab w:val="left" w:pos="360"/>
        </w:tabs>
        <w:ind w:left="360" w:right="1260"/>
        <w:jc w:val="center"/>
        <w:rPr>
          <w:rFonts w:ascii="Arial" w:hAnsi="Arial" w:cs="Arial"/>
          <w:sz w:val="20"/>
          <w:szCs w:val="20"/>
        </w:rPr>
      </w:pPr>
    </w:p>
    <w:p w:rsidR="00571C6F" w:rsidRDefault="00571C6F" w:rsidP="00571C6F">
      <w:pPr>
        <w:pStyle w:val="ListParagraph"/>
        <w:numPr>
          <w:ilvl w:val="0"/>
          <w:numId w:val="2"/>
        </w:numPr>
        <w:tabs>
          <w:tab w:val="left" w:pos="360"/>
        </w:tabs>
        <w:ind w:left="360" w:right="1260" w:firstLine="0"/>
        <w:rPr>
          <w:rFonts w:ascii="Arial" w:hAnsi="Arial" w:cs="Arial"/>
          <w:sz w:val="20"/>
          <w:szCs w:val="20"/>
        </w:rPr>
      </w:pPr>
      <w:r>
        <w:rPr>
          <w:rFonts w:ascii="Arial" w:hAnsi="Arial" w:cs="Arial"/>
          <w:sz w:val="20"/>
          <w:szCs w:val="20"/>
        </w:rPr>
        <w:t>The “</w:t>
      </w:r>
      <w:proofErr w:type="spellStart"/>
      <w:r>
        <w:rPr>
          <w:rFonts w:ascii="Arial" w:hAnsi="Arial" w:cs="Arial"/>
          <w:sz w:val="20"/>
          <w:szCs w:val="20"/>
        </w:rPr>
        <w:t>Tenderer</w:t>
      </w:r>
      <w:proofErr w:type="spellEnd"/>
      <w:r>
        <w:rPr>
          <w:rFonts w:ascii="Arial" w:hAnsi="Arial" w:cs="Arial"/>
          <w:sz w:val="20"/>
          <w:szCs w:val="20"/>
        </w:rPr>
        <w:t>/Bidder” and / or “Party”, as used in the Tender document, shall mean the one who has signed the tender form and submitted the quotation in response to our tender.</w:t>
      </w:r>
    </w:p>
    <w:p w:rsidR="00571C6F" w:rsidRDefault="00571C6F" w:rsidP="00571C6F">
      <w:pPr>
        <w:tabs>
          <w:tab w:val="left" w:pos="360"/>
          <w:tab w:val="num" w:pos="720"/>
        </w:tabs>
        <w:ind w:left="360" w:right="1260"/>
        <w:jc w:val="both"/>
        <w:rPr>
          <w:rFonts w:ascii="Arial" w:hAnsi="Arial" w:cs="Arial"/>
          <w:sz w:val="20"/>
          <w:szCs w:val="20"/>
        </w:rPr>
      </w:pPr>
    </w:p>
    <w:p w:rsidR="00571C6F" w:rsidRDefault="00571C6F" w:rsidP="00571C6F">
      <w:pPr>
        <w:pStyle w:val="ListParagraph"/>
        <w:numPr>
          <w:ilvl w:val="0"/>
          <w:numId w:val="2"/>
        </w:numPr>
        <w:tabs>
          <w:tab w:val="left" w:pos="360"/>
        </w:tabs>
        <w:ind w:left="360" w:right="1260" w:firstLine="0"/>
        <w:jc w:val="both"/>
        <w:rPr>
          <w:rFonts w:ascii="Arial" w:hAnsi="Arial" w:cs="Arial"/>
          <w:sz w:val="20"/>
          <w:szCs w:val="20"/>
        </w:rPr>
      </w:pPr>
      <w:r>
        <w:rPr>
          <w:rFonts w:ascii="Arial" w:hAnsi="Arial" w:cs="Arial"/>
          <w:sz w:val="20"/>
          <w:szCs w:val="20"/>
        </w:rPr>
        <w:t>It is further clarified that individual signing the tender or other documents in connection with the tender must certify whether he signs as:</w:t>
      </w:r>
    </w:p>
    <w:p w:rsidR="00571C6F" w:rsidRDefault="00571C6F" w:rsidP="00571C6F">
      <w:pPr>
        <w:numPr>
          <w:ilvl w:val="0"/>
          <w:numId w:val="3"/>
        </w:numPr>
        <w:tabs>
          <w:tab w:val="num" w:pos="-90"/>
          <w:tab w:val="left" w:pos="360"/>
        </w:tabs>
        <w:ind w:left="360" w:right="1260" w:firstLine="0"/>
        <w:jc w:val="both"/>
        <w:rPr>
          <w:rFonts w:ascii="Arial" w:hAnsi="Arial" w:cs="Arial"/>
          <w:sz w:val="20"/>
          <w:szCs w:val="20"/>
        </w:rPr>
      </w:pPr>
      <w:r>
        <w:rPr>
          <w:rFonts w:ascii="Arial" w:hAnsi="Arial" w:cs="Arial"/>
          <w:sz w:val="20"/>
          <w:szCs w:val="20"/>
        </w:rPr>
        <w:t>A "Sole Proprietor" of the firm or constituted attorney of such sole proprietor.</w:t>
      </w:r>
    </w:p>
    <w:p w:rsidR="00571C6F" w:rsidRDefault="00571C6F" w:rsidP="00571C6F">
      <w:pPr>
        <w:numPr>
          <w:ilvl w:val="0"/>
          <w:numId w:val="3"/>
        </w:numPr>
        <w:tabs>
          <w:tab w:val="left" w:pos="360"/>
        </w:tabs>
        <w:ind w:left="360" w:right="1260" w:firstLine="0"/>
        <w:jc w:val="both"/>
        <w:rPr>
          <w:rFonts w:ascii="Arial" w:hAnsi="Arial" w:cs="Arial"/>
          <w:sz w:val="20"/>
          <w:szCs w:val="20"/>
        </w:rPr>
      </w:pPr>
      <w:r>
        <w:rPr>
          <w:rFonts w:ascii="Arial" w:hAnsi="Arial" w:cs="Arial"/>
          <w:sz w:val="20"/>
          <w:szCs w:val="20"/>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571C6F" w:rsidRDefault="00571C6F" w:rsidP="00571C6F">
      <w:pPr>
        <w:numPr>
          <w:ilvl w:val="0"/>
          <w:numId w:val="3"/>
        </w:numPr>
        <w:tabs>
          <w:tab w:val="left" w:pos="360"/>
          <w:tab w:val="num" w:pos="720"/>
        </w:tabs>
        <w:ind w:left="360" w:right="1260" w:firstLine="0"/>
        <w:jc w:val="both"/>
        <w:rPr>
          <w:rFonts w:ascii="Arial" w:hAnsi="Arial" w:cs="Arial"/>
          <w:sz w:val="20"/>
          <w:szCs w:val="20"/>
        </w:rPr>
      </w:pPr>
      <w:r>
        <w:rPr>
          <w:rFonts w:ascii="Arial" w:hAnsi="Arial" w:cs="Arial"/>
          <w:sz w:val="20"/>
          <w:szCs w:val="20"/>
        </w:rPr>
        <w:t>Constituted attorney of the firm, if it is a Company.</w:t>
      </w:r>
    </w:p>
    <w:p w:rsidR="00571C6F" w:rsidRDefault="00571C6F" w:rsidP="00571C6F">
      <w:pPr>
        <w:numPr>
          <w:ilvl w:val="0"/>
          <w:numId w:val="3"/>
        </w:numPr>
        <w:tabs>
          <w:tab w:val="left" w:pos="360"/>
          <w:tab w:val="num" w:pos="720"/>
        </w:tabs>
        <w:ind w:left="360" w:right="1260" w:firstLine="0"/>
        <w:jc w:val="both"/>
        <w:rPr>
          <w:rFonts w:ascii="Arial" w:hAnsi="Arial" w:cs="Arial"/>
          <w:sz w:val="20"/>
          <w:szCs w:val="20"/>
        </w:rPr>
      </w:pPr>
      <w:r>
        <w:rPr>
          <w:rFonts w:ascii="Arial" w:hAnsi="Arial" w:cs="Arial"/>
          <w:sz w:val="20"/>
          <w:szCs w:val="20"/>
        </w:rPr>
        <w:t>Authorized signatory of the firm.</w:t>
      </w:r>
    </w:p>
    <w:p w:rsidR="00571C6F" w:rsidRDefault="00571C6F" w:rsidP="00571C6F">
      <w:pPr>
        <w:tabs>
          <w:tab w:val="left" w:pos="360"/>
        </w:tabs>
        <w:ind w:left="360" w:right="1260"/>
        <w:jc w:val="both"/>
        <w:rPr>
          <w:rFonts w:ascii="Arial" w:hAnsi="Arial" w:cs="Arial"/>
          <w:b/>
          <w:sz w:val="20"/>
          <w:szCs w:val="20"/>
        </w:rPr>
      </w:pPr>
    </w:p>
    <w:p w:rsidR="00571C6F" w:rsidRDefault="00571C6F" w:rsidP="00571C6F">
      <w:pPr>
        <w:tabs>
          <w:tab w:val="left" w:pos="360"/>
        </w:tabs>
        <w:ind w:left="360" w:right="1260"/>
        <w:jc w:val="both"/>
        <w:rPr>
          <w:rFonts w:ascii="Arial" w:hAnsi="Arial" w:cs="Arial"/>
          <w:b/>
          <w:sz w:val="20"/>
          <w:szCs w:val="20"/>
        </w:rPr>
      </w:pPr>
      <w:r>
        <w:rPr>
          <w:rFonts w:ascii="Arial" w:hAnsi="Arial" w:cs="Arial"/>
          <w:b/>
          <w:sz w:val="20"/>
          <w:szCs w:val="20"/>
        </w:rPr>
        <w:t xml:space="preserve">4. </w:t>
      </w:r>
      <w:r>
        <w:rPr>
          <w:rFonts w:ascii="Arial" w:hAnsi="Arial" w:cs="Arial"/>
          <w:b/>
          <w:sz w:val="20"/>
          <w:szCs w:val="20"/>
        </w:rPr>
        <w:tab/>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must study the tender documents carefully. Submission of tender shall be deemed to have been done after careful study and examination of the tender documents with full understanding of its implications</w:t>
      </w:r>
    </w:p>
    <w:p w:rsidR="00571C6F" w:rsidRDefault="00571C6F" w:rsidP="00571C6F">
      <w:pPr>
        <w:tabs>
          <w:tab w:val="left" w:pos="360"/>
        </w:tabs>
        <w:ind w:left="360" w:right="1260"/>
        <w:jc w:val="both"/>
        <w:rPr>
          <w:rFonts w:ascii="Arial" w:hAnsi="Arial" w:cs="Arial"/>
          <w:b/>
          <w:sz w:val="20"/>
          <w:szCs w:val="20"/>
        </w:rPr>
      </w:pPr>
    </w:p>
    <w:p w:rsidR="00571C6F" w:rsidRDefault="00571C6F" w:rsidP="00571C6F">
      <w:pPr>
        <w:pStyle w:val="ListParagraph"/>
        <w:numPr>
          <w:ilvl w:val="0"/>
          <w:numId w:val="4"/>
        </w:numPr>
        <w:tabs>
          <w:tab w:val="left" w:pos="360"/>
        </w:tabs>
        <w:ind w:right="1260" w:firstLine="0"/>
        <w:jc w:val="both"/>
        <w:rPr>
          <w:rFonts w:ascii="Arial" w:hAnsi="Arial" w:cs="Arial"/>
          <w:b/>
          <w:sz w:val="20"/>
          <w:szCs w:val="20"/>
        </w:rPr>
      </w:pPr>
      <w:r>
        <w:rPr>
          <w:rFonts w:ascii="Arial" w:hAnsi="Arial" w:cs="Arial"/>
          <w:b/>
          <w:sz w:val="20"/>
          <w:szCs w:val="20"/>
        </w:rPr>
        <w:t xml:space="preserve">The following are to be noted :  </w:t>
      </w:r>
    </w:p>
    <w:p w:rsidR="00571C6F" w:rsidRDefault="00571C6F" w:rsidP="00571C6F">
      <w:pPr>
        <w:tabs>
          <w:tab w:val="left" w:pos="360"/>
        </w:tabs>
        <w:ind w:left="360" w:right="1260"/>
        <w:jc w:val="both"/>
        <w:rPr>
          <w:rFonts w:ascii="Arial" w:hAnsi="Arial" w:cs="Arial"/>
          <w:b/>
          <w:sz w:val="20"/>
          <w:szCs w:val="20"/>
        </w:rPr>
      </w:pPr>
      <w:r>
        <w:rPr>
          <w:rFonts w:ascii="Arial" w:hAnsi="Arial" w:cs="Arial"/>
          <w:b/>
          <w:sz w:val="20"/>
          <w:szCs w:val="20"/>
        </w:rPr>
        <w:t>5.1 In</w:t>
      </w:r>
      <w:r>
        <w:rPr>
          <w:rFonts w:ascii="Arial" w:hAnsi="Arial" w:cs="Arial"/>
          <w:b/>
          <w:bCs/>
          <w:sz w:val="20"/>
          <w:szCs w:val="20"/>
        </w:rPr>
        <w:t xml:space="preserve"> case the price bid and the technical bid are enclosed in the same envelope instead of in two separate sealed / closed envelopes, the tender will be rejected.</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On the date of opening of the tender only the technical bids would be opened, and the price bids would be kept in the custody of ‘HCIL’ in the same sealed/closed condition as received from the </w:t>
      </w:r>
      <w:proofErr w:type="spellStart"/>
      <w:r>
        <w:rPr>
          <w:rFonts w:ascii="Arial" w:hAnsi="Arial" w:cs="Arial"/>
          <w:sz w:val="20"/>
          <w:szCs w:val="20"/>
        </w:rPr>
        <w:t>tenderer</w:t>
      </w:r>
      <w:proofErr w:type="spellEnd"/>
      <w:r>
        <w:rPr>
          <w:rFonts w:ascii="Arial" w:hAnsi="Arial" w:cs="Arial"/>
          <w:sz w:val="20"/>
          <w:szCs w:val="20"/>
        </w:rPr>
        <w:t>.</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The price bids of only those </w:t>
      </w:r>
      <w:proofErr w:type="spellStart"/>
      <w:r>
        <w:rPr>
          <w:rFonts w:ascii="Arial" w:hAnsi="Arial" w:cs="Arial"/>
          <w:sz w:val="20"/>
          <w:szCs w:val="20"/>
        </w:rPr>
        <w:t>tenderers</w:t>
      </w:r>
      <w:proofErr w:type="spellEnd"/>
      <w:r>
        <w:rPr>
          <w:rFonts w:ascii="Arial" w:hAnsi="Arial" w:cs="Arial"/>
          <w:sz w:val="20"/>
          <w:szCs w:val="20"/>
        </w:rPr>
        <w:t xml:space="preserve">, who qualify in the Technical Bid evaluation, would be opened, the date and time for which would be notified subsequently to the successful </w:t>
      </w:r>
      <w:proofErr w:type="spellStart"/>
      <w:r>
        <w:rPr>
          <w:rFonts w:ascii="Arial" w:hAnsi="Arial" w:cs="Arial"/>
          <w:sz w:val="20"/>
          <w:szCs w:val="20"/>
        </w:rPr>
        <w:t>tenderers</w:t>
      </w:r>
      <w:proofErr w:type="spellEnd"/>
      <w:r>
        <w:rPr>
          <w:rFonts w:ascii="Arial" w:hAnsi="Arial" w:cs="Arial"/>
          <w:sz w:val="20"/>
          <w:szCs w:val="20"/>
        </w:rPr>
        <w:t>.</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 xml:space="preserve">5.3   The </w:t>
      </w:r>
      <w:proofErr w:type="spellStart"/>
      <w:r>
        <w:rPr>
          <w:rFonts w:ascii="Arial" w:hAnsi="Arial" w:cs="Arial"/>
          <w:sz w:val="20"/>
          <w:szCs w:val="20"/>
        </w:rPr>
        <w:t>tenderer</w:t>
      </w:r>
      <w:proofErr w:type="spellEnd"/>
      <w:r>
        <w:rPr>
          <w:rFonts w:ascii="Arial" w:hAnsi="Arial" w:cs="Arial"/>
          <w:sz w:val="20"/>
          <w:szCs w:val="20"/>
        </w:rPr>
        <w:t xml:space="preserve"> should sign on all the pages of the technical bid and the price bid.  </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5.4</w:t>
      </w:r>
      <w:r>
        <w:rPr>
          <w:rFonts w:ascii="Arial" w:hAnsi="Arial" w:cs="Arial"/>
          <w:sz w:val="20"/>
          <w:szCs w:val="20"/>
        </w:rPr>
        <w:tab/>
      </w:r>
      <w:r>
        <w:rPr>
          <w:rFonts w:ascii="Arial" w:hAnsi="Arial" w:cs="Arial"/>
          <w:b/>
          <w:bCs/>
          <w:sz w:val="20"/>
          <w:szCs w:val="20"/>
        </w:rPr>
        <w:t>The technical bid should not contain any indication of the price.</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 xml:space="preserve">5.5    In case, the price quoted is indicated in the technical bid, the quotation will be rejected without any reference to the </w:t>
      </w:r>
      <w:proofErr w:type="spellStart"/>
      <w:r>
        <w:rPr>
          <w:rFonts w:ascii="Arial" w:hAnsi="Arial" w:cs="Arial"/>
          <w:sz w:val="20"/>
          <w:szCs w:val="20"/>
        </w:rPr>
        <w:t>tenderer</w:t>
      </w:r>
      <w:proofErr w:type="spellEnd"/>
      <w:r>
        <w:rPr>
          <w:rFonts w:ascii="Arial" w:hAnsi="Arial" w:cs="Arial"/>
          <w:sz w:val="20"/>
          <w:szCs w:val="20"/>
        </w:rPr>
        <w:t>. No correspondence will be entertained in this regard.</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5.6   The price quoted should remain valid for acceptance of ‘HCIL’ for a minimum period of 120 days from the date of opening of the Technical bid.</w:t>
      </w:r>
    </w:p>
    <w:p w:rsidR="00571C6F" w:rsidRDefault="00571C6F" w:rsidP="00571C6F">
      <w:pPr>
        <w:tabs>
          <w:tab w:val="left" w:pos="90"/>
          <w:tab w:val="left" w:pos="360"/>
        </w:tabs>
        <w:ind w:left="360" w:right="1260"/>
        <w:jc w:val="both"/>
        <w:rPr>
          <w:rFonts w:ascii="Arial" w:hAnsi="Arial" w:cs="Arial"/>
          <w:sz w:val="20"/>
          <w:szCs w:val="20"/>
        </w:rPr>
      </w:pPr>
      <w:r>
        <w:rPr>
          <w:rFonts w:ascii="Arial" w:hAnsi="Arial" w:cs="Arial"/>
          <w:sz w:val="20"/>
          <w:szCs w:val="20"/>
        </w:rPr>
        <w:t>5.7 The bids should be neatly filled / typed.  Corrections, if any, should be duly authenticated</w:t>
      </w:r>
      <w:r>
        <w:rPr>
          <w:rFonts w:ascii="Arial" w:hAnsi="Arial" w:cs="Arial"/>
          <w:b/>
          <w:bCs/>
          <w:sz w:val="20"/>
          <w:szCs w:val="20"/>
        </w:rPr>
        <w:t xml:space="preserve"> with full signatures</w:t>
      </w:r>
      <w:r>
        <w:rPr>
          <w:rFonts w:ascii="Arial" w:hAnsi="Arial" w:cs="Arial"/>
          <w:sz w:val="20"/>
          <w:szCs w:val="20"/>
        </w:rPr>
        <w:t xml:space="preserve"> of the person signing the tender, failing which the tender is liable to be rejected.</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5.8 ‘HCIL’ reserves the right to accept or reject any / all offers without assigning any reasons.</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 xml:space="preserve">5.9    ‘HCIL’ reserves the right to award the contract to one or more </w:t>
      </w:r>
      <w:proofErr w:type="spellStart"/>
      <w:r>
        <w:rPr>
          <w:rFonts w:ascii="Arial" w:hAnsi="Arial" w:cs="Arial"/>
          <w:sz w:val="20"/>
          <w:szCs w:val="20"/>
        </w:rPr>
        <w:t>tenderers</w:t>
      </w:r>
      <w:proofErr w:type="spellEnd"/>
      <w:r>
        <w:rPr>
          <w:rFonts w:ascii="Arial" w:hAnsi="Arial" w:cs="Arial"/>
          <w:sz w:val="20"/>
          <w:szCs w:val="20"/>
        </w:rPr>
        <w:t>.</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 xml:space="preserve">5.10  In the event of default, ‘HCIL’ reserves the right to cancel the order and to claim damages from the successful </w:t>
      </w:r>
      <w:proofErr w:type="spellStart"/>
      <w:r>
        <w:rPr>
          <w:rFonts w:ascii="Arial" w:hAnsi="Arial" w:cs="Arial"/>
          <w:sz w:val="20"/>
          <w:szCs w:val="20"/>
        </w:rPr>
        <w:t>tenderer</w:t>
      </w:r>
      <w:proofErr w:type="spellEnd"/>
      <w:r>
        <w:rPr>
          <w:rFonts w:ascii="Arial" w:hAnsi="Arial" w:cs="Arial"/>
          <w:sz w:val="20"/>
          <w:szCs w:val="20"/>
        </w:rPr>
        <w:t xml:space="preserve">, and also reserves the right to award the contract to another party at the cost and risk of the successful </w:t>
      </w:r>
      <w:proofErr w:type="spellStart"/>
      <w:r>
        <w:rPr>
          <w:rFonts w:ascii="Arial" w:hAnsi="Arial" w:cs="Arial"/>
          <w:sz w:val="20"/>
          <w:szCs w:val="20"/>
        </w:rPr>
        <w:t>tenderer</w:t>
      </w:r>
      <w:proofErr w:type="spellEnd"/>
      <w:r>
        <w:rPr>
          <w:rFonts w:ascii="Arial" w:hAnsi="Arial" w:cs="Arial"/>
          <w:sz w:val="20"/>
          <w:szCs w:val="20"/>
        </w:rPr>
        <w:t>.</w:t>
      </w:r>
    </w:p>
    <w:p w:rsidR="00571C6F" w:rsidRDefault="00571C6F" w:rsidP="00571C6F">
      <w:pPr>
        <w:numPr>
          <w:ilvl w:val="1"/>
          <w:numId w:val="5"/>
        </w:numPr>
        <w:tabs>
          <w:tab w:val="clear" w:pos="420"/>
          <w:tab w:val="left" w:pos="360"/>
          <w:tab w:val="num" w:pos="510"/>
        </w:tabs>
        <w:ind w:left="360" w:right="1260" w:firstLine="0"/>
        <w:jc w:val="both"/>
        <w:rPr>
          <w:rFonts w:ascii="Arial" w:hAnsi="Arial" w:cs="Arial"/>
          <w:sz w:val="20"/>
          <w:szCs w:val="20"/>
        </w:rPr>
      </w:pPr>
      <w:r>
        <w:rPr>
          <w:rFonts w:ascii="Arial" w:hAnsi="Arial" w:cs="Arial"/>
          <w:sz w:val="20"/>
          <w:szCs w:val="20"/>
        </w:rPr>
        <w:t>‘HCIL’ is registered not with Sales Tax Authorities, hence ‘C’ form and ‘D’ form cannot be   provided.</w:t>
      </w:r>
    </w:p>
    <w:p w:rsidR="00571C6F" w:rsidRDefault="00571C6F" w:rsidP="00571C6F">
      <w:pPr>
        <w:numPr>
          <w:ilvl w:val="1"/>
          <w:numId w:val="5"/>
        </w:numPr>
        <w:tabs>
          <w:tab w:val="clear" w:pos="420"/>
          <w:tab w:val="left" w:pos="360"/>
          <w:tab w:val="num" w:pos="510"/>
        </w:tabs>
        <w:ind w:left="360" w:right="1260" w:firstLine="0"/>
        <w:jc w:val="both"/>
        <w:rPr>
          <w:rFonts w:ascii="Arial" w:hAnsi="Arial" w:cs="Arial"/>
          <w:sz w:val="20"/>
          <w:szCs w:val="20"/>
        </w:rPr>
      </w:pPr>
      <w:r>
        <w:rPr>
          <w:rFonts w:ascii="Arial" w:hAnsi="Arial" w:cs="Arial"/>
          <w:sz w:val="20"/>
          <w:szCs w:val="20"/>
        </w:rPr>
        <w:t>If you are already on rate contract for supply of this item with any unit of ‘HCIL’ / any other Govt. Department(s), the same should be clearly indicated and rates quoted by you to ‘HCIL’ should not be higher than the same.</w:t>
      </w:r>
    </w:p>
    <w:p w:rsidR="00571C6F" w:rsidRDefault="00571C6F" w:rsidP="00571C6F">
      <w:pPr>
        <w:tabs>
          <w:tab w:val="left" w:pos="360"/>
        </w:tabs>
        <w:ind w:right="1260"/>
        <w:jc w:val="both"/>
        <w:rPr>
          <w:rFonts w:ascii="Arial" w:hAnsi="Arial" w:cs="Arial"/>
          <w:sz w:val="20"/>
          <w:szCs w:val="20"/>
        </w:rPr>
      </w:pPr>
    </w:p>
    <w:p w:rsidR="00571C6F" w:rsidRDefault="00571C6F" w:rsidP="00571C6F">
      <w:pPr>
        <w:tabs>
          <w:tab w:val="left" w:pos="360"/>
        </w:tabs>
        <w:ind w:right="1260"/>
        <w:jc w:val="both"/>
        <w:rPr>
          <w:rFonts w:ascii="Arial" w:hAnsi="Arial" w:cs="Arial"/>
          <w:sz w:val="20"/>
          <w:szCs w:val="20"/>
        </w:rPr>
      </w:pPr>
    </w:p>
    <w:p w:rsidR="00571C6F" w:rsidRDefault="00571C6F" w:rsidP="00571C6F">
      <w:pPr>
        <w:tabs>
          <w:tab w:val="left" w:pos="360"/>
        </w:tabs>
        <w:ind w:right="1260"/>
        <w:jc w:val="both"/>
        <w:rPr>
          <w:rFonts w:ascii="Arial" w:hAnsi="Arial" w:cs="Arial"/>
          <w:sz w:val="20"/>
          <w:szCs w:val="20"/>
        </w:rPr>
      </w:pPr>
    </w:p>
    <w:p w:rsidR="00571C6F" w:rsidRDefault="00571C6F" w:rsidP="00571C6F">
      <w:pPr>
        <w:tabs>
          <w:tab w:val="left" w:pos="360"/>
        </w:tabs>
        <w:ind w:right="1260"/>
        <w:jc w:val="both"/>
        <w:rPr>
          <w:rFonts w:ascii="Arial" w:hAnsi="Arial" w:cs="Arial"/>
          <w:sz w:val="20"/>
          <w:szCs w:val="20"/>
        </w:rPr>
      </w:pPr>
    </w:p>
    <w:p w:rsidR="00571C6F" w:rsidRDefault="00571C6F" w:rsidP="00571C6F">
      <w:pPr>
        <w:tabs>
          <w:tab w:val="left" w:pos="360"/>
        </w:tabs>
        <w:ind w:right="1260"/>
        <w:jc w:val="both"/>
        <w:rPr>
          <w:rFonts w:ascii="Arial" w:hAnsi="Arial" w:cs="Arial"/>
          <w:sz w:val="20"/>
          <w:szCs w:val="20"/>
        </w:rPr>
      </w:pPr>
    </w:p>
    <w:p w:rsidR="00571C6F" w:rsidRDefault="00571C6F" w:rsidP="00571C6F">
      <w:pPr>
        <w:tabs>
          <w:tab w:val="left" w:pos="360"/>
        </w:tabs>
        <w:ind w:left="360" w:right="1260"/>
        <w:jc w:val="right"/>
        <w:rPr>
          <w:rFonts w:ascii="Arial" w:hAnsi="Arial" w:cs="Arial"/>
          <w:b/>
          <w:bCs/>
          <w:sz w:val="20"/>
          <w:szCs w:val="20"/>
          <w:u w:val="single"/>
        </w:rPr>
      </w:pPr>
      <w:r>
        <w:rPr>
          <w:rFonts w:ascii="Arial" w:hAnsi="Arial" w:cs="Arial"/>
          <w:b/>
          <w:bCs/>
          <w:sz w:val="20"/>
          <w:szCs w:val="20"/>
          <w:u w:val="single"/>
        </w:rPr>
        <w:t>Annexure I</w:t>
      </w:r>
    </w:p>
    <w:p w:rsidR="00571C6F" w:rsidRDefault="00571C6F" w:rsidP="00571C6F">
      <w:pPr>
        <w:tabs>
          <w:tab w:val="left" w:pos="360"/>
        </w:tabs>
        <w:ind w:left="360" w:right="1260"/>
        <w:jc w:val="right"/>
        <w:rPr>
          <w:rFonts w:ascii="Arial" w:hAnsi="Arial" w:cs="Arial"/>
          <w:b/>
          <w:bCs/>
          <w:sz w:val="20"/>
          <w:szCs w:val="20"/>
          <w:u w:val="single"/>
        </w:rPr>
      </w:pPr>
    </w:p>
    <w:p w:rsidR="00571C6F" w:rsidRDefault="00571C6F" w:rsidP="00571C6F">
      <w:pPr>
        <w:tabs>
          <w:tab w:val="left" w:pos="360"/>
        </w:tabs>
        <w:ind w:left="360" w:right="1260"/>
        <w:jc w:val="both"/>
        <w:rPr>
          <w:rFonts w:ascii="Arial" w:hAnsi="Arial" w:cs="Arial"/>
          <w:b/>
          <w:sz w:val="20"/>
          <w:szCs w:val="20"/>
        </w:rPr>
      </w:pPr>
      <w:r>
        <w:rPr>
          <w:rFonts w:ascii="Arial" w:hAnsi="Arial" w:cs="Arial"/>
          <w:b/>
          <w:sz w:val="20"/>
          <w:szCs w:val="20"/>
        </w:rPr>
        <w:t xml:space="preserve">6.0 </w:t>
      </w:r>
      <w:r>
        <w:rPr>
          <w:rFonts w:ascii="Arial" w:hAnsi="Arial" w:cs="Arial"/>
          <w:b/>
          <w:sz w:val="20"/>
          <w:szCs w:val="20"/>
        </w:rPr>
        <w:tab/>
        <w:t xml:space="preserve">DEPOSITS:  </w:t>
      </w:r>
    </w:p>
    <w:p w:rsidR="00571C6F" w:rsidRDefault="00571C6F" w:rsidP="00571C6F">
      <w:pPr>
        <w:tabs>
          <w:tab w:val="left" w:pos="360"/>
        </w:tabs>
        <w:ind w:left="360" w:right="1260"/>
        <w:jc w:val="both"/>
        <w:rPr>
          <w:rFonts w:ascii="Arial" w:hAnsi="Arial" w:cs="Arial"/>
          <w:sz w:val="20"/>
          <w:szCs w:val="20"/>
        </w:rPr>
      </w:pPr>
      <w:r>
        <w:rPr>
          <w:rFonts w:ascii="Arial" w:hAnsi="Arial" w:cs="Arial"/>
          <w:b/>
          <w:sz w:val="20"/>
          <w:szCs w:val="20"/>
        </w:rPr>
        <w:t xml:space="preserve">6.1 </w:t>
      </w:r>
      <w:r>
        <w:rPr>
          <w:rFonts w:ascii="Arial" w:hAnsi="Arial" w:cs="Arial"/>
          <w:b/>
          <w:sz w:val="20"/>
          <w:szCs w:val="20"/>
        </w:rPr>
        <w:tab/>
      </w:r>
      <w:r>
        <w:rPr>
          <w:rFonts w:ascii="Arial" w:hAnsi="Arial" w:cs="Arial"/>
          <w:b/>
          <w:sz w:val="20"/>
          <w:szCs w:val="20"/>
          <w:u w:val="single"/>
        </w:rPr>
        <w:t>Tender Fee:</w:t>
      </w:r>
      <w:r>
        <w:rPr>
          <w:rFonts w:ascii="Arial" w:hAnsi="Arial" w:cs="Arial"/>
          <w:sz w:val="20"/>
          <w:szCs w:val="20"/>
        </w:rPr>
        <w:t xml:space="preserve"> </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 xml:space="preserve">There is no Tender Fee for this tender .Tender documents are available on our website: </w:t>
      </w:r>
      <w:r>
        <w:rPr>
          <w:rFonts w:ascii="Arial" w:hAnsi="Arial" w:cs="Arial"/>
          <w:b/>
          <w:color w:val="000080"/>
          <w:sz w:val="20"/>
          <w:szCs w:val="20"/>
        </w:rPr>
        <w:t>www.centaurhotels.com</w:t>
      </w:r>
      <w:r>
        <w:rPr>
          <w:rFonts w:ascii="Arial" w:hAnsi="Arial" w:cs="Arial"/>
          <w:sz w:val="20"/>
          <w:szCs w:val="20"/>
        </w:rPr>
        <w:t xml:space="preserve"> in downloadable form on FOC basis. Tender documents can also be obtained from the office of Asst. Manager, Purchase Section,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Free of Charge against a written request on the Letter head of the </w:t>
      </w:r>
      <w:proofErr w:type="spellStart"/>
      <w:r>
        <w:rPr>
          <w:rFonts w:ascii="Arial" w:hAnsi="Arial" w:cs="Arial"/>
          <w:sz w:val="20"/>
          <w:szCs w:val="20"/>
        </w:rPr>
        <w:t>Tenderer</w:t>
      </w:r>
      <w:proofErr w:type="spellEnd"/>
      <w:r>
        <w:rPr>
          <w:rFonts w:ascii="Arial" w:hAnsi="Arial" w:cs="Arial"/>
          <w:sz w:val="20"/>
          <w:szCs w:val="20"/>
        </w:rPr>
        <w:t>/ Co.</w:t>
      </w:r>
    </w:p>
    <w:p w:rsidR="00571C6F" w:rsidRDefault="00571C6F" w:rsidP="00571C6F">
      <w:pPr>
        <w:tabs>
          <w:tab w:val="left" w:pos="360"/>
        </w:tabs>
        <w:ind w:left="360" w:right="1260"/>
        <w:jc w:val="both"/>
        <w:rPr>
          <w:rFonts w:ascii="Arial" w:hAnsi="Arial" w:cs="Arial"/>
          <w:sz w:val="20"/>
          <w:szCs w:val="20"/>
        </w:rPr>
      </w:pPr>
    </w:p>
    <w:p w:rsidR="00571C6F" w:rsidRDefault="00571C6F" w:rsidP="00571C6F">
      <w:pPr>
        <w:tabs>
          <w:tab w:val="left" w:pos="360"/>
        </w:tabs>
        <w:ind w:left="360" w:right="1260"/>
        <w:jc w:val="both"/>
        <w:rPr>
          <w:rFonts w:ascii="Arial" w:hAnsi="Arial" w:cs="Arial"/>
          <w:sz w:val="20"/>
          <w:szCs w:val="20"/>
        </w:rPr>
      </w:pPr>
      <w:r>
        <w:rPr>
          <w:rFonts w:ascii="Arial" w:hAnsi="Arial" w:cs="Arial"/>
          <w:b/>
          <w:sz w:val="20"/>
          <w:szCs w:val="20"/>
        </w:rPr>
        <w:t>6.2</w:t>
      </w:r>
      <w:r>
        <w:rPr>
          <w:rFonts w:ascii="Arial" w:hAnsi="Arial" w:cs="Arial"/>
          <w:b/>
          <w:sz w:val="20"/>
          <w:szCs w:val="20"/>
        </w:rPr>
        <w:tab/>
      </w:r>
      <w:r>
        <w:rPr>
          <w:rFonts w:ascii="Arial" w:hAnsi="Arial" w:cs="Arial"/>
          <w:sz w:val="20"/>
          <w:szCs w:val="20"/>
        </w:rPr>
        <w:t xml:space="preserve"> </w:t>
      </w:r>
      <w:r>
        <w:rPr>
          <w:rFonts w:ascii="Arial" w:hAnsi="Arial" w:cs="Arial"/>
          <w:b/>
          <w:sz w:val="20"/>
          <w:szCs w:val="20"/>
          <w:u w:val="single"/>
        </w:rPr>
        <w:t>Earnest Money Deposit</w:t>
      </w:r>
      <w:r>
        <w:rPr>
          <w:rFonts w:ascii="Arial" w:hAnsi="Arial" w:cs="Arial"/>
          <w:b/>
          <w:sz w:val="20"/>
          <w:szCs w:val="20"/>
        </w:rPr>
        <w:t>:</w:t>
      </w:r>
    </w:p>
    <w:p w:rsidR="00571C6F" w:rsidRDefault="00571C6F" w:rsidP="00571C6F">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will furnish along with Technical Bid, an </w:t>
      </w:r>
      <w:r>
        <w:rPr>
          <w:rFonts w:ascii="Arial" w:hAnsi="Arial" w:cs="Arial"/>
          <w:b/>
          <w:sz w:val="20"/>
          <w:szCs w:val="20"/>
        </w:rPr>
        <w:t>EMD of Rs. 7150/-</w:t>
      </w:r>
      <w:r>
        <w:rPr>
          <w:rFonts w:ascii="Arial" w:hAnsi="Arial" w:cs="Arial"/>
          <w:sz w:val="20"/>
          <w:szCs w:val="20"/>
        </w:rPr>
        <w:t xml:space="preserve"> in the form of DD/ Pay order only in </w:t>
      </w:r>
      <w:proofErr w:type="spellStart"/>
      <w:r>
        <w:rPr>
          <w:rFonts w:ascii="Arial" w:hAnsi="Arial" w:cs="Arial"/>
          <w:sz w:val="20"/>
          <w:szCs w:val="20"/>
        </w:rPr>
        <w:t>favour</w:t>
      </w:r>
      <w:proofErr w:type="spellEnd"/>
      <w:r>
        <w:rPr>
          <w:rFonts w:ascii="Arial" w:hAnsi="Arial" w:cs="Arial"/>
          <w:sz w:val="20"/>
          <w:szCs w:val="20"/>
        </w:rPr>
        <w:t xml:space="preserve"> of “Hotel Corporation of India Ltd.” payable at Srinagar </w:t>
      </w:r>
      <w:proofErr w:type="gramStart"/>
      <w:r>
        <w:rPr>
          <w:rFonts w:ascii="Arial" w:hAnsi="Arial" w:cs="Arial"/>
          <w:sz w:val="20"/>
          <w:szCs w:val="20"/>
        </w:rPr>
        <w:t>Or</w:t>
      </w:r>
      <w:proofErr w:type="gramEnd"/>
      <w:r>
        <w:rPr>
          <w:rFonts w:ascii="Arial" w:hAnsi="Arial" w:cs="Arial"/>
          <w:sz w:val="20"/>
          <w:szCs w:val="20"/>
        </w:rPr>
        <w:t xml:space="preserve"> deposit cash with Centaur Lake View Hotel Srinagar and shall enclosed original Receipt issues by Centaur Lake View Hotel Srinagar with the tender.  EMD in any other form shall not be acceptable.  </w:t>
      </w:r>
    </w:p>
    <w:p w:rsidR="00571C6F" w:rsidRDefault="00571C6F" w:rsidP="00571C6F">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tenderers</w:t>
      </w:r>
      <w:proofErr w:type="spellEnd"/>
      <w:r>
        <w:rPr>
          <w:rFonts w:ascii="Arial" w:hAnsi="Arial" w:cs="Arial"/>
          <w:sz w:val="20"/>
          <w:szCs w:val="20"/>
        </w:rPr>
        <w:t xml:space="preserve"> seeking exemption of EMD has to enclose valid certificate of single point </w:t>
      </w:r>
      <w:proofErr w:type="spellStart"/>
      <w:r>
        <w:rPr>
          <w:rFonts w:ascii="Arial" w:hAnsi="Arial" w:cs="Arial"/>
          <w:sz w:val="20"/>
          <w:szCs w:val="20"/>
        </w:rPr>
        <w:t>programme</w:t>
      </w:r>
      <w:proofErr w:type="spellEnd"/>
      <w:r>
        <w:rPr>
          <w:rFonts w:ascii="Arial" w:hAnsi="Arial" w:cs="Arial"/>
          <w:sz w:val="20"/>
          <w:szCs w:val="20"/>
        </w:rPr>
        <w:t xml:space="preserve"> registration with NSIC only. Parties Registered with SSIC are not eligible for EMD exemption.  </w:t>
      </w:r>
    </w:p>
    <w:p w:rsidR="00571C6F" w:rsidRDefault="00571C6F" w:rsidP="00571C6F">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"Tenders" - without EMD shall be summarily rejected. </w:t>
      </w:r>
    </w:p>
    <w:p w:rsidR="00571C6F" w:rsidRDefault="00571C6F" w:rsidP="00571C6F">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No interest will be payable on EMD.  </w:t>
      </w:r>
    </w:p>
    <w:p w:rsidR="00571C6F" w:rsidRDefault="00571C6F" w:rsidP="00571C6F">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The EMD of unsuccessful </w:t>
      </w:r>
      <w:proofErr w:type="spellStart"/>
      <w:r>
        <w:rPr>
          <w:rFonts w:ascii="Arial" w:hAnsi="Arial" w:cs="Arial"/>
          <w:sz w:val="20"/>
          <w:szCs w:val="20"/>
        </w:rPr>
        <w:t>Tenderers</w:t>
      </w:r>
      <w:proofErr w:type="spellEnd"/>
      <w:r>
        <w:rPr>
          <w:rFonts w:ascii="Arial" w:hAnsi="Arial" w:cs="Arial"/>
          <w:sz w:val="20"/>
          <w:szCs w:val="20"/>
        </w:rPr>
        <w:t xml:space="preserve"> will be refunded in due course. </w:t>
      </w:r>
    </w:p>
    <w:p w:rsidR="00571C6F" w:rsidRDefault="00571C6F" w:rsidP="00571C6F">
      <w:pPr>
        <w:numPr>
          <w:ilvl w:val="0"/>
          <w:numId w:val="6"/>
        </w:numPr>
        <w:tabs>
          <w:tab w:val="left" w:pos="360"/>
        </w:tabs>
        <w:ind w:left="360" w:right="1260" w:firstLine="0"/>
        <w:jc w:val="both"/>
        <w:rPr>
          <w:rFonts w:ascii="Arial" w:hAnsi="Arial" w:cs="Arial"/>
          <w:sz w:val="20"/>
          <w:szCs w:val="20"/>
        </w:rPr>
      </w:pPr>
      <w:r>
        <w:rPr>
          <w:rFonts w:ascii="Arial" w:hAnsi="Arial" w:cs="Arial"/>
          <w:b/>
          <w:sz w:val="20"/>
          <w:szCs w:val="20"/>
        </w:rPr>
        <w:t xml:space="preserve">Exemption from payment of EMD and Security Deposit (SD): </w:t>
      </w:r>
      <w:r>
        <w:rPr>
          <w:rFonts w:ascii="Arial" w:hAnsi="Arial" w:cs="Arial"/>
          <w:sz w:val="20"/>
          <w:szCs w:val="20"/>
        </w:rPr>
        <w:t xml:space="preserve">It may be noted that Exemption from payment of EMD and SD shall be available only to those SSI Units in India which are registered with the NSIC under its single point registration scheme up to the monetary limit as specified by the NSIC in their </w:t>
      </w:r>
      <w:proofErr w:type="spellStart"/>
      <w:r>
        <w:rPr>
          <w:rFonts w:ascii="Arial" w:hAnsi="Arial" w:cs="Arial"/>
          <w:sz w:val="20"/>
          <w:szCs w:val="20"/>
        </w:rPr>
        <w:t>favour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(s) are required to attach a self attested copy of the NSIC valid certificate granted by the NSIC in their </w:t>
      </w:r>
      <w:proofErr w:type="spellStart"/>
      <w:r>
        <w:rPr>
          <w:rFonts w:ascii="Arial" w:hAnsi="Arial" w:cs="Arial"/>
          <w:sz w:val="20"/>
          <w:szCs w:val="20"/>
        </w:rPr>
        <w:t>favour</w:t>
      </w:r>
      <w:proofErr w:type="spellEnd"/>
      <w:r>
        <w:rPr>
          <w:rFonts w:ascii="Arial" w:hAnsi="Arial" w:cs="Arial"/>
          <w:sz w:val="20"/>
          <w:szCs w:val="20"/>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571C6F" w:rsidRDefault="00571C6F" w:rsidP="00571C6F">
      <w:pPr>
        <w:tabs>
          <w:tab w:val="left" w:pos="360"/>
        </w:tabs>
        <w:ind w:left="360" w:right="1260"/>
        <w:jc w:val="both"/>
        <w:rPr>
          <w:rFonts w:ascii="Arial" w:hAnsi="Arial" w:cs="Arial"/>
          <w:sz w:val="20"/>
          <w:szCs w:val="20"/>
        </w:rPr>
      </w:pPr>
      <w:r>
        <w:rPr>
          <w:rFonts w:ascii="Arial" w:hAnsi="Arial" w:cs="Arial"/>
          <w:b/>
          <w:sz w:val="20"/>
          <w:szCs w:val="20"/>
        </w:rPr>
        <w:t xml:space="preserve">Forfeiture of EMD: </w:t>
      </w:r>
      <w:r>
        <w:rPr>
          <w:rFonts w:ascii="Arial" w:hAnsi="Arial" w:cs="Arial"/>
          <w:sz w:val="20"/>
          <w:szCs w:val="20"/>
        </w:rPr>
        <w:t>EMD will be forfeited, if the bidder withdraws their bid, within 120 days, from the due date of this Tender Enquiry</w:t>
      </w:r>
      <w:r>
        <w:rPr>
          <w:rFonts w:ascii="Arial" w:hAnsi="Arial" w:cs="Arial"/>
          <w:b/>
          <w:sz w:val="20"/>
          <w:szCs w:val="20"/>
        </w:rPr>
        <w:t>.</w:t>
      </w:r>
      <w:r>
        <w:rPr>
          <w:rFonts w:ascii="Arial" w:hAnsi="Arial" w:cs="Arial"/>
          <w:sz w:val="20"/>
          <w:szCs w:val="20"/>
        </w:rPr>
        <w:t xml:space="preserve"> </w:t>
      </w:r>
    </w:p>
    <w:p w:rsidR="00571C6F" w:rsidRDefault="00571C6F" w:rsidP="00571C6F">
      <w:pPr>
        <w:tabs>
          <w:tab w:val="left" w:pos="360"/>
        </w:tabs>
        <w:ind w:left="360" w:right="1260"/>
        <w:rPr>
          <w:rFonts w:ascii="Arial" w:hAnsi="Arial" w:cs="Arial"/>
          <w:sz w:val="20"/>
          <w:szCs w:val="20"/>
        </w:rPr>
      </w:pPr>
    </w:p>
    <w:p w:rsidR="00571C6F" w:rsidRDefault="00571C6F" w:rsidP="00571C6F">
      <w:pPr>
        <w:tabs>
          <w:tab w:val="left" w:pos="360"/>
          <w:tab w:val="num" w:pos="3240"/>
        </w:tabs>
        <w:ind w:left="360" w:right="1260"/>
        <w:jc w:val="both"/>
        <w:rPr>
          <w:rFonts w:ascii="Arial" w:hAnsi="Arial" w:cs="Arial"/>
          <w:b/>
          <w:sz w:val="20"/>
          <w:szCs w:val="20"/>
          <w:u w:val="single"/>
        </w:rPr>
      </w:pPr>
      <w:r>
        <w:rPr>
          <w:rFonts w:ascii="Arial" w:hAnsi="Arial" w:cs="Arial"/>
          <w:b/>
          <w:sz w:val="20"/>
          <w:szCs w:val="20"/>
        </w:rPr>
        <w:t xml:space="preserve">7.0   </w:t>
      </w:r>
      <w:r>
        <w:rPr>
          <w:rFonts w:ascii="Arial" w:hAnsi="Arial" w:cs="Arial"/>
          <w:b/>
          <w:sz w:val="20"/>
          <w:szCs w:val="20"/>
          <w:u w:val="single"/>
        </w:rPr>
        <w:t xml:space="preserve">Security Deposit for Order completion / Performance Warranty: </w:t>
      </w:r>
    </w:p>
    <w:p w:rsidR="00571C6F" w:rsidRDefault="00571C6F" w:rsidP="00571C6F">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Tenderers</w:t>
      </w:r>
      <w:proofErr w:type="spellEnd"/>
      <w:r>
        <w:rPr>
          <w:rFonts w:ascii="Arial" w:hAnsi="Arial" w:cs="Arial"/>
          <w:sz w:val="20"/>
          <w:szCs w:val="20"/>
        </w:rPr>
        <w:t xml:space="preserve"> shall furnish Security Deposit towards performance of PO/products equal to </w:t>
      </w:r>
      <w:r>
        <w:rPr>
          <w:rFonts w:ascii="Arial" w:hAnsi="Arial" w:cs="Arial"/>
          <w:b/>
          <w:sz w:val="20"/>
          <w:szCs w:val="20"/>
        </w:rPr>
        <w:t xml:space="preserve">5% of the value of the PO </w:t>
      </w:r>
      <w:r>
        <w:rPr>
          <w:rFonts w:ascii="Arial" w:hAnsi="Arial" w:cs="Arial"/>
          <w:sz w:val="20"/>
          <w:szCs w:val="20"/>
        </w:rPr>
        <w:t>within 15 days of receipt of PO / Starting supply of material.  SD may be in the form of Bank Guarantee or Demand Draft/Cash Receipt only.</w:t>
      </w:r>
    </w:p>
    <w:p w:rsidR="00571C6F" w:rsidRDefault="00571C6F" w:rsidP="00571C6F">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In case, SD is in the form of Bank Guarantee, the BG shall be valid for contract period plus 3 months more time.</w:t>
      </w:r>
    </w:p>
    <w:p w:rsidR="00571C6F" w:rsidRDefault="00571C6F" w:rsidP="00571C6F">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The cost of submission of the SD or BG would be borne by the successful bidder.</w:t>
      </w:r>
    </w:p>
    <w:p w:rsidR="00571C6F" w:rsidRDefault="00571C6F" w:rsidP="00571C6F">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SD will not carry any interest.</w:t>
      </w:r>
    </w:p>
    <w:p w:rsidR="00571C6F" w:rsidRDefault="00571C6F" w:rsidP="00571C6F">
      <w:pPr>
        <w:numPr>
          <w:ilvl w:val="0"/>
          <w:numId w:val="7"/>
        </w:numPr>
        <w:tabs>
          <w:tab w:val="left" w:pos="360"/>
          <w:tab w:val="num" w:pos="1620"/>
        </w:tabs>
        <w:ind w:left="360" w:right="1260" w:firstLine="0"/>
        <w:jc w:val="both"/>
        <w:rPr>
          <w:rFonts w:ascii="Arial" w:hAnsi="Arial" w:cs="Arial"/>
          <w:sz w:val="20"/>
          <w:szCs w:val="20"/>
          <w:u w:val="single"/>
        </w:rPr>
      </w:pPr>
      <w:r>
        <w:rPr>
          <w:rFonts w:ascii="Arial" w:hAnsi="Arial" w:cs="Arial"/>
          <w:sz w:val="20"/>
          <w:szCs w:val="20"/>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571C6F" w:rsidRDefault="00571C6F" w:rsidP="00571C6F">
      <w:pPr>
        <w:tabs>
          <w:tab w:val="left" w:pos="360"/>
          <w:tab w:val="num" w:pos="1620"/>
        </w:tabs>
        <w:ind w:left="360" w:right="1260"/>
        <w:jc w:val="both"/>
        <w:rPr>
          <w:rFonts w:ascii="Arial" w:hAnsi="Arial" w:cs="Arial"/>
          <w:sz w:val="20"/>
          <w:szCs w:val="20"/>
        </w:rPr>
      </w:pPr>
    </w:p>
    <w:p w:rsidR="00571C6F" w:rsidRDefault="00571C6F" w:rsidP="00571C6F">
      <w:pPr>
        <w:tabs>
          <w:tab w:val="left" w:pos="360"/>
        </w:tabs>
        <w:ind w:left="360" w:right="1260"/>
        <w:jc w:val="both"/>
        <w:rPr>
          <w:rFonts w:ascii="Arial" w:hAnsi="Arial" w:cs="Arial"/>
          <w:sz w:val="20"/>
          <w:szCs w:val="20"/>
          <w:u w:val="single"/>
        </w:rPr>
      </w:pPr>
      <w:r>
        <w:rPr>
          <w:rFonts w:ascii="Arial" w:hAnsi="Arial" w:cs="Arial"/>
          <w:b/>
          <w:bCs/>
          <w:sz w:val="20"/>
          <w:szCs w:val="20"/>
        </w:rPr>
        <w:t xml:space="preserve">7.     </w:t>
      </w:r>
      <w:r>
        <w:rPr>
          <w:rFonts w:ascii="Arial" w:hAnsi="Arial" w:cs="Arial"/>
          <w:b/>
          <w:bCs/>
          <w:sz w:val="20"/>
          <w:szCs w:val="20"/>
          <w:u w:val="single"/>
        </w:rPr>
        <w:t>P</w:t>
      </w:r>
      <w:r>
        <w:rPr>
          <w:rFonts w:ascii="Arial" w:hAnsi="Arial" w:cs="Arial"/>
          <w:b/>
          <w:sz w:val="20"/>
          <w:szCs w:val="20"/>
          <w:u w:val="single"/>
        </w:rPr>
        <w:t>ayment:</w:t>
      </w:r>
    </w:p>
    <w:p w:rsidR="00571C6F" w:rsidRDefault="00571C6F" w:rsidP="00571C6F">
      <w:pPr>
        <w:pStyle w:val="BodyTextIndent2"/>
        <w:numPr>
          <w:ilvl w:val="1"/>
          <w:numId w:val="8"/>
        </w:numPr>
        <w:tabs>
          <w:tab w:val="left" w:pos="360"/>
        </w:tabs>
        <w:ind w:left="360" w:right="1260" w:firstLine="0"/>
        <w:rPr>
          <w:rFonts w:cs="Arial"/>
          <w:sz w:val="20"/>
          <w:szCs w:val="20"/>
        </w:rPr>
      </w:pPr>
      <w:r>
        <w:rPr>
          <w:rFonts w:cs="Arial"/>
          <w:sz w:val="20"/>
          <w:szCs w:val="20"/>
        </w:rPr>
        <w:t>The normal terms of payment are 30 days credit from the date of receipt of material / bills.</w:t>
      </w:r>
    </w:p>
    <w:p w:rsidR="00571C6F" w:rsidRDefault="00571C6F" w:rsidP="00571C6F">
      <w:pPr>
        <w:pStyle w:val="BodyTextIndent2"/>
        <w:numPr>
          <w:ilvl w:val="1"/>
          <w:numId w:val="8"/>
        </w:numPr>
        <w:tabs>
          <w:tab w:val="left" w:pos="360"/>
        </w:tabs>
        <w:ind w:left="360" w:right="1260" w:firstLine="0"/>
        <w:rPr>
          <w:rFonts w:cs="Arial"/>
          <w:sz w:val="20"/>
          <w:szCs w:val="20"/>
        </w:rPr>
      </w:pPr>
      <w:r>
        <w:rPr>
          <w:rFonts w:cs="Arial"/>
          <w:sz w:val="20"/>
          <w:szCs w:val="20"/>
        </w:rPr>
        <w:t xml:space="preserve">Deduction of Govt. taxes at source shall be done as per Govt. rules as applicable from time to time. </w:t>
      </w:r>
    </w:p>
    <w:p w:rsidR="00571C6F" w:rsidRDefault="00571C6F" w:rsidP="00571C6F">
      <w:pPr>
        <w:pStyle w:val="BodyTextIndent2"/>
        <w:numPr>
          <w:ilvl w:val="1"/>
          <w:numId w:val="8"/>
        </w:numPr>
        <w:tabs>
          <w:tab w:val="left" w:pos="360"/>
        </w:tabs>
        <w:ind w:left="360" w:right="1260" w:firstLine="0"/>
        <w:rPr>
          <w:rFonts w:cs="Arial"/>
          <w:sz w:val="20"/>
          <w:szCs w:val="20"/>
        </w:rPr>
      </w:pPr>
      <w:r>
        <w:rPr>
          <w:rFonts w:cs="Arial"/>
          <w:sz w:val="20"/>
          <w:szCs w:val="20"/>
        </w:rPr>
        <w:t>No advance payment shall be made in any case. If advance payment is sought in the offer, the offer shall be loaded @12% per annum calculated on pro rata basis.</w:t>
      </w:r>
    </w:p>
    <w:p w:rsidR="00571C6F" w:rsidRDefault="00571C6F" w:rsidP="00571C6F">
      <w:pPr>
        <w:pStyle w:val="BodyTextIndent2"/>
        <w:tabs>
          <w:tab w:val="left" w:pos="360"/>
        </w:tabs>
        <w:ind w:left="360" w:right="1260"/>
        <w:rPr>
          <w:rFonts w:cs="Arial"/>
          <w:sz w:val="20"/>
          <w:szCs w:val="20"/>
        </w:rPr>
      </w:pPr>
    </w:p>
    <w:p w:rsidR="00571C6F" w:rsidRDefault="00571C6F" w:rsidP="00571C6F">
      <w:pPr>
        <w:tabs>
          <w:tab w:val="left" w:pos="360"/>
        </w:tabs>
        <w:ind w:left="360" w:right="1260"/>
        <w:jc w:val="both"/>
        <w:rPr>
          <w:rFonts w:ascii="Arial" w:hAnsi="Arial" w:cs="Arial"/>
          <w:sz w:val="20"/>
          <w:szCs w:val="20"/>
        </w:rPr>
      </w:pPr>
      <w:r>
        <w:rPr>
          <w:rFonts w:ascii="Arial" w:hAnsi="Arial" w:cs="Arial"/>
          <w:b/>
          <w:sz w:val="20"/>
          <w:szCs w:val="20"/>
        </w:rPr>
        <w:t xml:space="preserve">8. </w:t>
      </w:r>
      <w:r>
        <w:rPr>
          <w:rFonts w:ascii="Arial" w:hAnsi="Arial" w:cs="Arial"/>
          <w:b/>
          <w:sz w:val="20"/>
          <w:szCs w:val="20"/>
        </w:rPr>
        <w:tab/>
      </w:r>
      <w:r>
        <w:rPr>
          <w:rFonts w:ascii="Arial" w:hAnsi="Arial" w:cs="Arial"/>
          <w:b/>
          <w:sz w:val="20"/>
          <w:szCs w:val="20"/>
          <w:u w:val="single"/>
        </w:rPr>
        <w:t xml:space="preserve">Base for Quoted Price &amp; validity: </w:t>
      </w:r>
      <w:r>
        <w:rPr>
          <w:rFonts w:ascii="Arial" w:hAnsi="Arial" w:cs="Arial"/>
          <w:sz w:val="20"/>
          <w:szCs w:val="20"/>
        </w:rPr>
        <w:t xml:space="preserve">  </w:t>
      </w:r>
    </w:p>
    <w:p w:rsidR="00571C6F" w:rsidRDefault="00571C6F" w:rsidP="00571C6F">
      <w:pPr>
        <w:numPr>
          <w:ilvl w:val="1"/>
          <w:numId w:val="9"/>
        </w:numPr>
        <w:tabs>
          <w:tab w:val="num" w:pos="360"/>
          <w:tab w:val="num" w:pos="1617"/>
        </w:tabs>
        <w:ind w:left="360" w:right="1260" w:firstLine="0"/>
        <w:jc w:val="both"/>
        <w:rPr>
          <w:rFonts w:ascii="Arial" w:hAnsi="Arial" w:cs="Arial"/>
          <w:bCs/>
          <w:sz w:val="20"/>
          <w:szCs w:val="20"/>
        </w:rPr>
      </w:pPr>
      <w:r>
        <w:rPr>
          <w:rFonts w:ascii="Arial" w:hAnsi="Arial" w:cs="Arial"/>
          <w:sz w:val="20"/>
          <w:szCs w:val="20"/>
        </w:rPr>
        <w:t xml:space="preserve">Rates quoted should be FOR delivery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571C6F" w:rsidRDefault="00571C6F" w:rsidP="00571C6F">
      <w:pPr>
        <w:numPr>
          <w:ilvl w:val="1"/>
          <w:numId w:val="9"/>
        </w:numPr>
        <w:tabs>
          <w:tab w:val="num" w:pos="360"/>
        </w:tabs>
        <w:ind w:left="360" w:right="1260" w:firstLine="0"/>
        <w:jc w:val="both"/>
        <w:rPr>
          <w:rFonts w:ascii="Arial" w:hAnsi="Arial" w:cs="Arial"/>
          <w:sz w:val="20"/>
          <w:szCs w:val="20"/>
        </w:rPr>
      </w:pPr>
      <w:r>
        <w:rPr>
          <w:rFonts w:ascii="Arial" w:hAnsi="Arial" w:cs="Arial"/>
          <w:bCs/>
          <w:sz w:val="20"/>
          <w:szCs w:val="20"/>
        </w:rPr>
        <w:t xml:space="preserve">The </w:t>
      </w:r>
      <w:proofErr w:type="spellStart"/>
      <w:r>
        <w:rPr>
          <w:rFonts w:ascii="Arial" w:hAnsi="Arial" w:cs="Arial"/>
          <w:bCs/>
          <w:sz w:val="20"/>
          <w:szCs w:val="20"/>
        </w:rPr>
        <w:t>tenderer</w:t>
      </w:r>
      <w:proofErr w:type="spellEnd"/>
      <w:r>
        <w:rPr>
          <w:rFonts w:ascii="Arial" w:hAnsi="Arial" w:cs="Arial"/>
          <w:bCs/>
          <w:sz w:val="20"/>
          <w:szCs w:val="20"/>
        </w:rPr>
        <w:t xml:space="preserve"> must quote rates as per “Total landed cost at </w:t>
      </w: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 </w:t>
      </w:r>
      <w:r>
        <w:rPr>
          <w:rFonts w:ascii="Arial" w:hAnsi="Arial" w:cs="Arial"/>
          <w:bCs/>
          <w:sz w:val="20"/>
          <w:szCs w:val="20"/>
        </w:rPr>
        <w:t>basis</w:t>
      </w:r>
      <w:r>
        <w:rPr>
          <w:rFonts w:ascii="Arial" w:hAnsi="Arial" w:cs="Arial"/>
          <w:b/>
          <w:bCs/>
          <w:sz w:val="20"/>
          <w:szCs w:val="20"/>
        </w:rPr>
        <w:t xml:space="preserve">” </w:t>
      </w:r>
      <w:r>
        <w:rPr>
          <w:rFonts w:ascii="Arial" w:hAnsi="Arial" w:cs="Arial"/>
          <w:bCs/>
          <w:sz w:val="20"/>
          <w:szCs w:val="20"/>
        </w:rPr>
        <w:t>as mentione</w:t>
      </w:r>
      <w:r>
        <w:rPr>
          <w:rFonts w:ascii="Arial" w:hAnsi="Arial" w:cs="Arial"/>
          <w:b/>
          <w:bCs/>
          <w:sz w:val="20"/>
          <w:szCs w:val="20"/>
        </w:rPr>
        <w:t xml:space="preserve">d </w:t>
      </w:r>
      <w:r>
        <w:rPr>
          <w:rFonts w:ascii="Arial" w:hAnsi="Arial" w:cs="Arial"/>
          <w:bCs/>
          <w:sz w:val="20"/>
          <w:szCs w:val="20"/>
        </w:rPr>
        <w:t>in “Quoted Rates Column” of Price Bid Form-</w:t>
      </w:r>
      <w:r>
        <w:rPr>
          <w:rFonts w:ascii="Arial" w:hAnsi="Arial" w:cs="Arial"/>
          <w:b/>
          <w:bCs/>
          <w:sz w:val="20"/>
          <w:szCs w:val="20"/>
          <w:u w:val="single"/>
        </w:rPr>
        <w:t>Part B.</w:t>
      </w:r>
    </w:p>
    <w:p w:rsidR="00571C6F" w:rsidRPr="00571C6F" w:rsidRDefault="00571C6F" w:rsidP="00571C6F">
      <w:pPr>
        <w:numPr>
          <w:ilvl w:val="1"/>
          <w:numId w:val="9"/>
        </w:numPr>
        <w:tabs>
          <w:tab w:val="num" w:pos="360"/>
        </w:tabs>
        <w:ind w:left="360" w:right="1260" w:firstLine="0"/>
        <w:jc w:val="both"/>
        <w:rPr>
          <w:rFonts w:ascii="Arial" w:hAnsi="Arial" w:cs="Arial"/>
          <w:sz w:val="20"/>
          <w:szCs w:val="20"/>
        </w:rPr>
      </w:pPr>
      <w:r>
        <w:rPr>
          <w:rFonts w:ascii="Arial" w:hAnsi="Arial" w:cs="Arial"/>
          <w:sz w:val="20"/>
          <w:szCs w:val="20"/>
        </w:rPr>
        <w:t xml:space="preserve">The quoted rates shall include all the Govt. Taxes i.e. Excise duty, VAT, </w:t>
      </w:r>
      <w:proofErr w:type="spellStart"/>
      <w:r>
        <w:rPr>
          <w:rFonts w:ascii="Arial" w:hAnsi="Arial" w:cs="Arial"/>
          <w:sz w:val="20"/>
          <w:szCs w:val="20"/>
        </w:rPr>
        <w:t>Octroi</w:t>
      </w:r>
      <w:proofErr w:type="spellEnd"/>
      <w:r>
        <w:rPr>
          <w:rFonts w:ascii="Arial" w:hAnsi="Arial" w:cs="Arial"/>
          <w:sz w:val="20"/>
          <w:szCs w:val="20"/>
        </w:rPr>
        <w:t xml:space="preserve"> (if any) and other costs due to Packing, Transportation, handling, insurance etc.</w:t>
      </w:r>
    </w:p>
    <w:p w:rsidR="00571C6F" w:rsidRDefault="00571C6F" w:rsidP="00571C6F">
      <w:pPr>
        <w:tabs>
          <w:tab w:val="num" w:pos="360"/>
        </w:tabs>
        <w:ind w:left="360" w:right="1260"/>
        <w:jc w:val="right"/>
        <w:rPr>
          <w:rFonts w:ascii="Arial" w:hAnsi="Arial" w:cs="Arial"/>
          <w:b/>
          <w:bCs/>
          <w:sz w:val="20"/>
          <w:szCs w:val="20"/>
          <w:u w:val="single"/>
        </w:rPr>
      </w:pPr>
    </w:p>
    <w:p w:rsidR="00571C6F" w:rsidRDefault="00571C6F" w:rsidP="00571C6F">
      <w:pPr>
        <w:tabs>
          <w:tab w:val="num" w:pos="360"/>
        </w:tabs>
        <w:ind w:left="360" w:right="1260"/>
        <w:jc w:val="right"/>
        <w:rPr>
          <w:rFonts w:ascii="Arial" w:hAnsi="Arial" w:cs="Arial"/>
          <w:b/>
          <w:bCs/>
          <w:sz w:val="20"/>
          <w:szCs w:val="20"/>
          <w:u w:val="single"/>
        </w:rPr>
      </w:pPr>
    </w:p>
    <w:p w:rsidR="00571C6F" w:rsidRDefault="00571C6F" w:rsidP="00571C6F">
      <w:pPr>
        <w:tabs>
          <w:tab w:val="num" w:pos="360"/>
        </w:tabs>
        <w:ind w:left="360" w:right="1260"/>
        <w:jc w:val="right"/>
        <w:rPr>
          <w:rFonts w:ascii="Arial" w:hAnsi="Arial" w:cs="Arial"/>
          <w:b/>
          <w:bCs/>
          <w:sz w:val="20"/>
          <w:szCs w:val="20"/>
          <w:u w:val="single"/>
        </w:rPr>
      </w:pPr>
    </w:p>
    <w:p w:rsidR="00571C6F" w:rsidRDefault="00571C6F" w:rsidP="00571C6F">
      <w:pPr>
        <w:tabs>
          <w:tab w:val="num" w:pos="360"/>
        </w:tabs>
        <w:ind w:right="1260"/>
        <w:rPr>
          <w:rFonts w:ascii="Arial" w:hAnsi="Arial" w:cs="Arial"/>
          <w:b/>
          <w:bCs/>
          <w:sz w:val="20"/>
          <w:szCs w:val="20"/>
          <w:u w:val="single"/>
        </w:rPr>
      </w:pPr>
    </w:p>
    <w:p w:rsidR="00571C6F" w:rsidRDefault="00571C6F" w:rsidP="00571C6F">
      <w:pPr>
        <w:tabs>
          <w:tab w:val="num" w:pos="360"/>
        </w:tabs>
        <w:ind w:left="360" w:right="1260"/>
        <w:jc w:val="right"/>
        <w:rPr>
          <w:rFonts w:ascii="Arial" w:hAnsi="Arial" w:cs="Arial"/>
          <w:b/>
          <w:bCs/>
          <w:sz w:val="20"/>
          <w:szCs w:val="20"/>
          <w:u w:val="single"/>
        </w:rPr>
      </w:pPr>
      <w:r>
        <w:rPr>
          <w:rFonts w:ascii="Arial" w:hAnsi="Arial" w:cs="Arial"/>
          <w:b/>
          <w:bCs/>
          <w:sz w:val="20"/>
          <w:szCs w:val="20"/>
          <w:u w:val="single"/>
        </w:rPr>
        <w:t>Annexure I</w:t>
      </w:r>
    </w:p>
    <w:p w:rsidR="00571C6F" w:rsidRDefault="00571C6F" w:rsidP="00571C6F">
      <w:pPr>
        <w:tabs>
          <w:tab w:val="num" w:pos="360"/>
        </w:tabs>
        <w:ind w:left="360" w:right="1260"/>
        <w:jc w:val="right"/>
        <w:rPr>
          <w:rFonts w:ascii="Arial" w:hAnsi="Arial" w:cs="Arial"/>
          <w:b/>
          <w:bCs/>
          <w:sz w:val="20"/>
          <w:szCs w:val="20"/>
          <w:u w:val="single"/>
        </w:rPr>
      </w:pPr>
    </w:p>
    <w:p w:rsidR="00571C6F" w:rsidRDefault="00571C6F" w:rsidP="00571C6F">
      <w:pPr>
        <w:tabs>
          <w:tab w:val="num" w:pos="360"/>
        </w:tabs>
        <w:ind w:left="360" w:right="1260"/>
        <w:jc w:val="right"/>
        <w:rPr>
          <w:rFonts w:ascii="Arial" w:hAnsi="Arial" w:cs="Arial"/>
          <w:b/>
          <w:bCs/>
          <w:sz w:val="20"/>
          <w:szCs w:val="20"/>
          <w:u w:val="single"/>
        </w:rPr>
      </w:pPr>
    </w:p>
    <w:p w:rsidR="00571C6F" w:rsidRPr="00571C6F" w:rsidRDefault="00571C6F" w:rsidP="00571C6F">
      <w:pPr>
        <w:tabs>
          <w:tab w:val="num" w:pos="360"/>
        </w:tabs>
        <w:ind w:left="360" w:right="1260"/>
        <w:jc w:val="both"/>
        <w:rPr>
          <w:rFonts w:ascii="Arial" w:hAnsi="Arial" w:cs="Arial"/>
          <w:sz w:val="18"/>
          <w:szCs w:val="18"/>
        </w:rPr>
      </w:pPr>
    </w:p>
    <w:p w:rsidR="00571C6F" w:rsidRPr="00571C6F" w:rsidRDefault="00571C6F" w:rsidP="00571C6F">
      <w:pPr>
        <w:numPr>
          <w:ilvl w:val="1"/>
          <w:numId w:val="9"/>
        </w:numPr>
        <w:tabs>
          <w:tab w:val="num" w:pos="360"/>
        </w:tabs>
        <w:ind w:left="360" w:right="1260" w:firstLine="0"/>
        <w:jc w:val="both"/>
        <w:rPr>
          <w:rFonts w:ascii="Arial" w:hAnsi="Arial" w:cs="Arial"/>
          <w:sz w:val="18"/>
          <w:szCs w:val="18"/>
        </w:rPr>
      </w:pPr>
      <w:r w:rsidRPr="00571C6F">
        <w:rPr>
          <w:rFonts w:ascii="Arial" w:hAnsi="Arial" w:cs="Arial"/>
          <w:sz w:val="18"/>
          <w:szCs w:val="18"/>
        </w:rPr>
        <w:t xml:space="preserve">Your quotation must be valid for at least 120 days from the due date for our consideration </w:t>
      </w:r>
    </w:p>
    <w:p w:rsidR="00571C6F" w:rsidRPr="00571C6F" w:rsidRDefault="00571C6F" w:rsidP="00571C6F">
      <w:pPr>
        <w:tabs>
          <w:tab w:val="num" w:pos="360"/>
        </w:tabs>
        <w:ind w:left="360" w:right="1260"/>
        <w:jc w:val="both"/>
        <w:rPr>
          <w:rFonts w:ascii="Arial" w:hAnsi="Arial" w:cs="Arial"/>
          <w:sz w:val="18"/>
          <w:szCs w:val="18"/>
        </w:rPr>
      </w:pPr>
      <w:proofErr w:type="gramStart"/>
      <w:r w:rsidRPr="00571C6F">
        <w:rPr>
          <w:rFonts w:ascii="Arial" w:hAnsi="Arial" w:cs="Arial"/>
          <w:sz w:val="18"/>
          <w:szCs w:val="18"/>
        </w:rPr>
        <w:t>and</w:t>
      </w:r>
      <w:proofErr w:type="gramEnd"/>
      <w:r w:rsidRPr="00571C6F">
        <w:rPr>
          <w:rFonts w:ascii="Arial" w:hAnsi="Arial" w:cs="Arial"/>
          <w:sz w:val="18"/>
          <w:szCs w:val="18"/>
        </w:rPr>
        <w:t xml:space="preserve"> acceptance.</w:t>
      </w:r>
    </w:p>
    <w:p w:rsidR="00571C6F" w:rsidRPr="00571C6F" w:rsidRDefault="00571C6F" w:rsidP="00571C6F">
      <w:pPr>
        <w:numPr>
          <w:ilvl w:val="1"/>
          <w:numId w:val="9"/>
        </w:numPr>
        <w:tabs>
          <w:tab w:val="num" w:pos="360"/>
        </w:tabs>
        <w:ind w:left="360" w:right="1260" w:firstLine="0"/>
        <w:jc w:val="both"/>
        <w:rPr>
          <w:rFonts w:ascii="Arial" w:hAnsi="Arial" w:cs="Arial"/>
          <w:sz w:val="18"/>
          <w:szCs w:val="18"/>
        </w:rPr>
      </w:pPr>
      <w:r w:rsidRPr="00571C6F">
        <w:rPr>
          <w:rFonts w:ascii="Arial" w:hAnsi="Arial" w:cs="Arial"/>
          <w:sz w:val="18"/>
          <w:szCs w:val="18"/>
        </w:rPr>
        <w:t>The agreed rates as mentioned in our PO shall remain fixed for a period of 12 months from the date of PO which can be extended for a period of three (3) months. No increase in price, due to whatsoever reason, will be allowed irrespective of the change in our requirement for contracted period and three (3) months extension, if extended.</w:t>
      </w:r>
    </w:p>
    <w:p w:rsidR="00571C6F" w:rsidRPr="00571C6F" w:rsidRDefault="00571C6F" w:rsidP="00571C6F">
      <w:pPr>
        <w:numPr>
          <w:ilvl w:val="1"/>
          <w:numId w:val="9"/>
        </w:numPr>
        <w:tabs>
          <w:tab w:val="num" w:pos="360"/>
        </w:tabs>
        <w:ind w:left="360" w:right="1260" w:firstLine="0"/>
        <w:jc w:val="both"/>
        <w:rPr>
          <w:rFonts w:ascii="Arial" w:hAnsi="Arial" w:cs="Arial"/>
          <w:sz w:val="18"/>
          <w:szCs w:val="18"/>
        </w:rPr>
      </w:pPr>
      <w:r w:rsidRPr="00571C6F">
        <w:rPr>
          <w:rFonts w:ascii="Arial" w:hAnsi="Arial" w:cs="Arial"/>
          <w:sz w:val="18"/>
          <w:szCs w:val="18"/>
        </w:rPr>
        <w:t>Further, no price increase will be accepted during the term of the contract, except on account of statutory taxes, if any, that may be imposed by the govt.</w:t>
      </w:r>
    </w:p>
    <w:p w:rsidR="00571C6F" w:rsidRPr="00571C6F" w:rsidRDefault="00571C6F" w:rsidP="00571C6F">
      <w:pPr>
        <w:numPr>
          <w:ilvl w:val="1"/>
          <w:numId w:val="9"/>
        </w:numPr>
        <w:tabs>
          <w:tab w:val="num" w:pos="360"/>
        </w:tabs>
        <w:ind w:left="360" w:right="1260" w:firstLine="0"/>
        <w:jc w:val="both"/>
        <w:rPr>
          <w:rFonts w:ascii="Arial" w:hAnsi="Arial" w:cs="Arial"/>
          <w:sz w:val="18"/>
          <w:szCs w:val="18"/>
        </w:rPr>
      </w:pPr>
      <w:r w:rsidRPr="00571C6F">
        <w:rPr>
          <w:rFonts w:ascii="Arial" w:hAnsi="Arial" w:cs="Arial"/>
          <w:sz w:val="18"/>
          <w:szCs w:val="18"/>
        </w:rPr>
        <w:t xml:space="preserve">The successful </w:t>
      </w:r>
      <w:proofErr w:type="spellStart"/>
      <w:r w:rsidRPr="00571C6F">
        <w:rPr>
          <w:rFonts w:ascii="Arial" w:hAnsi="Arial" w:cs="Arial"/>
          <w:sz w:val="18"/>
          <w:szCs w:val="18"/>
        </w:rPr>
        <w:t>tenderer</w:t>
      </w:r>
      <w:proofErr w:type="spellEnd"/>
      <w:r w:rsidRPr="00571C6F">
        <w:rPr>
          <w:rFonts w:ascii="Arial" w:hAnsi="Arial" w:cs="Arial"/>
          <w:sz w:val="18"/>
          <w:szCs w:val="18"/>
        </w:rPr>
        <w:t xml:space="preserve"> would pass on to </w:t>
      </w:r>
      <w:r w:rsidRPr="00571C6F">
        <w:rPr>
          <w:rFonts w:cs="Arial"/>
          <w:sz w:val="18"/>
          <w:szCs w:val="18"/>
        </w:rPr>
        <w:t>‘HCIL’</w:t>
      </w:r>
      <w:r w:rsidRPr="00571C6F">
        <w:rPr>
          <w:rFonts w:ascii="Arial" w:hAnsi="Arial" w:cs="Arial"/>
          <w:sz w:val="18"/>
          <w:szCs w:val="18"/>
        </w:rPr>
        <w:t>, the benefit of reduction in statutory taxes / levies, if any that may arise during the term of the contract and extension, if any.</w:t>
      </w:r>
    </w:p>
    <w:p w:rsidR="00571C6F" w:rsidRPr="00571C6F" w:rsidRDefault="00571C6F" w:rsidP="00571C6F">
      <w:pPr>
        <w:tabs>
          <w:tab w:val="num" w:pos="360"/>
        </w:tabs>
        <w:ind w:left="360" w:right="1260"/>
        <w:rPr>
          <w:rFonts w:ascii="Arial" w:hAnsi="Arial" w:cs="Arial"/>
          <w:sz w:val="18"/>
          <w:szCs w:val="18"/>
        </w:rPr>
      </w:pPr>
      <w:r w:rsidRPr="00571C6F">
        <w:rPr>
          <w:rFonts w:ascii="Arial" w:hAnsi="Arial" w:cs="Arial"/>
          <w:sz w:val="18"/>
          <w:szCs w:val="18"/>
        </w:rPr>
        <w:tab/>
      </w:r>
    </w:p>
    <w:p w:rsidR="00571C6F" w:rsidRPr="00571C6F" w:rsidRDefault="00571C6F" w:rsidP="00571C6F">
      <w:pPr>
        <w:numPr>
          <w:ilvl w:val="2"/>
          <w:numId w:val="7"/>
        </w:numPr>
        <w:tabs>
          <w:tab w:val="left" w:pos="360"/>
        </w:tabs>
        <w:ind w:right="1260" w:firstLine="0"/>
        <w:rPr>
          <w:rFonts w:ascii="Arial" w:hAnsi="Arial" w:cs="Arial"/>
          <w:b/>
          <w:sz w:val="18"/>
          <w:szCs w:val="18"/>
        </w:rPr>
      </w:pPr>
      <w:r w:rsidRPr="00571C6F">
        <w:rPr>
          <w:rFonts w:ascii="Arial" w:hAnsi="Arial" w:cs="Arial"/>
          <w:b/>
          <w:sz w:val="18"/>
          <w:szCs w:val="18"/>
          <w:u w:val="single"/>
        </w:rPr>
        <w:t>Price Preference</w:t>
      </w:r>
      <w:r w:rsidRPr="00571C6F">
        <w:rPr>
          <w:rFonts w:ascii="Arial" w:hAnsi="Arial" w:cs="Arial"/>
          <w:b/>
          <w:sz w:val="18"/>
          <w:szCs w:val="18"/>
        </w:rPr>
        <w:t xml:space="preserve">: </w:t>
      </w:r>
    </w:p>
    <w:p w:rsidR="00571C6F" w:rsidRPr="00571C6F" w:rsidRDefault="00571C6F" w:rsidP="00571C6F">
      <w:pPr>
        <w:pStyle w:val="ListParagraph"/>
        <w:numPr>
          <w:ilvl w:val="1"/>
          <w:numId w:val="10"/>
        </w:numPr>
        <w:tabs>
          <w:tab w:val="left" w:pos="360"/>
        </w:tabs>
        <w:ind w:right="1260" w:firstLine="0"/>
        <w:jc w:val="both"/>
        <w:rPr>
          <w:rFonts w:ascii="Arial" w:hAnsi="Arial" w:cs="Arial"/>
          <w:sz w:val="18"/>
          <w:szCs w:val="18"/>
        </w:rPr>
      </w:pPr>
      <w:r w:rsidRPr="00571C6F">
        <w:rPr>
          <w:rFonts w:ascii="Arial" w:hAnsi="Arial" w:cs="Arial"/>
          <w:sz w:val="18"/>
          <w:szCs w:val="18"/>
        </w:rPr>
        <w:t xml:space="preserve"> SSI units in India, registered with NSIC under its single point registration scheme, will only be eligible for price preference of 15% over the quotation of Large Scale Industries as per the </w:t>
      </w:r>
      <w:proofErr w:type="spellStart"/>
      <w:r w:rsidRPr="00571C6F">
        <w:rPr>
          <w:rFonts w:ascii="Arial" w:hAnsi="Arial" w:cs="Arial"/>
          <w:sz w:val="18"/>
          <w:szCs w:val="18"/>
        </w:rPr>
        <w:t>Govt</w:t>
      </w:r>
      <w:proofErr w:type="spellEnd"/>
      <w:r w:rsidRPr="00571C6F">
        <w:rPr>
          <w:rFonts w:ascii="Arial" w:hAnsi="Arial" w:cs="Arial"/>
          <w:sz w:val="18"/>
          <w:szCs w:val="18"/>
        </w:rPr>
        <w:t xml:space="preserve"> of India guidelines. However the eligible SSI unites registered with NSIC shall have to match the Lowest (L-1) quoted by the Large Scale Units. The supply point of any such units should exist in Srinagar/ NCR so that supplies are made on as and when required basis and without taking much of delivery time.  </w:t>
      </w:r>
    </w:p>
    <w:p w:rsidR="00571C6F" w:rsidRPr="00571C6F" w:rsidRDefault="00571C6F" w:rsidP="00571C6F">
      <w:pPr>
        <w:tabs>
          <w:tab w:val="left" w:pos="360"/>
        </w:tabs>
        <w:ind w:left="360" w:right="1260"/>
        <w:jc w:val="both"/>
        <w:rPr>
          <w:rFonts w:ascii="Arial" w:hAnsi="Arial" w:cs="Arial"/>
          <w:sz w:val="18"/>
          <w:szCs w:val="18"/>
        </w:rPr>
      </w:pPr>
    </w:p>
    <w:p w:rsidR="00571C6F" w:rsidRPr="00571C6F" w:rsidRDefault="00571C6F" w:rsidP="00571C6F">
      <w:pPr>
        <w:tabs>
          <w:tab w:val="left" w:pos="360"/>
        </w:tabs>
        <w:ind w:left="360" w:right="1260"/>
        <w:jc w:val="both"/>
        <w:rPr>
          <w:rFonts w:ascii="Arial" w:hAnsi="Arial" w:cs="Arial"/>
          <w:sz w:val="18"/>
          <w:szCs w:val="18"/>
        </w:rPr>
      </w:pPr>
      <w:r w:rsidRPr="00571C6F">
        <w:rPr>
          <w:rFonts w:ascii="Arial" w:hAnsi="Arial" w:cs="Arial"/>
          <w:sz w:val="18"/>
          <w:szCs w:val="18"/>
        </w:rPr>
        <w:t>9.2</w:t>
      </w:r>
      <w:r w:rsidRPr="00571C6F">
        <w:rPr>
          <w:rFonts w:ascii="Arial" w:hAnsi="Arial" w:cs="Arial"/>
          <w:sz w:val="18"/>
          <w:szCs w:val="18"/>
        </w:rPr>
        <w:tab/>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Srinagar/ NCR so that supplies are made on as and when required basis and without taking much of delivery time.  </w:t>
      </w:r>
    </w:p>
    <w:p w:rsidR="00571C6F" w:rsidRPr="00571C6F" w:rsidRDefault="00571C6F" w:rsidP="00571C6F">
      <w:pPr>
        <w:tabs>
          <w:tab w:val="left" w:pos="360"/>
        </w:tabs>
        <w:ind w:left="360" w:right="1260"/>
        <w:jc w:val="both"/>
        <w:rPr>
          <w:rFonts w:ascii="Arial" w:hAnsi="Arial" w:cs="Arial"/>
          <w:sz w:val="18"/>
          <w:szCs w:val="18"/>
        </w:rPr>
      </w:pPr>
    </w:p>
    <w:p w:rsidR="00571C6F" w:rsidRPr="00571C6F" w:rsidRDefault="00571C6F" w:rsidP="00571C6F">
      <w:pPr>
        <w:tabs>
          <w:tab w:val="left" w:pos="360"/>
        </w:tabs>
        <w:ind w:left="360" w:right="1260"/>
        <w:jc w:val="both"/>
        <w:rPr>
          <w:rFonts w:ascii="Arial" w:hAnsi="Arial" w:cs="Arial"/>
          <w:sz w:val="18"/>
          <w:szCs w:val="18"/>
        </w:rPr>
      </w:pPr>
      <w:r w:rsidRPr="00571C6F">
        <w:rPr>
          <w:rFonts w:ascii="Arial" w:hAnsi="Arial" w:cs="Arial"/>
          <w:sz w:val="18"/>
          <w:szCs w:val="18"/>
        </w:rPr>
        <w:t>9.3</w:t>
      </w:r>
      <w:r w:rsidRPr="00571C6F">
        <w:rPr>
          <w:rFonts w:ascii="Arial" w:hAnsi="Arial" w:cs="Arial"/>
          <w:sz w:val="18"/>
          <w:szCs w:val="18"/>
        </w:rPr>
        <w:tab/>
        <w:t>If the eligible SSI unit does not match the L-1 price of the large scale units, then the large scale unit which has quoted L-1 price will be considered for placement of order.</w:t>
      </w:r>
    </w:p>
    <w:p w:rsidR="00571C6F" w:rsidRPr="00571C6F" w:rsidRDefault="00571C6F" w:rsidP="00571C6F">
      <w:pPr>
        <w:tabs>
          <w:tab w:val="left" w:pos="360"/>
        </w:tabs>
        <w:ind w:left="360" w:right="1260"/>
        <w:jc w:val="both"/>
        <w:rPr>
          <w:rFonts w:ascii="Arial" w:hAnsi="Arial" w:cs="Arial"/>
          <w:b/>
          <w:sz w:val="18"/>
          <w:szCs w:val="18"/>
        </w:rPr>
      </w:pPr>
    </w:p>
    <w:p w:rsidR="00571C6F" w:rsidRPr="00571C6F" w:rsidRDefault="00571C6F" w:rsidP="00571C6F">
      <w:pPr>
        <w:pStyle w:val="BodyTextIndent"/>
        <w:tabs>
          <w:tab w:val="left" w:pos="360"/>
        </w:tabs>
        <w:ind w:left="360" w:right="1260" w:firstLine="0"/>
        <w:rPr>
          <w:rFonts w:cs="Arial"/>
          <w:sz w:val="18"/>
          <w:szCs w:val="18"/>
        </w:rPr>
      </w:pPr>
      <w:r w:rsidRPr="00571C6F">
        <w:rPr>
          <w:rFonts w:cs="Arial"/>
          <w:b/>
          <w:bCs/>
          <w:sz w:val="18"/>
          <w:szCs w:val="18"/>
        </w:rPr>
        <w:t xml:space="preserve">10. </w:t>
      </w:r>
      <w:r w:rsidRPr="00571C6F">
        <w:rPr>
          <w:rFonts w:cs="Arial"/>
          <w:b/>
          <w:bCs/>
          <w:sz w:val="18"/>
          <w:szCs w:val="18"/>
        </w:rPr>
        <w:tab/>
      </w:r>
      <w:r w:rsidRPr="00571C6F">
        <w:rPr>
          <w:rFonts w:cs="Arial"/>
          <w:b/>
          <w:bCs/>
          <w:sz w:val="18"/>
          <w:szCs w:val="18"/>
          <w:u w:val="single"/>
        </w:rPr>
        <w:t>Validity of the contract / Quantities</w:t>
      </w:r>
      <w:r w:rsidRPr="00571C6F">
        <w:rPr>
          <w:rFonts w:cs="Arial"/>
          <w:b/>
          <w:bCs/>
          <w:sz w:val="18"/>
          <w:szCs w:val="18"/>
        </w:rPr>
        <w:t>:</w:t>
      </w:r>
      <w:r w:rsidRPr="00571C6F">
        <w:rPr>
          <w:rFonts w:cs="Arial"/>
          <w:sz w:val="18"/>
          <w:szCs w:val="18"/>
        </w:rPr>
        <w:t xml:space="preserve"> </w:t>
      </w:r>
    </w:p>
    <w:p w:rsidR="00571C6F" w:rsidRPr="00571C6F" w:rsidRDefault="00571C6F" w:rsidP="00571C6F">
      <w:pPr>
        <w:pStyle w:val="BodyTextIndent"/>
        <w:numPr>
          <w:ilvl w:val="1"/>
          <w:numId w:val="11"/>
        </w:numPr>
        <w:tabs>
          <w:tab w:val="left" w:pos="360"/>
        </w:tabs>
        <w:ind w:left="360" w:right="1260" w:firstLine="0"/>
        <w:rPr>
          <w:rFonts w:cs="Arial"/>
          <w:sz w:val="18"/>
          <w:szCs w:val="18"/>
        </w:rPr>
      </w:pPr>
      <w:r w:rsidRPr="00571C6F">
        <w:rPr>
          <w:rFonts w:cs="Arial"/>
          <w:sz w:val="18"/>
          <w:szCs w:val="18"/>
        </w:rPr>
        <w:t xml:space="preserve">    The validity of the PO/ contract would be </w:t>
      </w:r>
      <w:r w:rsidRPr="00571C6F">
        <w:rPr>
          <w:rFonts w:cs="Arial"/>
          <w:b/>
          <w:sz w:val="18"/>
          <w:szCs w:val="18"/>
        </w:rPr>
        <w:t>one year</w:t>
      </w:r>
      <w:r w:rsidRPr="00571C6F">
        <w:rPr>
          <w:rFonts w:cs="Arial"/>
          <w:sz w:val="18"/>
          <w:szCs w:val="18"/>
        </w:rPr>
        <w:t xml:space="preserve"> from the date of Purchase Order which is extendable for three (3) months, if required.</w:t>
      </w:r>
    </w:p>
    <w:p w:rsidR="00571C6F" w:rsidRPr="00571C6F" w:rsidRDefault="00571C6F" w:rsidP="00571C6F">
      <w:pPr>
        <w:pStyle w:val="BodyTextIndent"/>
        <w:numPr>
          <w:ilvl w:val="1"/>
          <w:numId w:val="11"/>
        </w:numPr>
        <w:tabs>
          <w:tab w:val="left" w:pos="360"/>
        </w:tabs>
        <w:ind w:left="360" w:right="1260" w:firstLine="0"/>
        <w:rPr>
          <w:rFonts w:cs="Arial"/>
          <w:sz w:val="18"/>
          <w:szCs w:val="18"/>
        </w:rPr>
      </w:pPr>
      <w:r w:rsidRPr="00571C6F">
        <w:rPr>
          <w:rFonts w:cs="Arial"/>
          <w:sz w:val="18"/>
          <w:szCs w:val="18"/>
        </w:rPr>
        <w:t xml:space="preserve">    The successful </w:t>
      </w:r>
      <w:proofErr w:type="spellStart"/>
      <w:r w:rsidRPr="00571C6F">
        <w:rPr>
          <w:rFonts w:cs="Arial"/>
          <w:sz w:val="18"/>
          <w:szCs w:val="18"/>
        </w:rPr>
        <w:t>tenderer</w:t>
      </w:r>
      <w:proofErr w:type="spellEnd"/>
      <w:r w:rsidRPr="00571C6F">
        <w:rPr>
          <w:rFonts w:cs="Arial"/>
          <w:sz w:val="18"/>
          <w:szCs w:val="18"/>
        </w:rPr>
        <w:t xml:space="preserve"> would be required to supply additional quantities over and above that indicated in the Purchase Order, if required, during the subsistence of the contract, on the same rates and terms and conditions as per the contract.</w:t>
      </w:r>
    </w:p>
    <w:p w:rsidR="00571C6F" w:rsidRPr="00571C6F" w:rsidRDefault="00571C6F" w:rsidP="00571C6F">
      <w:pPr>
        <w:pStyle w:val="BodyTextIndent"/>
        <w:numPr>
          <w:ilvl w:val="1"/>
          <w:numId w:val="11"/>
        </w:numPr>
        <w:tabs>
          <w:tab w:val="left" w:pos="360"/>
        </w:tabs>
        <w:ind w:left="360" w:right="1260" w:firstLine="0"/>
        <w:rPr>
          <w:rFonts w:cs="Arial"/>
          <w:sz w:val="18"/>
          <w:szCs w:val="18"/>
        </w:rPr>
      </w:pPr>
      <w:r w:rsidRPr="00571C6F">
        <w:rPr>
          <w:sz w:val="18"/>
          <w:szCs w:val="18"/>
        </w:rPr>
        <w:t xml:space="preserve">    The PO/Contract will initially be for a period of One year/ for quantities mentioned, and can be extended further by one more year or for period / quantity / terms as mutually agreed upon.</w:t>
      </w:r>
    </w:p>
    <w:p w:rsidR="00571C6F" w:rsidRPr="00571C6F" w:rsidRDefault="00571C6F" w:rsidP="00571C6F">
      <w:pPr>
        <w:tabs>
          <w:tab w:val="left" w:pos="360"/>
        </w:tabs>
        <w:ind w:left="360" w:right="1260"/>
        <w:jc w:val="both"/>
        <w:rPr>
          <w:rFonts w:ascii="Arial" w:hAnsi="Arial" w:cs="Arial"/>
          <w:sz w:val="18"/>
          <w:szCs w:val="18"/>
        </w:rPr>
      </w:pPr>
      <w:r w:rsidRPr="00571C6F">
        <w:rPr>
          <w:rFonts w:ascii="Arial" w:hAnsi="Arial" w:cs="Arial"/>
          <w:sz w:val="18"/>
          <w:szCs w:val="18"/>
        </w:rPr>
        <w:tab/>
      </w:r>
    </w:p>
    <w:p w:rsidR="00571C6F" w:rsidRPr="00571C6F" w:rsidRDefault="00571C6F" w:rsidP="00571C6F">
      <w:pPr>
        <w:tabs>
          <w:tab w:val="left" w:pos="360"/>
        </w:tabs>
        <w:ind w:left="360" w:right="1260"/>
        <w:jc w:val="both"/>
        <w:rPr>
          <w:rFonts w:ascii="Arial" w:hAnsi="Arial" w:cs="Arial"/>
          <w:sz w:val="18"/>
          <w:szCs w:val="18"/>
        </w:rPr>
      </w:pPr>
      <w:r w:rsidRPr="00571C6F">
        <w:rPr>
          <w:rFonts w:ascii="Arial" w:hAnsi="Arial" w:cs="Arial"/>
          <w:b/>
          <w:bCs/>
          <w:sz w:val="18"/>
          <w:szCs w:val="18"/>
        </w:rPr>
        <w:t xml:space="preserve">11. </w:t>
      </w:r>
      <w:r w:rsidRPr="00571C6F">
        <w:rPr>
          <w:rFonts w:ascii="Arial" w:hAnsi="Arial" w:cs="Arial"/>
          <w:b/>
          <w:bCs/>
          <w:sz w:val="18"/>
          <w:szCs w:val="18"/>
        </w:rPr>
        <w:tab/>
      </w:r>
      <w:r w:rsidRPr="00571C6F">
        <w:rPr>
          <w:rFonts w:ascii="Arial" w:hAnsi="Arial" w:cs="Arial"/>
          <w:b/>
          <w:bCs/>
          <w:sz w:val="18"/>
          <w:szCs w:val="18"/>
          <w:u w:val="single"/>
        </w:rPr>
        <w:t>Technical clarifications:</w:t>
      </w:r>
      <w:r w:rsidRPr="00571C6F">
        <w:rPr>
          <w:rFonts w:ascii="Arial" w:hAnsi="Arial" w:cs="Arial"/>
          <w:sz w:val="18"/>
          <w:szCs w:val="18"/>
        </w:rPr>
        <w:t xml:space="preserve"> </w:t>
      </w:r>
    </w:p>
    <w:p w:rsidR="00571C6F" w:rsidRPr="00571C6F" w:rsidRDefault="00571C6F" w:rsidP="00571C6F">
      <w:pPr>
        <w:tabs>
          <w:tab w:val="left" w:pos="360"/>
        </w:tabs>
        <w:ind w:left="360" w:right="1260"/>
        <w:jc w:val="both"/>
        <w:rPr>
          <w:rFonts w:ascii="Arial" w:hAnsi="Arial" w:cs="Arial"/>
          <w:sz w:val="18"/>
          <w:szCs w:val="18"/>
        </w:rPr>
      </w:pPr>
      <w:r w:rsidRPr="00571C6F">
        <w:rPr>
          <w:rFonts w:ascii="Arial" w:hAnsi="Arial" w:cs="Arial"/>
          <w:sz w:val="18"/>
          <w:szCs w:val="18"/>
        </w:rPr>
        <w:t>For any clarifications, please contact:</w:t>
      </w:r>
    </w:p>
    <w:p w:rsidR="00571C6F" w:rsidRPr="00571C6F" w:rsidRDefault="00571C6F" w:rsidP="00571C6F">
      <w:pPr>
        <w:tabs>
          <w:tab w:val="left" w:pos="360"/>
        </w:tabs>
        <w:ind w:left="360" w:right="1260"/>
        <w:jc w:val="both"/>
        <w:rPr>
          <w:rFonts w:ascii="Arial" w:hAnsi="Arial" w:cs="Arial"/>
          <w:sz w:val="18"/>
          <w:szCs w:val="18"/>
        </w:rPr>
      </w:pPr>
      <w:proofErr w:type="spellStart"/>
      <w:r w:rsidRPr="00571C6F">
        <w:rPr>
          <w:rFonts w:ascii="Arial" w:hAnsi="Arial" w:cs="Arial"/>
          <w:sz w:val="18"/>
          <w:szCs w:val="18"/>
        </w:rPr>
        <w:t>Dy.Manager</w:t>
      </w:r>
      <w:proofErr w:type="spellEnd"/>
      <w:r w:rsidRPr="00571C6F">
        <w:rPr>
          <w:rFonts w:ascii="Arial" w:hAnsi="Arial" w:cs="Arial"/>
          <w:sz w:val="18"/>
          <w:szCs w:val="18"/>
        </w:rPr>
        <w:t>,</w:t>
      </w:r>
    </w:p>
    <w:p w:rsidR="00571C6F" w:rsidRPr="00571C6F" w:rsidRDefault="00571C6F" w:rsidP="00571C6F">
      <w:pPr>
        <w:tabs>
          <w:tab w:val="left" w:pos="360"/>
        </w:tabs>
        <w:ind w:left="360" w:right="1260"/>
        <w:jc w:val="both"/>
        <w:rPr>
          <w:rFonts w:ascii="Arial" w:hAnsi="Arial" w:cs="Arial"/>
          <w:sz w:val="18"/>
          <w:szCs w:val="18"/>
        </w:rPr>
      </w:pPr>
      <w:r w:rsidRPr="00571C6F">
        <w:rPr>
          <w:rFonts w:ascii="Arial" w:hAnsi="Arial" w:cs="Arial"/>
          <w:sz w:val="18"/>
          <w:szCs w:val="18"/>
        </w:rPr>
        <w:t xml:space="preserve">Purchase Section, </w:t>
      </w:r>
    </w:p>
    <w:p w:rsidR="00571C6F" w:rsidRPr="00571C6F" w:rsidRDefault="00571C6F" w:rsidP="00571C6F">
      <w:pPr>
        <w:tabs>
          <w:tab w:val="left" w:pos="360"/>
        </w:tabs>
        <w:ind w:left="360" w:right="1260"/>
        <w:jc w:val="both"/>
        <w:rPr>
          <w:rFonts w:ascii="Arial" w:hAnsi="Arial" w:cs="Arial"/>
          <w:sz w:val="18"/>
          <w:szCs w:val="18"/>
        </w:rPr>
      </w:pPr>
      <w:r w:rsidRPr="00571C6F">
        <w:rPr>
          <w:rFonts w:ascii="Arial" w:hAnsi="Arial" w:cs="Arial"/>
          <w:sz w:val="18"/>
          <w:szCs w:val="18"/>
        </w:rPr>
        <w:t xml:space="preserve">Hotel Corporation of India Ltd, </w:t>
      </w:r>
    </w:p>
    <w:p w:rsidR="00571C6F" w:rsidRPr="00571C6F" w:rsidRDefault="00571C6F" w:rsidP="00571C6F">
      <w:pPr>
        <w:tabs>
          <w:tab w:val="left" w:pos="360"/>
        </w:tabs>
        <w:ind w:left="360" w:right="1260"/>
        <w:jc w:val="both"/>
        <w:rPr>
          <w:rFonts w:ascii="Arial" w:hAnsi="Arial" w:cs="Arial"/>
          <w:sz w:val="18"/>
          <w:szCs w:val="18"/>
        </w:rPr>
      </w:pPr>
      <w:r w:rsidRPr="00571C6F">
        <w:rPr>
          <w:rFonts w:ascii="Arial" w:hAnsi="Arial" w:cs="Arial"/>
          <w:sz w:val="18"/>
          <w:szCs w:val="18"/>
        </w:rPr>
        <w:t xml:space="preserve">Centaur Lake View Hotel </w:t>
      </w:r>
      <w:proofErr w:type="spellStart"/>
      <w:r w:rsidRPr="00571C6F">
        <w:rPr>
          <w:rFonts w:ascii="Arial" w:hAnsi="Arial" w:cs="Arial"/>
          <w:sz w:val="18"/>
          <w:szCs w:val="18"/>
        </w:rPr>
        <w:t>Cheshmashahi</w:t>
      </w:r>
      <w:proofErr w:type="spellEnd"/>
      <w:r w:rsidRPr="00571C6F">
        <w:rPr>
          <w:rFonts w:ascii="Arial" w:hAnsi="Arial" w:cs="Arial"/>
          <w:sz w:val="18"/>
          <w:szCs w:val="18"/>
        </w:rPr>
        <w:t xml:space="preserve"> Srinagar (J&amp;K)-190001</w:t>
      </w:r>
    </w:p>
    <w:p w:rsidR="00571C6F" w:rsidRPr="00571C6F" w:rsidRDefault="00571C6F" w:rsidP="00571C6F">
      <w:pPr>
        <w:tabs>
          <w:tab w:val="left" w:pos="360"/>
        </w:tabs>
        <w:ind w:left="360" w:right="1260"/>
        <w:jc w:val="both"/>
        <w:rPr>
          <w:rFonts w:ascii="Arial" w:hAnsi="Arial" w:cs="Arial"/>
          <w:sz w:val="18"/>
          <w:szCs w:val="18"/>
        </w:rPr>
      </w:pPr>
      <w:r w:rsidRPr="00571C6F">
        <w:rPr>
          <w:rFonts w:ascii="Arial" w:hAnsi="Arial" w:cs="Arial"/>
          <w:sz w:val="18"/>
          <w:szCs w:val="18"/>
        </w:rPr>
        <w:t>TEL.NO. 2501236-38 FAX NO.0194- 2501145</w:t>
      </w:r>
    </w:p>
    <w:p w:rsidR="00571C6F" w:rsidRPr="00571C6F" w:rsidRDefault="00571C6F" w:rsidP="00571C6F">
      <w:pPr>
        <w:tabs>
          <w:tab w:val="left" w:pos="360"/>
        </w:tabs>
        <w:ind w:left="360" w:right="1260"/>
        <w:jc w:val="both"/>
        <w:rPr>
          <w:rFonts w:ascii="Arial" w:hAnsi="Arial" w:cs="Arial"/>
          <w:sz w:val="20"/>
          <w:szCs w:val="20"/>
        </w:rPr>
      </w:pPr>
    </w:p>
    <w:p w:rsidR="00571C6F" w:rsidRPr="00571C6F" w:rsidRDefault="00571C6F" w:rsidP="00571C6F">
      <w:pPr>
        <w:tabs>
          <w:tab w:val="left" w:pos="360"/>
        </w:tabs>
        <w:ind w:left="360" w:right="1260"/>
        <w:jc w:val="both"/>
        <w:rPr>
          <w:rFonts w:ascii="Arial" w:hAnsi="Arial" w:cs="Arial"/>
          <w:b/>
          <w:bCs/>
          <w:sz w:val="20"/>
          <w:szCs w:val="20"/>
        </w:rPr>
      </w:pPr>
      <w:r w:rsidRPr="00571C6F">
        <w:rPr>
          <w:rFonts w:ascii="Arial" w:hAnsi="Arial" w:cs="Arial"/>
          <w:b/>
          <w:bCs/>
          <w:sz w:val="20"/>
          <w:szCs w:val="20"/>
        </w:rPr>
        <w:t>12.</w:t>
      </w:r>
      <w:r w:rsidRPr="00571C6F">
        <w:rPr>
          <w:rFonts w:ascii="Arial" w:hAnsi="Arial" w:cs="Arial"/>
          <w:b/>
          <w:bCs/>
          <w:sz w:val="20"/>
          <w:szCs w:val="20"/>
        </w:rPr>
        <w:tab/>
      </w:r>
      <w:r w:rsidRPr="00571C6F">
        <w:rPr>
          <w:rFonts w:ascii="Arial" w:hAnsi="Arial" w:cs="Arial"/>
          <w:b/>
          <w:bCs/>
          <w:sz w:val="20"/>
          <w:szCs w:val="20"/>
          <w:u w:val="single"/>
        </w:rPr>
        <w:t>Penalties</w:t>
      </w:r>
      <w:r w:rsidRPr="00571C6F">
        <w:rPr>
          <w:rFonts w:ascii="Arial" w:hAnsi="Arial" w:cs="Arial"/>
          <w:b/>
          <w:bCs/>
          <w:sz w:val="20"/>
          <w:szCs w:val="20"/>
        </w:rPr>
        <w:t>:</w:t>
      </w:r>
    </w:p>
    <w:p w:rsidR="00571C6F" w:rsidRPr="00571C6F" w:rsidRDefault="00571C6F" w:rsidP="00571C6F">
      <w:pPr>
        <w:tabs>
          <w:tab w:val="left" w:pos="360"/>
        </w:tabs>
        <w:ind w:left="360" w:right="1260"/>
        <w:jc w:val="both"/>
        <w:rPr>
          <w:rFonts w:ascii="Arial" w:hAnsi="Arial" w:cs="Arial"/>
          <w:sz w:val="20"/>
          <w:szCs w:val="20"/>
        </w:rPr>
      </w:pPr>
      <w:r w:rsidRPr="00571C6F">
        <w:rPr>
          <w:rFonts w:ascii="Arial" w:hAnsi="Arial" w:cs="Arial"/>
          <w:sz w:val="20"/>
          <w:szCs w:val="20"/>
        </w:rPr>
        <w:t>12.1</w:t>
      </w:r>
      <w:r w:rsidRPr="00571C6F">
        <w:rPr>
          <w:rFonts w:ascii="Arial" w:hAnsi="Arial" w:cs="Arial"/>
          <w:sz w:val="20"/>
          <w:szCs w:val="20"/>
        </w:rPr>
        <w:tab/>
      </w:r>
      <w:r w:rsidRPr="00571C6F">
        <w:rPr>
          <w:rFonts w:ascii="Arial" w:hAnsi="Arial" w:cs="Arial"/>
          <w:b/>
          <w:bCs/>
          <w:sz w:val="20"/>
          <w:szCs w:val="20"/>
          <w:u w:val="single"/>
        </w:rPr>
        <w:t>Liquidated damages/ late delivery</w:t>
      </w:r>
      <w:r w:rsidRPr="00571C6F">
        <w:rPr>
          <w:rFonts w:ascii="Arial" w:hAnsi="Arial" w:cs="Arial"/>
          <w:b/>
          <w:bCs/>
          <w:sz w:val="20"/>
          <w:szCs w:val="20"/>
        </w:rPr>
        <w:t>:</w:t>
      </w:r>
      <w:r w:rsidRPr="00571C6F">
        <w:rPr>
          <w:rFonts w:ascii="Arial" w:hAnsi="Arial" w:cs="Arial"/>
          <w:sz w:val="20"/>
          <w:szCs w:val="20"/>
        </w:rPr>
        <w:t xml:space="preserve"> - Timely delivery is the essence of the Contract.  In case of delay in deliveries, or not conforming to other terms, liquidated damages will be charged from the defaulting </w:t>
      </w:r>
      <w:proofErr w:type="spellStart"/>
      <w:r w:rsidRPr="00571C6F">
        <w:rPr>
          <w:rFonts w:ascii="Arial" w:hAnsi="Arial" w:cs="Arial"/>
          <w:sz w:val="20"/>
          <w:szCs w:val="20"/>
        </w:rPr>
        <w:t>tenderer</w:t>
      </w:r>
      <w:proofErr w:type="spellEnd"/>
      <w:r w:rsidRPr="00571C6F">
        <w:rPr>
          <w:rFonts w:ascii="Arial" w:hAnsi="Arial" w:cs="Arial"/>
          <w:sz w:val="20"/>
          <w:szCs w:val="20"/>
        </w:rPr>
        <w:t xml:space="preserve"> at the rate of ½% (half percent) per week or part thereof of the value of delayed supplies subject to maximum of 5% of the value of the delayed supplies. In case, the supply is not made on the prescribed date/time, ‘HCIL’ reserves the right to get the item supplied through a third party at the “COST &amp; RISK” of the supplier.</w:t>
      </w:r>
    </w:p>
    <w:p w:rsidR="00571C6F" w:rsidRPr="00571C6F" w:rsidRDefault="00571C6F" w:rsidP="00571C6F">
      <w:pPr>
        <w:numPr>
          <w:ilvl w:val="1"/>
          <w:numId w:val="12"/>
        </w:numPr>
        <w:tabs>
          <w:tab w:val="left" w:pos="360"/>
        </w:tabs>
        <w:ind w:left="360" w:right="1260" w:firstLine="0"/>
        <w:jc w:val="both"/>
        <w:rPr>
          <w:rFonts w:ascii="Arial" w:hAnsi="Arial" w:cs="Arial"/>
          <w:sz w:val="20"/>
          <w:szCs w:val="20"/>
        </w:rPr>
      </w:pPr>
      <w:r w:rsidRPr="00571C6F">
        <w:rPr>
          <w:rFonts w:ascii="Arial" w:hAnsi="Arial" w:cs="Arial"/>
          <w:sz w:val="20"/>
          <w:szCs w:val="20"/>
        </w:rPr>
        <w:t xml:space="preserve">‘HCIL’ further reserves the right to cancel the Purchase Order in the event of delayed deliveries, and to issue a fresh Purchase Order on any other source at the “cost and risk”  of the </w:t>
      </w:r>
      <w:proofErr w:type="spellStart"/>
      <w:r w:rsidRPr="00571C6F">
        <w:rPr>
          <w:rFonts w:ascii="Arial" w:hAnsi="Arial" w:cs="Arial"/>
          <w:sz w:val="20"/>
          <w:szCs w:val="20"/>
        </w:rPr>
        <w:t>tenderer</w:t>
      </w:r>
      <w:proofErr w:type="spellEnd"/>
      <w:r w:rsidRPr="00571C6F">
        <w:rPr>
          <w:rFonts w:ascii="Arial" w:hAnsi="Arial" w:cs="Arial"/>
          <w:sz w:val="20"/>
          <w:szCs w:val="20"/>
        </w:rPr>
        <w:t>.</w:t>
      </w:r>
    </w:p>
    <w:p w:rsidR="00571C6F" w:rsidRPr="00571C6F" w:rsidRDefault="00571C6F" w:rsidP="00571C6F">
      <w:pPr>
        <w:numPr>
          <w:ilvl w:val="1"/>
          <w:numId w:val="12"/>
        </w:numPr>
        <w:tabs>
          <w:tab w:val="left" w:pos="360"/>
        </w:tabs>
        <w:ind w:left="360" w:right="1260" w:firstLine="0"/>
        <w:jc w:val="both"/>
        <w:rPr>
          <w:rFonts w:ascii="Arial" w:hAnsi="Arial" w:cs="Arial"/>
          <w:b/>
          <w:bCs/>
          <w:sz w:val="20"/>
          <w:szCs w:val="20"/>
        </w:rPr>
      </w:pPr>
      <w:r w:rsidRPr="00571C6F">
        <w:rPr>
          <w:rFonts w:ascii="Arial" w:hAnsi="Arial" w:cs="Arial"/>
          <w:b/>
          <w:bCs/>
          <w:sz w:val="20"/>
          <w:szCs w:val="20"/>
          <w:u w:val="single"/>
        </w:rPr>
        <w:t>Rejection of Supplies</w:t>
      </w:r>
      <w:r w:rsidRPr="00571C6F">
        <w:rPr>
          <w:rFonts w:ascii="Arial" w:hAnsi="Arial" w:cs="Arial"/>
          <w:b/>
          <w:bCs/>
          <w:sz w:val="20"/>
          <w:szCs w:val="20"/>
        </w:rPr>
        <w:t>:</w:t>
      </w:r>
      <w:r w:rsidRPr="00571C6F">
        <w:rPr>
          <w:rFonts w:ascii="Arial" w:hAnsi="Arial" w:cs="Arial"/>
          <w:sz w:val="20"/>
          <w:szCs w:val="20"/>
        </w:rPr>
        <w:t xml:space="preserve"> The supplies not matching the specifications of the tender shall be rejected at the time of inspection and returned to the </w:t>
      </w:r>
      <w:proofErr w:type="spellStart"/>
      <w:r w:rsidRPr="00571C6F">
        <w:rPr>
          <w:rFonts w:ascii="Arial" w:hAnsi="Arial" w:cs="Arial"/>
          <w:sz w:val="20"/>
          <w:szCs w:val="20"/>
        </w:rPr>
        <w:t>tenderer</w:t>
      </w:r>
      <w:proofErr w:type="spellEnd"/>
      <w:r w:rsidRPr="00571C6F">
        <w:rPr>
          <w:rFonts w:ascii="Arial" w:hAnsi="Arial" w:cs="Arial"/>
          <w:sz w:val="20"/>
          <w:szCs w:val="20"/>
        </w:rPr>
        <w:t xml:space="preserve"> at their cost and risk.  Such supplies shall be replaced free of charge within the same day by the </w:t>
      </w:r>
      <w:proofErr w:type="spellStart"/>
      <w:r w:rsidRPr="00571C6F">
        <w:rPr>
          <w:rFonts w:ascii="Arial" w:hAnsi="Arial" w:cs="Arial"/>
          <w:sz w:val="20"/>
          <w:szCs w:val="20"/>
        </w:rPr>
        <w:t>tenderer</w:t>
      </w:r>
      <w:proofErr w:type="spellEnd"/>
      <w:r w:rsidRPr="00571C6F">
        <w:rPr>
          <w:rFonts w:ascii="Arial" w:hAnsi="Arial" w:cs="Arial"/>
          <w:sz w:val="20"/>
          <w:szCs w:val="20"/>
        </w:rPr>
        <w:t xml:space="preserve">. </w:t>
      </w:r>
    </w:p>
    <w:p w:rsidR="00571C6F" w:rsidRPr="00571C6F" w:rsidRDefault="00571C6F" w:rsidP="00571C6F">
      <w:pPr>
        <w:tabs>
          <w:tab w:val="left" w:pos="360"/>
        </w:tabs>
        <w:ind w:left="360" w:right="1260"/>
        <w:jc w:val="both"/>
        <w:rPr>
          <w:rFonts w:ascii="Arial" w:hAnsi="Arial" w:cs="Arial"/>
          <w:b/>
          <w:bCs/>
          <w:sz w:val="20"/>
          <w:szCs w:val="20"/>
        </w:rPr>
      </w:pPr>
    </w:p>
    <w:p w:rsidR="00571C6F" w:rsidRPr="00571C6F" w:rsidRDefault="00571C6F" w:rsidP="00571C6F">
      <w:pPr>
        <w:tabs>
          <w:tab w:val="left" w:pos="360"/>
        </w:tabs>
        <w:ind w:left="360" w:right="1260"/>
        <w:jc w:val="both"/>
        <w:rPr>
          <w:rFonts w:ascii="Arial" w:hAnsi="Arial" w:cs="Arial"/>
          <w:sz w:val="20"/>
          <w:szCs w:val="20"/>
        </w:rPr>
      </w:pPr>
      <w:r w:rsidRPr="00571C6F">
        <w:rPr>
          <w:rFonts w:ascii="Arial" w:hAnsi="Arial" w:cs="Arial"/>
          <w:b/>
          <w:bCs/>
          <w:sz w:val="20"/>
          <w:szCs w:val="20"/>
        </w:rPr>
        <w:t xml:space="preserve">13. </w:t>
      </w:r>
      <w:r w:rsidRPr="00571C6F">
        <w:rPr>
          <w:rFonts w:ascii="Arial" w:hAnsi="Arial" w:cs="Arial"/>
          <w:b/>
          <w:bCs/>
          <w:sz w:val="20"/>
          <w:szCs w:val="20"/>
          <w:u w:val="single"/>
        </w:rPr>
        <w:t>Self certification of quality:</w:t>
      </w:r>
      <w:r w:rsidRPr="00571C6F">
        <w:rPr>
          <w:rFonts w:ascii="Arial" w:hAnsi="Arial" w:cs="Arial"/>
          <w:sz w:val="20"/>
          <w:szCs w:val="20"/>
        </w:rPr>
        <w:t xml:space="preserve"> 13.1 Successful </w:t>
      </w:r>
      <w:proofErr w:type="spellStart"/>
      <w:r w:rsidRPr="00571C6F">
        <w:rPr>
          <w:rFonts w:ascii="Arial" w:hAnsi="Arial" w:cs="Arial"/>
          <w:sz w:val="20"/>
          <w:szCs w:val="20"/>
        </w:rPr>
        <w:t>tenderer</w:t>
      </w:r>
      <w:proofErr w:type="spellEnd"/>
      <w:r w:rsidRPr="00571C6F">
        <w:rPr>
          <w:rFonts w:ascii="Arial" w:hAnsi="Arial" w:cs="Arial"/>
          <w:sz w:val="20"/>
          <w:szCs w:val="20"/>
        </w:rPr>
        <w:t xml:space="preserve"> shall have to inspect the material to be supplied at his end in conformance to the specifications laid down in the order.</w:t>
      </w:r>
    </w:p>
    <w:p w:rsidR="00571C6F" w:rsidRPr="00571C6F" w:rsidRDefault="00571C6F" w:rsidP="00571C6F">
      <w:pPr>
        <w:tabs>
          <w:tab w:val="left" w:pos="360"/>
        </w:tabs>
        <w:ind w:left="360" w:right="1260"/>
        <w:jc w:val="both"/>
        <w:rPr>
          <w:rFonts w:ascii="Arial" w:hAnsi="Arial" w:cs="Arial"/>
          <w:sz w:val="20"/>
          <w:szCs w:val="20"/>
        </w:rPr>
      </w:pPr>
      <w:r w:rsidRPr="00571C6F">
        <w:rPr>
          <w:rFonts w:ascii="Arial" w:hAnsi="Arial" w:cs="Arial"/>
          <w:bCs/>
          <w:sz w:val="20"/>
          <w:szCs w:val="20"/>
        </w:rPr>
        <w:t>13.</w:t>
      </w:r>
      <w:r w:rsidRPr="00571C6F">
        <w:rPr>
          <w:rFonts w:ascii="Arial" w:hAnsi="Arial" w:cs="Arial"/>
          <w:sz w:val="20"/>
          <w:szCs w:val="20"/>
        </w:rPr>
        <w:t>2 The supplier shall issue self certificate with every supply mentioning that “the material supplied is fit for human consumption.”</w:t>
      </w:r>
    </w:p>
    <w:p w:rsidR="00571C6F" w:rsidRDefault="00571C6F" w:rsidP="00571C6F">
      <w:pPr>
        <w:tabs>
          <w:tab w:val="left" w:pos="360"/>
        </w:tabs>
        <w:ind w:left="360" w:right="1260"/>
        <w:jc w:val="right"/>
        <w:rPr>
          <w:rFonts w:ascii="Arial" w:hAnsi="Arial" w:cs="Arial"/>
          <w:b/>
          <w:bCs/>
          <w:sz w:val="20"/>
          <w:szCs w:val="20"/>
          <w:u w:val="single"/>
        </w:rPr>
      </w:pPr>
    </w:p>
    <w:p w:rsidR="00571C6F" w:rsidRDefault="00571C6F" w:rsidP="00571C6F">
      <w:pPr>
        <w:tabs>
          <w:tab w:val="left" w:pos="360"/>
        </w:tabs>
        <w:ind w:left="360" w:right="1260"/>
        <w:jc w:val="right"/>
        <w:rPr>
          <w:rFonts w:ascii="Arial" w:hAnsi="Arial" w:cs="Arial"/>
          <w:b/>
          <w:bCs/>
          <w:sz w:val="20"/>
          <w:szCs w:val="20"/>
          <w:u w:val="single"/>
        </w:rPr>
      </w:pPr>
      <w:r>
        <w:rPr>
          <w:rFonts w:ascii="Arial" w:hAnsi="Arial" w:cs="Arial"/>
          <w:b/>
          <w:bCs/>
          <w:sz w:val="20"/>
          <w:szCs w:val="20"/>
          <w:u w:val="single"/>
        </w:rPr>
        <w:t>Annexure I</w:t>
      </w:r>
    </w:p>
    <w:p w:rsidR="00571C6F" w:rsidRDefault="00571C6F" w:rsidP="00571C6F">
      <w:pPr>
        <w:tabs>
          <w:tab w:val="left" w:pos="360"/>
        </w:tabs>
        <w:ind w:right="1260"/>
        <w:jc w:val="both"/>
        <w:rPr>
          <w:rFonts w:ascii="Arial" w:hAnsi="Arial" w:cs="Arial"/>
          <w:sz w:val="20"/>
          <w:szCs w:val="20"/>
        </w:rPr>
      </w:pPr>
    </w:p>
    <w:p w:rsidR="00571C6F" w:rsidRDefault="00571C6F" w:rsidP="00571C6F">
      <w:pPr>
        <w:numPr>
          <w:ilvl w:val="3"/>
          <w:numId w:val="6"/>
        </w:numPr>
        <w:tabs>
          <w:tab w:val="left" w:pos="360"/>
        </w:tabs>
        <w:ind w:right="1260" w:firstLine="0"/>
        <w:jc w:val="both"/>
        <w:rPr>
          <w:rFonts w:ascii="Arial" w:hAnsi="Arial" w:cs="Arial"/>
          <w:b/>
          <w:sz w:val="20"/>
          <w:szCs w:val="20"/>
        </w:rPr>
      </w:pPr>
      <w:r>
        <w:rPr>
          <w:rFonts w:ascii="Arial" w:hAnsi="Arial" w:cs="Arial"/>
          <w:b/>
          <w:sz w:val="20"/>
          <w:szCs w:val="20"/>
          <w:u w:val="single"/>
        </w:rPr>
        <w:t>Exit Clause / Termination of Purchase Order(PO)/Contract</w:t>
      </w:r>
      <w:r>
        <w:rPr>
          <w:rFonts w:ascii="Arial" w:hAnsi="Arial" w:cs="Arial"/>
          <w:b/>
          <w:sz w:val="20"/>
          <w:szCs w:val="20"/>
        </w:rPr>
        <w:t xml:space="preserve"> :</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The Purchase Order may be terminated under the following circumstances:</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14.1 ‘HCIL’ reserves the right to terminate the Contract / cancel the PO by giving one month written notice but without assigning any reason.</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571C6F" w:rsidRDefault="00571C6F" w:rsidP="00571C6F">
      <w:pPr>
        <w:tabs>
          <w:tab w:val="left" w:pos="90"/>
          <w:tab w:val="left" w:pos="360"/>
        </w:tabs>
        <w:ind w:left="360" w:right="1260"/>
        <w:jc w:val="both"/>
        <w:rPr>
          <w:rFonts w:ascii="Arial" w:hAnsi="Arial" w:cs="Arial"/>
          <w:b/>
          <w:sz w:val="20"/>
          <w:szCs w:val="20"/>
        </w:rPr>
      </w:pPr>
      <w:r>
        <w:rPr>
          <w:rFonts w:ascii="Arial" w:hAnsi="Arial" w:cs="Arial"/>
          <w:sz w:val="20"/>
          <w:szCs w:val="20"/>
        </w:rPr>
        <w:t xml:space="preserve">14.3 </w:t>
      </w:r>
      <w:r>
        <w:rPr>
          <w:rFonts w:ascii="Arial" w:hAnsi="Arial" w:cs="Arial"/>
          <w:b/>
          <w:sz w:val="20"/>
          <w:szCs w:val="20"/>
        </w:rPr>
        <w:t>If there is a change in ‘HCIL’ requirement, the PO shall be terminated with one   months’ advance notice but without any liability on ‘HCIL’.</w:t>
      </w:r>
    </w:p>
    <w:p w:rsidR="00571C6F" w:rsidRDefault="00571C6F" w:rsidP="00571C6F">
      <w:pPr>
        <w:tabs>
          <w:tab w:val="left" w:pos="90"/>
          <w:tab w:val="left" w:pos="360"/>
        </w:tabs>
        <w:ind w:left="360" w:right="1260"/>
        <w:jc w:val="both"/>
        <w:rPr>
          <w:rFonts w:ascii="Arial" w:hAnsi="Arial" w:cs="Arial"/>
          <w:b/>
          <w:sz w:val="20"/>
          <w:szCs w:val="20"/>
        </w:rPr>
      </w:pPr>
      <w:r>
        <w:rPr>
          <w:rFonts w:ascii="Arial" w:hAnsi="Arial" w:cs="Arial"/>
          <w:sz w:val="20"/>
          <w:szCs w:val="20"/>
        </w:rPr>
        <w:t>14.4 In case the supplier becomes insolvent, HCIL can terminate the contract immediately without assigning any reason &amp; without any liability on HCIL.</w:t>
      </w:r>
    </w:p>
    <w:p w:rsidR="00571C6F" w:rsidRDefault="00571C6F" w:rsidP="00571C6F">
      <w:pPr>
        <w:tabs>
          <w:tab w:val="left" w:pos="360"/>
        </w:tabs>
        <w:ind w:left="360" w:right="1260"/>
        <w:jc w:val="both"/>
        <w:rPr>
          <w:rFonts w:ascii="Arial" w:hAnsi="Arial" w:cs="Arial"/>
          <w:b/>
          <w:sz w:val="20"/>
          <w:szCs w:val="20"/>
        </w:rPr>
      </w:pPr>
    </w:p>
    <w:p w:rsidR="00571C6F" w:rsidRDefault="00571C6F" w:rsidP="00571C6F">
      <w:pPr>
        <w:pStyle w:val="ListParagraph"/>
        <w:tabs>
          <w:tab w:val="left" w:pos="360"/>
        </w:tabs>
        <w:ind w:left="360" w:right="1260"/>
        <w:jc w:val="both"/>
        <w:rPr>
          <w:rFonts w:ascii="Arial" w:hAnsi="Arial" w:cs="Arial"/>
          <w:b/>
          <w:sz w:val="20"/>
          <w:szCs w:val="20"/>
        </w:rPr>
      </w:pPr>
      <w:r>
        <w:rPr>
          <w:rFonts w:ascii="Arial" w:hAnsi="Arial" w:cs="Arial"/>
          <w:b/>
          <w:bCs/>
          <w:sz w:val="20"/>
          <w:szCs w:val="20"/>
          <w:u w:val="single"/>
        </w:rPr>
        <w:t>15. Agency Clause:</w:t>
      </w:r>
    </w:p>
    <w:p w:rsidR="00571C6F" w:rsidRDefault="00571C6F" w:rsidP="00571C6F">
      <w:pPr>
        <w:tabs>
          <w:tab w:val="left" w:pos="360"/>
        </w:tabs>
        <w:ind w:left="360" w:right="1260"/>
        <w:jc w:val="both"/>
        <w:rPr>
          <w:rFonts w:ascii="Arial" w:hAnsi="Arial" w:cs="Arial"/>
          <w:b/>
          <w:sz w:val="20"/>
          <w:szCs w:val="20"/>
        </w:rPr>
      </w:pPr>
      <w:r>
        <w:rPr>
          <w:rFonts w:ascii="Arial" w:hAnsi="Arial" w:cs="Arial"/>
          <w:sz w:val="20"/>
          <w:szCs w:val="20"/>
        </w:rPr>
        <w:t xml:space="preserve">15.1 The bids would be accepted from the Principals /from duly Authorized distributor / Dealer/ Merchant. </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 xml:space="preserve">15.2 The authorized distributor/dealer should submit a certificate of authorization from the Principals.  </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15.3</w:t>
      </w:r>
      <w:r>
        <w:rPr>
          <w:rFonts w:ascii="Arial" w:hAnsi="Arial" w:cs="Arial"/>
          <w:sz w:val="20"/>
          <w:szCs w:val="20"/>
        </w:rPr>
        <w:tab/>
        <w:t>‘HCIL’ will entertain bids either from the Principal or from an Authorized Distributor/ Dealer duly authorized by the Principal to submit the quotation on his behalf. In case, bids are received from both i.e. from the Principal and from his authorized distributor/dealer, only the bid received from the Principal would be entertained.</w:t>
      </w:r>
    </w:p>
    <w:p w:rsidR="00571C6F" w:rsidRDefault="00571C6F" w:rsidP="00571C6F">
      <w:pPr>
        <w:tabs>
          <w:tab w:val="left" w:pos="360"/>
        </w:tabs>
        <w:ind w:left="360" w:right="1260"/>
        <w:jc w:val="both"/>
        <w:rPr>
          <w:rFonts w:ascii="Arial" w:hAnsi="Arial" w:cs="Arial"/>
          <w:sz w:val="20"/>
          <w:szCs w:val="20"/>
        </w:rPr>
      </w:pP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b/>
          <w:sz w:val="20"/>
          <w:szCs w:val="20"/>
          <w:u w:val="single"/>
        </w:rPr>
        <w:t>Delivery of Right Quantities &amp; Quality of the Material</w:t>
      </w:r>
      <w:r>
        <w:rPr>
          <w:rFonts w:ascii="Arial" w:hAnsi="Arial" w:cs="Arial"/>
          <w:b/>
          <w:sz w:val="20"/>
          <w:szCs w:val="20"/>
        </w:rPr>
        <w:t>:</w:t>
      </w:r>
      <w:r>
        <w:rPr>
          <w:rFonts w:ascii="Arial" w:hAnsi="Arial" w:cs="Arial"/>
          <w:sz w:val="20"/>
          <w:szCs w:val="20"/>
        </w:rPr>
        <w:t xml:space="preserve"> </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 xml:space="preserve">16.1 The </w:t>
      </w:r>
      <w:proofErr w:type="spellStart"/>
      <w:r>
        <w:rPr>
          <w:rFonts w:ascii="Arial" w:hAnsi="Arial" w:cs="Arial"/>
          <w:sz w:val="20"/>
          <w:szCs w:val="20"/>
        </w:rPr>
        <w:t>tenderer</w:t>
      </w:r>
      <w:proofErr w:type="spellEnd"/>
      <w:r>
        <w:rPr>
          <w:rFonts w:ascii="Arial" w:hAnsi="Arial" w:cs="Arial"/>
          <w:sz w:val="20"/>
          <w:szCs w:val="20"/>
        </w:rPr>
        <w:t xml:space="preserve"> shall be required to deliver the  </w:t>
      </w:r>
      <w:r>
        <w:rPr>
          <w:rFonts w:ascii="Arial" w:hAnsi="Arial" w:cs="Arial"/>
          <w:b/>
          <w:sz w:val="20"/>
          <w:szCs w:val="20"/>
        </w:rPr>
        <w:t xml:space="preserve">Soya Refined Oil </w:t>
      </w:r>
      <w:r>
        <w:rPr>
          <w:rFonts w:ascii="Arial" w:hAnsi="Arial" w:cs="Arial"/>
          <w:sz w:val="20"/>
          <w:szCs w:val="20"/>
        </w:rPr>
        <w:t xml:space="preserve">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as and when required basis as per the instructions from Stores Department/F&amp;B Department. </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 xml:space="preserve">16.2 Our exact requirements will be intimated to you in advance by our Stores Department. Timely delivery of indented quantities is the essence of the PO. No variation in the quantity or quality will be acceptable. In case of any variation, HCIL may decide to levy penalty as applicable. </w:t>
      </w:r>
    </w:p>
    <w:p w:rsidR="00571C6F" w:rsidRDefault="00571C6F" w:rsidP="00571C6F">
      <w:pPr>
        <w:tabs>
          <w:tab w:val="left" w:pos="360"/>
        </w:tabs>
        <w:ind w:left="360" w:right="1260"/>
        <w:jc w:val="both"/>
        <w:rPr>
          <w:rFonts w:ascii="Arial" w:hAnsi="Arial" w:cs="Arial"/>
          <w:sz w:val="20"/>
          <w:szCs w:val="20"/>
        </w:rPr>
      </w:pPr>
    </w:p>
    <w:p w:rsidR="00571C6F" w:rsidRDefault="00571C6F" w:rsidP="00571C6F">
      <w:pPr>
        <w:tabs>
          <w:tab w:val="left" w:pos="360"/>
        </w:tabs>
        <w:ind w:left="360" w:right="1260"/>
        <w:jc w:val="both"/>
        <w:rPr>
          <w:rFonts w:ascii="Arial" w:hAnsi="Arial" w:cs="Arial"/>
          <w:sz w:val="18"/>
          <w:szCs w:val="18"/>
        </w:rPr>
      </w:pPr>
      <w:r>
        <w:rPr>
          <w:rFonts w:ascii="Arial" w:hAnsi="Arial" w:cs="Arial"/>
          <w:sz w:val="20"/>
          <w:szCs w:val="20"/>
        </w:rPr>
        <w:t xml:space="preserve">17.0   </w:t>
      </w:r>
      <w:r>
        <w:rPr>
          <w:rFonts w:ascii="Arial" w:hAnsi="Arial" w:cs="Arial"/>
          <w:b/>
          <w:sz w:val="20"/>
          <w:szCs w:val="20"/>
          <w:u w:val="single"/>
        </w:rPr>
        <w:t>Rejection of Tender:</w:t>
      </w:r>
      <w:r>
        <w:rPr>
          <w:rFonts w:ascii="Arial" w:hAnsi="Arial" w:cs="Arial"/>
          <w:sz w:val="20"/>
          <w:szCs w:val="20"/>
        </w:rPr>
        <w:t xml:space="preserve">  </w:t>
      </w:r>
      <w:r>
        <w:rPr>
          <w:rFonts w:ascii="Arial" w:hAnsi="Arial" w:cs="Arial"/>
          <w:sz w:val="18"/>
          <w:szCs w:val="18"/>
        </w:rPr>
        <w:t>Bids may be rejected, based on any one of the following reason:-</w:t>
      </w:r>
    </w:p>
    <w:p w:rsidR="00571C6F" w:rsidRDefault="00571C6F" w:rsidP="00571C6F">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17.1   Receipt of offers by fax/email.</w:t>
      </w:r>
    </w:p>
    <w:p w:rsidR="00571C6F" w:rsidRDefault="00571C6F" w:rsidP="00571C6F">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17.2   Receipt of offers in an unsealed/open envelope.</w:t>
      </w:r>
    </w:p>
    <w:p w:rsidR="00571C6F" w:rsidRDefault="00571C6F" w:rsidP="00571C6F">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 xml:space="preserve">17.3   Receipt of offers in an unsigned form. </w:t>
      </w:r>
    </w:p>
    <w:p w:rsidR="00571C6F" w:rsidRDefault="00571C6F" w:rsidP="00571C6F">
      <w:pPr>
        <w:numPr>
          <w:ilvl w:val="1"/>
          <w:numId w:val="13"/>
        </w:numPr>
        <w:tabs>
          <w:tab w:val="left" w:pos="360"/>
        </w:tabs>
        <w:ind w:left="360" w:right="1260"/>
        <w:jc w:val="both"/>
        <w:rPr>
          <w:rFonts w:ascii="Arial" w:hAnsi="Arial" w:cs="Arial"/>
          <w:sz w:val="20"/>
          <w:szCs w:val="20"/>
        </w:rPr>
      </w:pPr>
      <w:r>
        <w:rPr>
          <w:rFonts w:ascii="Arial" w:hAnsi="Arial" w:cs="Arial"/>
          <w:sz w:val="20"/>
          <w:szCs w:val="20"/>
        </w:rPr>
        <w:t>17.4   Tenders received without EMD (without valid proof of exemption) and without receipt of EMD or EMD in any other form as mentioned in the tender.</w:t>
      </w:r>
    </w:p>
    <w:p w:rsidR="00571C6F" w:rsidRDefault="00571C6F" w:rsidP="00571C6F">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17.5   Receipt of offers after the due date and time of the tender.</w:t>
      </w:r>
    </w:p>
    <w:p w:rsidR="00571C6F" w:rsidRDefault="00571C6F" w:rsidP="00571C6F">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17.6   Non compliance of Technical parameters.</w:t>
      </w:r>
    </w:p>
    <w:p w:rsidR="00571C6F" w:rsidRDefault="00571C6F" w:rsidP="00571C6F">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17.7   Non acceptance of General Terms and Conditions of the tender.</w:t>
      </w:r>
    </w:p>
    <w:p w:rsidR="00571C6F" w:rsidRDefault="00571C6F" w:rsidP="00571C6F">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 xml:space="preserve">17.8   In case the tender offer </w:t>
      </w:r>
      <w:proofErr w:type="gramStart"/>
      <w:r>
        <w:rPr>
          <w:rFonts w:ascii="Arial" w:hAnsi="Arial" w:cs="Arial"/>
          <w:sz w:val="20"/>
          <w:szCs w:val="20"/>
        </w:rPr>
        <w:t>is</w:t>
      </w:r>
      <w:proofErr w:type="gramEnd"/>
      <w:r>
        <w:rPr>
          <w:rFonts w:ascii="Arial" w:hAnsi="Arial" w:cs="Arial"/>
          <w:sz w:val="20"/>
          <w:szCs w:val="20"/>
        </w:rPr>
        <w:t xml:space="preserve"> conditional.</w:t>
      </w:r>
    </w:p>
    <w:p w:rsidR="00571C6F" w:rsidRDefault="00571C6F" w:rsidP="00571C6F">
      <w:pPr>
        <w:tabs>
          <w:tab w:val="left" w:pos="360"/>
          <w:tab w:val="num" w:pos="720"/>
        </w:tabs>
        <w:ind w:left="360" w:right="1260"/>
        <w:jc w:val="both"/>
        <w:rPr>
          <w:rFonts w:ascii="Arial" w:hAnsi="Arial" w:cs="Arial"/>
          <w:sz w:val="20"/>
          <w:szCs w:val="20"/>
        </w:rPr>
      </w:pPr>
    </w:p>
    <w:p w:rsidR="00571C6F" w:rsidRDefault="00571C6F" w:rsidP="00571C6F">
      <w:pPr>
        <w:tabs>
          <w:tab w:val="left" w:pos="360"/>
        </w:tabs>
        <w:ind w:left="360" w:right="1260"/>
        <w:jc w:val="both"/>
        <w:rPr>
          <w:rFonts w:ascii="Arial" w:hAnsi="Arial" w:cs="Arial"/>
          <w:b/>
          <w:sz w:val="20"/>
          <w:szCs w:val="20"/>
        </w:rPr>
      </w:pPr>
      <w:r>
        <w:rPr>
          <w:rFonts w:ascii="Arial" w:hAnsi="Arial" w:cs="Arial"/>
          <w:sz w:val="20"/>
          <w:szCs w:val="20"/>
        </w:rPr>
        <w:t xml:space="preserve">18.     </w:t>
      </w:r>
      <w:r>
        <w:rPr>
          <w:rFonts w:ascii="Arial" w:hAnsi="Arial" w:cs="Arial"/>
          <w:b/>
          <w:sz w:val="20"/>
          <w:szCs w:val="20"/>
          <w:u w:val="single"/>
        </w:rPr>
        <w:t>Corrections / Overwriting in bids</w:t>
      </w:r>
      <w:r>
        <w:rPr>
          <w:rFonts w:ascii="Arial" w:hAnsi="Arial" w:cs="Arial"/>
          <w:b/>
          <w:sz w:val="20"/>
          <w:szCs w:val="20"/>
        </w:rPr>
        <w:t>:</w:t>
      </w:r>
      <w:r>
        <w:rPr>
          <w:rFonts w:ascii="Arial" w:hAnsi="Arial" w:cs="Arial"/>
          <w:sz w:val="20"/>
          <w:szCs w:val="20"/>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Pr>
          <w:rFonts w:ascii="Arial" w:hAnsi="Arial" w:cs="Arial"/>
          <w:b/>
          <w:sz w:val="20"/>
          <w:szCs w:val="20"/>
        </w:rPr>
        <w:t xml:space="preserve">   </w:t>
      </w:r>
    </w:p>
    <w:p w:rsidR="00571C6F" w:rsidRDefault="00571C6F" w:rsidP="00571C6F">
      <w:pPr>
        <w:tabs>
          <w:tab w:val="left" w:pos="360"/>
          <w:tab w:val="num" w:pos="720"/>
        </w:tabs>
        <w:ind w:left="360" w:right="1260"/>
        <w:jc w:val="both"/>
        <w:rPr>
          <w:rFonts w:ascii="Arial" w:hAnsi="Arial" w:cs="Arial"/>
          <w:sz w:val="20"/>
          <w:szCs w:val="20"/>
        </w:rPr>
      </w:pPr>
      <w:r>
        <w:rPr>
          <w:rFonts w:ascii="Arial" w:hAnsi="Arial" w:cs="Arial"/>
          <w:sz w:val="20"/>
          <w:szCs w:val="20"/>
        </w:rPr>
        <w:t>19.</w:t>
      </w:r>
      <w:r>
        <w:rPr>
          <w:rFonts w:ascii="Arial" w:hAnsi="Arial" w:cs="Arial"/>
          <w:sz w:val="20"/>
          <w:szCs w:val="20"/>
        </w:rPr>
        <w:tab/>
      </w:r>
      <w:r>
        <w:rPr>
          <w:rFonts w:ascii="Arial" w:hAnsi="Arial" w:cs="Arial"/>
          <w:b/>
          <w:sz w:val="20"/>
          <w:szCs w:val="20"/>
          <w:u w:val="single"/>
        </w:rPr>
        <w:t>Award of PO/Contract</w:t>
      </w:r>
      <w:r>
        <w:rPr>
          <w:rFonts w:ascii="Arial" w:hAnsi="Arial" w:cs="Arial"/>
          <w:sz w:val="20"/>
          <w:szCs w:val="20"/>
        </w:rPr>
        <w:t xml:space="preserve">:  The purchase order / contract shall be awarded to the successful Bidder who had quoted L-1 Rates. </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20.</w:t>
      </w:r>
      <w:r>
        <w:rPr>
          <w:rFonts w:ascii="Arial" w:hAnsi="Arial" w:cs="Arial"/>
          <w:sz w:val="20"/>
          <w:szCs w:val="20"/>
        </w:rPr>
        <w:tab/>
      </w:r>
      <w:r>
        <w:rPr>
          <w:rFonts w:ascii="Arial" w:hAnsi="Arial" w:cs="Arial"/>
          <w:b/>
          <w:sz w:val="20"/>
          <w:szCs w:val="20"/>
          <w:u w:val="single"/>
        </w:rPr>
        <w:t xml:space="preserve">Status/ Type of the </w:t>
      </w:r>
      <w:proofErr w:type="spellStart"/>
      <w:r>
        <w:rPr>
          <w:rFonts w:ascii="Arial" w:hAnsi="Arial" w:cs="Arial"/>
          <w:b/>
          <w:sz w:val="20"/>
          <w:szCs w:val="20"/>
          <w:u w:val="single"/>
        </w:rPr>
        <w:t>Tenderer</w:t>
      </w:r>
      <w:proofErr w:type="spellEnd"/>
      <w:r>
        <w:rPr>
          <w:rFonts w:ascii="Arial" w:hAnsi="Arial" w:cs="Arial"/>
          <w:b/>
          <w:sz w:val="20"/>
          <w:szCs w:val="20"/>
        </w:rPr>
        <w:t>:</w:t>
      </w:r>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has to mention in the Technical Bid Form Part A about his status i.e. whether they are applying as Principal or their authorized distributors/ dealer/ Merchant, as the case may be and has to submit the documents as per status. The offer of middlemen and those who are not in the line will not be entertained. </w:t>
      </w:r>
    </w:p>
    <w:p w:rsidR="00571C6F" w:rsidRDefault="00571C6F" w:rsidP="00571C6F">
      <w:pPr>
        <w:tabs>
          <w:tab w:val="left" w:pos="180"/>
          <w:tab w:val="left" w:pos="360"/>
        </w:tabs>
        <w:ind w:left="360" w:right="1260"/>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r>
      <w:r>
        <w:rPr>
          <w:rFonts w:ascii="Arial" w:hAnsi="Arial" w:cs="Arial"/>
          <w:b/>
          <w:bCs/>
          <w:sz w:val="20"/>
          <w:szCs w:val="20"/>
          <w:u w:val="single"/>
        </w:rPr>
        <w:t>Settlement of Disputes</w:t>
      </w:r>
      <w:r>
        <w:rPr>
          <w:rFonts w:ascii="Arial" w:hAnsi="Arial" w:cs="Arial"/>
          <w:b/>
          <w:bCs/>
          <w:sz w:val="20"/>
          <w:szCs w:val="20"/>
        </w:rPr>
        <w:t>:</w:t>
      </w:r>
    </w:p>
    <w:p w:rsidR="00571C6F" w:rsidRDefault="00571C6F" w:rsidP="00571C6F">
      <w:pPr>
        <w:tabs>
          <w:tab w:val="left" w:pos="360"/>
        </w:tabs>
        <w:ind w:left="360" w:right="1260"/>
        <w:jc w:val="both"/>
        <w:rPr>
          <w:rFonts w:ascii="Arial" w:hAnsi="Arial" w:cs="Arial"/>
          <w:sz w:val="20"/>
          <w:szCs w:val="20"/>
        </w:rPr>
      </w:pPr>
      <w:r>
        <w:rPr>
          <w:rFonts w:ascii="Arial" w:hAnsi="Arial" w:cs="Arial"/>
          <w:sz w:val="20"/>
          <w:szCs w:val="20"/>
        </w:rPr>
        <w:t xml:space="preserve">21.1   </w:t>
      </w:r>
      <w:r>
        <w:rPr>
          <w:rFonts w:ascii="Arial" w:hAnsi="Arial" w:cs="Arial"/>
          <w:b/>
          <w:sz w:val="20"/>
          <w:szCs w:val="20"/>
        </w:rPr>
        <w:t>Arbitration: -</w:t>
      </w:r>
      <w:r>
        <w:rPr>
          <w:rFonts w:ascii="Arial" w:hAnsi="Arial" w:cs="Arial"/>
          <w:sz w:val="20"/>
          <w:szCs w:val="20"/>
        </w:rPr>
        <w:t xml:space="preserve"> 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571C6F" w:rsidRDefault="00571C6F" w:rsidP="00571C6F">
      <w:pPr>
        <w:tabs>
          <w:tab w:val="left" w:pos="360"/>
        </w:tabs>
        <w:ind w:left="360" w:right="1260"/>
        <w:jc w:val="both"/>
        <w:rPr>
          <w:rFonts w:ascii="Arial" w:hAnsi="Arial" w:cs="Arial"/>
          <w:sz w:val="22"/>
          <w:szCs w:val="22"/>
        </w:rPr>
      </w:pPr>
      <w:r>
        <w:rPr>
          <w:rFonts w:ascii="Arial" w:hAnsi="Arial" w:cs="Arial"/>
          <w:sz w:val="20"/>
          <w:szCs w:val="20"/>
        </w:rPr>
        <w:t xml:space="preserve">21.2   </w:t>
      </w:r>
      <w:r>
        <w:rPr>
          <w:rFonts w:ascii="Arial" w:hAnsi="Arial" w:cs="Arial"/>
          <w:b/>
          <w:sz w:val="20"/>
          <w:szCs w:val="20"/>
        </w:rPr>
        <w:t>Jurisdiction:</w:t>
      </w:r>
      <w:r>
        <w:rPr>
          <w:rFonts w:ascii="Arial" w:hAnsi="Arial" w:cs="Arial"/>
          <w:sz w:val="20"/>
          <w:szCs w:val="20"/>
        </w:rPr>
        <w:t xml:space="preserve"> Any dispute</w:t>
      </w:r>
      <w:r>
        <w:rPr>
          <w:rFonts w:ascii="Arial" w:hAnsi="Arial" w:cs="Arial"/>
          <w:sz w:val="22"/>
          <w:szCs w:val="22"/>
        </w:rPr>
        <w:t xml:space="preserve"> whatsoever shall be subject to within the </w:t>
      </w:r>
      <w:r>
        <w:rPr>
          <w:rFonts w:ascii="Arial" w:hAnsi="Arial" w:cs="Arial"/>
          <w:bCs/>
          <w:sz w:val="22"/>
          <w:szCs w:val="22"/>
        </w:rPr>
        <w:t>jurisdiction of Srinagar (J&amp;K) Courts only.</w:t>
      </w:r>
      <w:r>
        <w:rPr>
          <w:rFonts w:ascii="Arial" w:hAnsi="Arial" w:cs="Arial"/>
          <w:sz w:val="22"/>
          <w:szCs w:val="22"/>
        </w:rPr>
        <w:tab/>
      </w:r>
    </w:p>
    <w:p w:rsidR="00571C6F" w:rsidRDefault="00571C6F" w:rsidP="00571C6F">
      <w:pPr>
        <w:tabs>
          <w:tab w:val="left" w:pos="360"/>
        </w:tabs>
        <w:ind w:right="1260"/>
        <w:jc w:val="both"/>
        <w:rPr>
          <w:rFonts w:ascii="Arial" w:hAnsi="Arial" w:cs="Arial"/>
          <w:sz w:val="20"/>
          <w:szCs w:val="20"/>
        </w:rPr>
      </w:pPr>
    </w:p>
    <w:p w:rsidR="00571C6F" w:rsidRDefault="00571C6F" w:rsidP="00571C6F">
      <w:pPr>
        <w:tabs>
          <w:tab w:val="left" w:pos="360"/>
        </w:tabs>
        <w:ind w:left="360" w:right="1260"/>
        <w:jc w:val="center"/>
        <w:rPr>
          <w:rFonts w:ascii="Arial" w:hAnsi="Arial" w:cs="Arial"/>
          <w:b/>
          <w:bCs/>
          <w:sz w:val="20"/>
          <w:szCs w:val="20"/>
        </w:rPr>
      </w:pPr>
      <w:r>
        <w:rPr>
          <w:rFonts w:ascii="Arial" w:hAnsi="Arial" w:cs="Arial"/>
          <w:b/>
          <w:bCs/>
          <w:sz w:val="20"/>
          <w:szCs w:val="20"/>
        </w:rPr>
        <w:t>*************</w:t>
      </w:r>
    </w:p>
    <w:p w:rsidR="00571C6F" w:rsidRDefault="00571C6F" w:rsidP="00571C6F">
      <w:pPr>
        <w:ind w:right="1260"/>
        <w:rPr>
          <w:rFonts w:ascii="Arial" w:hAnsi="Arial" w:cs="Arial"/>
          <w:b/>
          <w:bCs/>
          <w:sz w:val="20"/>
          <w:szCs w:val="20"/>
          <w:u w:val="single"/>
        </w:rPr>
      </w:pPr>
    </w:p>
    <w:p w:rsidR="00571C6F" w:rsidRDefault="00571C6F" w:rsidP="00571C6F">
      <w:pPr>
        <w:ind w:right="1260"/>
        <w:rPr>
          <w:rFonts w:ascii="Arial" w:hAnsi="Arial" w:cs="Arial"/>
          <w:b/>
          <w:bCs/>
          <w:sz w:val="20"/>
          <w:szCs w:val="20"/>
          <w:u w:val="single"/>
        </w:rPr>
      </w:pPr>
    </w:p>
    <w:p w:rsidR="00571C6F" w:rsidRDefault="00571C6F" w:rsidP="00571C6F">
      <w:pPr>
        <w:ind w:right="1260"/>
        <w:rPr>
          <w:rFonts w:ascii="Arial" w:hAnsi="Arial" w:cs="Arial"/>
          <w:b/>
          <w:bCs/>
          <w:sz w:val="20"/>
          <w:szCs w:val="20"/>
          <w:u w:val="single"/>
        </w:rPr>
      </w:pPr>
    </w:p>
    <w:p w:rsidR="00571C6F" w:rsidRDefault="00571C6F" w:rsidP="00571C6F">
      <w:pPr>
        <w:pStyle w:val="Heading5"/>
        <w:ind w:left="360" w:right="1260"/>
        <w:jc w:val="right"/>
        <w:rPr>
          <w:sz w:val="18"/>
          <w:szCs w:val="18"/>
          <w:u w:val="none"/>
        </w:rPr>
      </w:pPr>
      <w:r>
        <w:rPr>
          <w:u w:val="none"/>
        </w:rPr>
        <w:pict>
          <v:shape id="_x0000_s1039" type="#_x0000_t75" style="position:absolute;left:0;text-align:left;margin-left:77.25pt;margin-top:2.55pt;width:36pt;height:45pt;z-index:251658240" filled="t" stroked="t">
            <v:imagedata r:id="rId5" o:title=""/>
          </v:shape>
          <o:OLEObject Type="Embed" ProgID="Imaging.Document" ShapeID="_x0000_s1039" DrawAspect="Content" ObjectID="_1476966257" r:id="rId8"/>
        </w:pict>
      </w:r>
      <w:r>
        <w:rPr>
          <w:sz w:val="18"/>
          <w:szCs w:val="18"/>
          <w:u w:val="none"/>
        </w:rPr>
        <w:t>ANNEXURE – II</w:t>
      </w:r>
    </w:p>
    <w:p w:rsidR="00571C6F" w:rsidRDefault="00571C6F" w:rsidP="00571C6F">
      <w:pPr>
        <w:pStyle w:val="Heading5"/>
        <w:ind w:left="360" w:right="1260"/>
        <w:jc w:val="right"/>
        <w:rPr>
          <w:sz w:val="18"/>
          <w:szCs w:val="18"/>
          <w:u w:val="none"/>
        </w:rPr>
      </w:pPr>
    </w:p>
    <w:p w:rsidR="00571C6F" w:rsidRDefault="00571C6F" w:rsidP="00571C6F">
      <w:pPr>
        <w:pStyle w:val="Heading5"/>
        <w:ind w:left="360" w:right="1260"/>
        <w:jc w:val="right"/>
        <w:rPr>
          <w:sz w:val="18"/>
          <w:szCs w:val="18"/>
          <w:u w:val="none"/>
        </w:rPr>
      </w:pPr>
    </w:p>
    <w:p w:rsidR="00571C6F" w:rsidRDefault="00571C6F" w:rsidP="00571C6F">
      <w:pPr>
        <w:ind w:left="360" w:right="1260"/>
        <w:rPr>
          <w:rFonts w:ascii="Arial" w:hAnsi="Arial" w:cs="Arial"/>
          <w:b/>
          <w:bCs/>
          <w:sz w:val="18"/>
          <w:szCs w:val="18"/>
        </w:rPr>
      </w:pPr>
    </w:p>
    <w:p w:rsidR="00571C6F" w:rsidRDefault="00571C6F" w:rsidP="00571C6F">
      <w:pPr>
        <w:ind w:left="360" w:right="1260"/>
        <w:jc w:val="center"/>
        <w:rPr>
          <w:rFonts w:ascii="Arial" w:hAnsi="Arial" w:cs="Arial"/>
          <w:sz w:val="16"/>
          <w:szCs w:val="16"/>
        </w:rPr>
      </w:pPr>
      <w:proofErr w:type="gramStart"/>
      <w:r>
        <w:rPr>
          <w:rFonts w:ascii="Arial" w:hAnsi="Arial" w:cs="Arial"/>
          <w:b/>
          <w:bCs/>
          <w:sz w:val="18"/>
          <w:szCs w:val="18"/>
        </w:rPr>
        <w:t>HOTEL CORPORATION OF INDIA LIMITED</w:t>
      </w:r>
      <w:r>
        <w:rPr>
          <w:rFonts w:ascii="Arial" w:hAnsi="Arial" w:cs="Arial"/>
          <w:sz w:val="18"/>
          <w:szCs w:val="18"/>
        </w:rPr>
        <w:t>.</w:t>
      </w:r>
      <w:proofErr w:type="gramEnd"/>
    </w:p>
    <w:p w:rsidR="00571C6F" w:rsidRDefault="00571C6F" w:rsidP="00571C6F">
      <w:pPr>
        <w:pStyle w:val="Heading5"/>
        <w:ind w:left="360" w:right="1260"/>
        <w:jc w:val="left"/>
        <w:rPr>
          <w:color w:val="FF6600"/>
          <w:sz w:val="16"/>
          <w:szCs w:val="16"/>
          <w:u w:val="none"/>
        </w:rPr>
      </w:pPr>
      <w:r>
        <w:rPr>
          <w:sz w:val="16"/>
          <w:szCs w:val="16"/>
          <w:u w:val="none"/>
        </w:rPr>
        <w:t xml:space="preserve">                                            Centaur Lake View Hotel </w:t>
      </w:r>
      <w:proofErr w:type="spellStart"/>
      <w:r>
        <w:rPr>
          <w:sz w:val="16"/>
          <w:szCs w:val="16"/>
          <w:u w:val="none"/>
        </w:rPr>
        <w:t>Cheshmashahi</w:t>
      </w:r>
      <w:proofErr w:type="spellEnd"/>
      <w:r>
        <w:rPr>
          <w:sz w:val="16"/>
          <w:szCs w:val="16"/>
          <w:u w:val="none"/>
        </w:rPr>
        <w:t xml:space="preserve"> Srinagar (J&amp;K)-190001</w:t>
      </w:r>
    </w:p>
    <w:p w:rsidR="00571C6F" w:rsidRDefault="00571C6F" w:rsidP="00571C6F">
      <w:pPr>
        <w:pStyle w:val="Heading5"/>
        <w:ind w:left="360" w:right="1260"/>
        <w:rPr>
          <w:sz w:val="18"/>
          <w:szCs w:val="18"/>
        </w:rPr>
      </w:pPr>
    </w:p>
    <w:p w:rsidR="00571C6F" w:rsidRDefault="00571C6F" w:rsidP="00571C6F">
      <w:pPr>
        <w:pStyle w:val="Heading5"/>
        <w:ind w:left="360" w:right="1260"/>
        <w:rPr>
          <w:sz w:val="18"/>
          <w:szCs w:val="18"/>
        </w:rPr>
      </w:pPr>
      <w:r>
        <w:rPr>
          <w:sz w:val="18"/>
          <w:szCs w:val="18"/>
        </w:rPr>
        <w:t>QUALIFICATION CRITERIA FOR BIDDERS</w:t>
      </w:r>
    </w:p>
    <w:p w:rsidR="00571C6F" w:rsidRDefault="00571C6F" w:rsidP="00571C6F">
      <w:pPr>
        <w:pStyle w:val="Heading5"/>
        <w:ind w:left="360" w:right="1260"/>
        <w:jc w:val="left"/>
        <w:rPr>
          <w:color w:val="FF6600"/>
          <w:sz w:val="18"/>
          <w:szCs w:val="18"/>
          <w:u w:val="none"/>
        </w:rPr>
      </w:pPr>
    </w:p>
    <w:p w:rsidR="00571C6F" w:rsidRDefault="00571C6F" w:rsidP="00571C6F">
      <w:pPr>
        <w:pStyle w:val="Heading5"/>
        <w:ind w:left="360" w:right="1260"/>
        <w:jc w:val="left"/>
        <w:rPr>
          <w:sz w:val="18"/>
          <w:szCs w:val="18"/>
          <w:u w:val="none"/>
        </w:rPr>
      </w:pPr>
      <w:r>
        <w:rPr>
          <w:sz w:val="18"/>
          <w:szCs w:val="18"/>
          <w:u w:val="none"/>
        </w:rPr>
        <w:t xml:space="preserve">Tender No. </w:t>
      </w:r>
      <w:r>
        <w:rPr>
          <w:sz w:val="18"/>
          <w:szCs w:val="18"/>
        </w:rPr>
        <w:t xml:space="preserve">T-14/13, </w:t>
      </w:r>
      <w:proofErr w:type="gramStart"/>
      <w:r>
        <w:rPr>
          <w:sz w:val="18"/>
          <w:szCs w:val="18"/>
        </w:rPr>
        <w:t>dated :</w:t>
      </w:r>
      <w:proofErr w:type="gramEnd"/>
      <w:r>
        <w:rPr>
          <w:sz w:val="18"/>
          <w:szCs w:val="18"/>
        </w:rPr>
        <w:t xml:space="preserve"> 10/11/2014 , Due Date: 02/12/2014         </w:t>
      </w:r>
    </w:p>
    <w:p w:rsidR="00571C6F" w:rsidRDefault="00571C6F" w:rsidP="00571C6F">
      <w:pPr>
        <w:pStyle w:val="Heading5"/>
        <w:ind w:left="360" w:right="1260"/>
        <w:jc w:val="left"/>
        <w:rPr>
          <w:sz w:val="18"/>
          <w:szCs w:val="18"/>
        </w:rPr>
      </w:pPr>
    </w:p>
    <w:p w:rsidR="00571C6F" w:rsidRDefault="00571C6F" w:rsidP="00571C6F">
      <w:pPr>
        <w:pStyle w:val="Heading5"/>
        <w:ind w:left="360" w:right="1260"/>
        <w:rPr>
          <w:b w:val="0"/>
          <w:sz w:val="18"/>
          <w:szCs w:val="18"/>
        </w:rPr>
      </w:pPr>
      <w:r>
        <w:rPr>
          <w:sz w:val="18"/>
          <w:szCs w:val="18"/>
          <w:u w:val="none"/>
        </w:rPr>
        <w:t xml:space="preserve">Sub: </w:t>
      </w:r>
      <w:r>
        <w:rPr>
          <w:sz w:val="18"/>
          <w:szCs w:val="18"/>
        </w:rPr>
        <w:t>Tender inviting quotations for</w:t>
      </w:r>
      <w:r>
        <w:rPr>
          <w:sz w:val="18"/>
          <w:szCs w:val="18"/>
          <w:u w:val="none"/>
        </w:rPr>
        <w:t xml:space="preserve"> </w:t>
      </w:r>
      <w:r>
        <w:rPr>
          <w:sz w:val="18"/>
          <w:szCs w:val="18"/>
        </w:rPr>
        <w:t xml:space="preserve">Supply of Soya Refined Oil at Centaur Lake View Hotel </w:t>
      </w:r>
      <w:proofErr w:type="spellStart"/>
      <w:r>
        <w:rPr>
          <w:sz w:val="18"/>
          <w:szCs w:val="18"/>
        </w:rPr>
        <w:t>Cheshmashahi</w:t>
      </w:r>
      <w:proofErr w:type="spellEnd"/>
      <w:r>
        <w:rPr>
          <w:sz w:val="18"/>
          <w:szCs w:val="18"/>
        </w:rPr>
        <w:t xml:space="preserve"> Srinagar (J&amp;K)-190001</w:t>
      </w:r>
    </w:p>
    <w:p w:rsidR="00571C6F" w:rsidRDefault="00571C6F" w:rsidP="00571C6F">
      <w:pPr>
        <w:tabs>
          <w:tab w:val="left" w:pos="360"/>
          <w:tab w:val="left" w:pos="540"/>
        </w:tabs>
        <w:ind w:left="360" w:right="1260"/>
        <w:rPr>
          <w:rFonts w:ascii="Arial" w:hAnsi="Arial" w:cs="Arial"/>
          <w:b/>
          <w:sz w:val="18"/>
          <w:szCs w:val="18"/>
          <w:u w:val="single"/>
        </w:rPr>
      </w:pPr>
    </w:p>
    <w:p w:rsidR="00571C6F" w:rsidRDefault="00571C6F" w:rsidP="00571C6F">
      <w:pPr>
        <w:tabs>
          <w:tab w:val="left" w:pos="360"/>
          <w:tab w:val="left" w:pos="540"/>
        </w:tabs>
        <w:ind w:left="360" w:right="1260"/>
        <w:jc w:val="both"/>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b/>
          <w:sz w:val="18"/>
          <w:szCs w:val="18"/>
        </w:rPr>
        <w:t xml:space="preserve">PREQUALIFICATION CRITERIA FOR BIDDERS: </w:t>
      </w:r>
      <w:r>
        <w:rPr>
          <w:rFonts w:ascii="Arial" w:hAnsi="Arial" w:cs="Arial"/>
          <w:sz w:val="18"/>
          <w:szCs w:val="18"/>
        </w:rPr>
        <w:t xml:space="preserve"> The prospective bidders / </w:t>
      </w:r>
      <w:proofErr w:type="spellStart"/>
      <w:r>
        <w:rPr>
          <w:rFonts w:ascii="Arial" w:hAnsi="Arial" w:cs="Arial"/>
          <w:sz w:val="18"/>
          <w:szCs w:val="18"/>
        </w:rPr>
        <w:t>tenderers</w:t>
      </w:r>
      <w:proofErr w:type="spellEnd"/>
      <w:r>
        <w:rPr>
          <w:rFonts w:ascii="Arial" w:hAnsi="Arial" w:cs="Arial"/>
          <w:sz w:val="18"/>
          <w:szCs w:val="18"/>
        </w:rPr>
        <w:t xml:space="preserve"> who fulfill the following pre-qualification requirements and provide information and supporting documents shall be eligible for the above tender: </w:t>
      </w:r>
    </w:p>
    <w:p w:rsidR="00571C6F" w:rsidRDefault="00571C6F" w:rsidP="00571C6F">
      <w:pPr>
        <w:tabs>
          <w:tab w:val="left" w:pos="360"/>
          <w:tab w:val="left" w:pos="540"/>
        </w:tabs>
        <w:ind w:left="360" w:right="1260"/>
        <w:jc w:val="both"/>
        <w:rPr>
          <w:rFonts w:ascii="Arial" w:hAnsi="Arial" w:cs="Arial"/>
          <w:sz w:val="18"/>
          <w:szCs w:val="18"/>
        </w:rPr>
      </w:pPr>
    </w:p>
    <w:p w:rsidR="00571C6F" w:rsidRDefault="00571C6F" w:rsidP="00571C6F">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be experienced Principal or an authorized distributor / dealer / Merchant of mutton </w:t>
      </w:r>
      <w:r>
        <w:rPr>
          <w:rFonts w:ascii="Arial" w:hAnsi="Arial" w:cs="Arial"/>
          <w:b/>
          <w:sz w:val="18"/>
          <w:szCs w:val="18"/>
        </w:rPr>
        <w:t>Items</w:t>
      </w:r>
      <w:r>
        <w:rPr>
          <w:rFonts w:ascii="Arial" w:hAnsi="Arial" w:cs="Arial"/>
          <w:sz w:val="18"/>
          <w:szCs w:val="18"/>
        </w:rPr>
        <w:t xml:space="preserve"> </w:t>
      </w:r>
      <w:r>
        <w:rPr>
          <w:rFonts w:ascii="Arial" w:hAnsi="Arial" w:cs="Arial"/>
          <w:b/>
          <w:sz w:val="18"/>
          <w:szCs w:val="18"/>
        </w:rPr>
        <w:t>for last two to three years</w:t>
      </w:r>
      <w:r>
        <w:rPr>
          <w:rFonts w:ascii="Arial" w:hAnsi="Arial" w:cs="Arial"/>
          <w:sz w:val="18"/>
          <w:szCs w:val="18"/>
        </w:rPr>
        <w:t>. A list of Purchasers together with the order copies to be enclosed in support of experience. Also, In case of Dealer / Distributor, a copy of certificate is to be enclosed in addition.</w:t>
      </w:r>
    </w:p>
    <w:p w:rsidR="00571C6F" w:rsidRDefault="00571C6F" w:rsidP="00571C6F">
      <w:pPr>
        <w:pStyle w:val="ListParagraph"/>
        <w:tabs>
          <w:tab w:val="left" w:pos="900"/>
        </w:tabs>
        <w:ind w:left="360" w:right="1260"/>
        <w:jc w:val="both"/>
        <w:rPr>
          <w:rFonts w:ascii="Arial" w:hAnsi="Arial" w:cs="Arial"/>
          <w:sz w:val="18"/>
          <w:szCs w:val="18"/>
        </w:rPr>
      </w:pPr>
    </w:p>
    <w:p w:rsidR="00571C6F" w:rsidRDefault="00571C6F" w:rsidP="00571C6F">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should have PAN /GIR No. and  enclose  self certified copy of the same with tender technical bid form (optional)</w:t>
      </w:r>
    </w:p>
    <w:p w:rsidR="00571C6F" w:rsidRDefault="00571C6F" w:rsidP="00571C6F">
      <w:pPr>
        <w:pStyle w:val="ListParagraph"/>
        <w:rPr>
          <w:rFonts w:ascii="Arial" w:hAnsi="Arial" w:cs="Arial"/>
          <w:sz w:val="18"/>
          <w:szCs w:val="18"/>
        </w:rPr>
      </w:pPr>
    </w:p>
    <w:p w:rsidR="00571C6F" w:rsidRDefault="00571C6F" w:rsidP="00571C6F">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have an average turnover of </w:t>
      </w:r>
      <w:r>
        <w:rPr>
          <w:rFonts w:ascii="Arial" w:hAnsi="Arial" w:cs="Arial"/>
          <w:b/>
          <w:sz w:val="18"/>
          <w:szCs w:val="18"/>
        </w:rPr>
        <w:t xml:space="preserve">Rs. 4.76 </w:t>
      </w:r>
      <w:proofErr w:type="spellStart"/>
      <w:r>
        <w:rPr>
          <w:rFonts w:ascii="Arial" w:hAnsi="Arial" w:cs="Arial"/>
          <w:b/>
          <w:sz w:val="18"/>
          <w:szCs w:val="18"/>
        </w:rPr>
        <w:t>Lacs</w:t>
      </w:r>
      <w:proofErr w:type="spellEnd"/>
      <w:r>
        <w:rPr>
          <w:rFonts w:ascii="Arial" w:hAnsi="Arial" w:cs="Arial"/>
          <w:b/>
          <w:sz w:val="18"/>
          <w:szCs w:val="18"/>
        </w:rPr>
        <w:t xml:space="preserve"> per year for last three</w:t>
      </w:r>
      <w:r>
        <w:rPr>
          <w:rFonts w:ascii="Arial" w:hAnsi="Arial" w:cs="Arial"/>
          <w:sz w:val="18"/>
          <w:szCs w:val="18"/>
        </w:rPr>
        <w:t xml:space="preserve"> Financial Yrs. Self Certified copy of Company’s Bank Account statement/certificate or Balance Sheet, P&amp;L </w:t>
      </w:r>
      <w:proofErr w:type="gramStart"/>
      <w:r>
        <w:rPr>
          <w:rFonts w:ascii="Arial" w:hAnsi="Arial" w:cs="Arial"/>
          <w:sz w:val="18"/>
          <w:szCs w:val="18"/>
        </w:rPr>
        <w:t>Account  for</w:t>
      </w:r>
      <w:proofErr w:type="gramEnd"/>
      <w:r>
        <w:rPr>
          <w:rFonts w:ascii="Arial" w:hAnsi="Arial" w:cs="Arial"/>
          <w:sz w:val="18"/>
          <w:szCs w:val="18"/>
        </w:rPr>
        <w:t xml:space="preserve"> last three years to be enclosed in support for verification.</w:t>
      </w:r>
    </w:p>
    <w:p w:rsidR="00571C6F" w:rsidRDefault="00571C6F" w:rsidP="00571C6F">
      <w:pPr>
        <w:pStyle w:val="ListParagraph"/>
        <w:rPr>
          <w:rFonts w:ascii="Arial" w:hAnsi="Arial" w:cs="Arial"/>
          <w:sz w:val="18"/>
          <w:szCs w:val="18"/>
        </w:rPr>
      </w:pPr>
    </w:p>
    <w:p w:rsidR="00571C6F" w:rsidRDefault="00571C6F" w:rsidP="00571C6F">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furnish </w:t>
      </w:r>
      <w:r>
        <w:rPr>
          <w:rFonts w:ascii="Arial" w:hAnsi="Arial" w:cs="Arial"/>
          <w:b/>
          <w:sz w:val="18"/>
          <w:szCs w:val="18"/>
        </w:rPr>
        <w:t>EMD of Rs. 7150</w:t>
      </w:r>
      <w:r>
        <w:rPr>
          <w:rFonts w:ascii="Arial" w:hAnsi="Arial" w:cs="Arial"/>
          <w:sz w:val="18"/>
          <w:szCs w:val="18"/>
        </w:rPr>
        <w:t xml:space="preserve">/- by way of DD/Pay Order / Cash Receipt. DD/ Pay order has to be in </w:t>
      </w:r>
      <w:proofErr w:type="spellStart"/>
      <w:r>
        <w:rPr>
          <w:rFonts w:ascii="Arial" w:hAnsi="Arial" w:cs="Arial"/>
          <w:sz w:val="18"/>
          <w:szCs w:val="18"/>
        </w:rPr>
        <w:t>favour</w:t>
      </w:r>
      <w:proofErr w:type="spellEnd"/>
      <w:r>
        <w:rPr>
          <w:rFonts w:ascii="Arial" w:hAnsi="Arial" w:cs="Arial"/>
          <w:sz w:val="18"/>
          <w:szCs w:val="18"/>
        </w:rPr>
        <w:t xml:space="preserve"> of Hotel Corporation of India Ltd and Payable at Srinagar.  In case, EMD is paid in cash, it must be paid to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 before submission of tender and original receipt to be enclosed with the tender. </w:t>
      </w:r>
    </w:p>
    <w:p w:rsidR="00571C6F" w:rsidRDefault="00571C6F" w:rsidP="00571C6F">
      <w:pPr>
        <w:pStyle w:val="ListParagraph"/>
        <w:rPr>
          <w:rFonts w:ascii="Arial" w:hAnsi="Arial" w:cs="Arial"/>
          <w:sz w:val="18"/>
          <w:szCs w:val="18"/>
        </w:rPr>
      </w:pPr>
    </w:p>
    <w:p w:rsidR="00571C6F" w:rsidRDefault="00571C6F" w:rsidP="00571C6F">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EMD in any other form shall not be acceptable and non-compliance of this condition shall lead to rejection of tender. SSI units seeking exemption of EMD shall have to enclose valid certificate of </w:t>
      </w:r>
      <w:proofErr w:type="spellStart"/>
      <w:r>
        <w:rPr>
          <w:rFonts w:ascii="Arial" w:hAnsi="Arial" w:cs="Arial"/>
          <w:sz w:val="18"/>
          <w:szCs w:val="18"/>
        </w:rPr>
        <w:t>Regn</w:t>
      </w:r>
      <w:proofErr w:type="spellEnd"/>
      <w:r>
        <w:rPr>
          <w:rFonts w:ascii="Arial" w:hAnsi="Arial" w:cs="Arial"/>
          <w:sz w:val="18"/>
          <w:szCs w:val="18"/>
        </w:rPr>
        <w:t xml:space="preserve">. With NSIC under their single point </w:t>
      </w:r>
      <w:proofErr w:type="spellStart"/>
      <w:r>
        <w:rPr>
          <w:rFonts w:ascii="Arial" w:hAnsi="Arial" w:cs="Arial"/>
          <w:sz w:val="18"/>
          <w:szCs w:val="18"/>
        </w:rPr>
        <w:t>Regn</w:t>
      </w:r>
      <w:proofErr w:type="spellEnd"/>
      <w:r>
        <w:rPr>
          <w:rFonts w:ascii="Arial" w:hAnsi="Arial" w:cs="Arial"/>
          <w:sz w:val="18"/>
          <w:szCs w:val="18"/>
        </w:rPr>
        <w:t>. Program (Parties Regd. With SSIC are not eligible for EMD Rebate).</w:t>
      </w:r>
    </w:p>
    <w:p w:rsidR="00571C6F" w:rsidRDefault="00571C6F" w:rsidP="00571C6F">
      <w:pPr>
        <w:pStyle w:val="ListParagraph"/>
        <w:rPr>
          <w:rFonts w:ascii="Arial" w:hAnsi="Arial" w:cs="Arial"/>
          <w:sz w:val="18"/>
          <w:szCs w:val="18"/>
        </w:rPr>
      </w:pPr>
    </w:p>
    <w:p w:rsidR="00571C6F" w:rsidRDefault="00571C6F" w:rsidP="00571C6F">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enclose self certified copies of all necessary documents with the Technical Bid Form-Part A.</w:t>
      </w:r>
    </w:p>
    <w:p w:rsidR="00571C6F" w:rsidRDefault="00571C6F" w:rsidP="00571C6F">
      <w:pPr>
        <w:pStyle w:val="ListParagraph"/>
        <w:rPr>
          <w:rFonts w:ascii="Arial" w:hAnsi="Arial" w:cs="Arial"/>
          <w:sz w:val="18"/>
          <w:szCs w:val="18"/>
        </w:rPr>
      </w:pPr>
    </w:p>
    <w:p w:rsidR="00571C6F" w:rsidRDefault="00571C6F" w:rsidP="00571C6F">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 also enclose signed copy of undertaking of General Terms &amp; Conditions, work scope/specifications along with the Technical Bid Form –Part A, as proof of unconditional acceptance of specifications, Terms and Conditions of the Tender.</w:t>
      </w:r>
    </w:p>
    <w:p w:rsidR="00571C6F" w:rsidRDefault="00571C6F" w:rsidP="00571C6F">
      <w:pPr>
        <w:pStyle w:val="ListParagraph"/>
        <w:rPr>
          <w:rFonts w:ascii="Arial" w:hAnsi="Arial" w:cs="Arial"/>
          <w:sz w:val="18"/>
          <w:szCs w:val="18"/>
        </w:rPr>
      </w:pPr>
    </w:p>
    <w:p w:rsidR="00571C6F" w:rsidRDefault="00571C6F" w:rsidP="00571C6F">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571C6F" w:rsidRDefault="00571C6F" w:rsidP="00571C6F">
      <w:pPr>
        <w:pStyle w:val="Heading5"/>
        <w:ind w:right="1260"/>
        <w:jc w:val="right"/>
        <w:rPr>
          <w:color w:val="FF6600"/>
          <w:sz w:val="18"/>
          <w:szCs w:val="18"/>
          <w:u w:val="none"/>
        </w:rPr>
      </w:pPr>
      <w:r>
        <w:rPr>
          <w:color w:val="FF6600"/>
          <w:sz w:val="18"/>
          <w:szCs w:val="18"/>
          <w:u w:val="none"/>
        </w:rPr>
        <w:t xml:space="preserve">                                                                                                    </w:t>
      </w:r>
    </w:p>
    <w:p w:rsidR="00571C6F" w:rsidRDefault="00571C6F" w:rsidP="00571C6F">
      <w:pPr>
        <w:tabs>
          <w:tab w:val="left" w:pos="0"/>
        </w:tabs>
        <w:ind w:left="360" w:right="1260"/>
        <w:jc w:val="both"/>
        <w:rPr>
          <w:rFonts w:ascii="Arial" w:hAnsi="Arial" w:cs="Arial"/>
          <w:b/>
          <w:sz w:val="18"/>
          <w:szCs w:val="18"/>
        </w:rPr>
      </w:pPr>
      <w:r>
        <w:rPr>
          <w:rFonts w:ascii="Arial" w:hAnsi="Arial" w:cs="Arial"/>
          <w:b/>
          <w:sz w:val="18"/>
          <w:szCs w:val="18"/>
        </w:rPr>
        <w:t xml:space="preserve">BB:  </w:t>
      </w:r>
      <w:r>
        <w:rPr>
          <w:rFonts w:ascii="Arial" w:hAnsi="Arial" w:cs="Arial"/>
          <w:b/>
          <w:sz w:val="18"/>
          <w:szCs w:val="18"/>
          <w:u w:val="single"/>
        </w:rPr>
        <w:t>TECHNICAL EVALUATION CRITERIA</w:t>
      </w:r>
      <w:r>
        <w:rPr>
          <w:rFonts w:ascii="Arial" w:hAnsi="Arial" w:cs="Arial"/>
          <w:b/>
          <w:sz w:val="18"/>
          <w:szCs w:val="18"/>
        </w:rPr>
        <w:t xml:space="preserve">: </w:t>
      </w:r>
    </w:p>
    <w:p w:rsidR="00571C6F" w:rsidRDefault="00571C6F" w:rsidP="00571C6F">
      <w:pPr>
        <w:pStyle w:val="ListParagraph"/>
        <w:numPr>
          <w:ilvl w:val="0"/>
          <w:numId w:val="14"/>
        </w:numPr>
        <w:tabs>
          <w:tab w:val="left" w:pos="0"/>
        </w:tabs>
        <w:ind w:right="1260" w:firstLine="0"/>
        <w:jc w:val="both"/>
        <w:rPr>
          <w:rFonts w:ascii="Arial" w:hAnsi="Arial" w:cs="Arial"/>
          <w:sz w:val="18"/>
          <w:szCs w:val="18"/>
        </w:rPr>
      </w:pPr>
      <w:r>
        <w:rPr>
          <w:rFonts w:ascii="Arial" w:hAnsi="Arial" w:cs="Arial"/>
          <w:sz w:val="18"/>
          <w:szCs w:val="18"/>
        </w:rPr>
        <w:t xml:space="preserve">Technical bids of the responding </w:t>
      </w:r>
      <w:proofErr w:type="spellStart"/>
      <w:r>
        <w:rPr>
          <w:rFonts w:ascii="Arial" w:hAnsi="Arial" w:cs="Arial"/>
          <w:sz w:val="18"/>
          <w:szCs w:val="18"/>
        </w:rPr>
        <w:t>tenderers</w:t>
      </w:r>
      <w:proofErr w:type="spellEnd"/>
      <w:r>
        <w:rPr>
          <w:rFonts w:ascii="Arial" w:hAnsi="Arial" w:cs="Arial"/>
          <w:sz w:val="18"/>
          <w:szCs w:val="18"/>
        </w:rPr>
        <w:t xml:space="preserve"> shall be evaluated based on the parameters mentioned in the tender and based on the information and supporting documents submitted by the </w:t>
      </w:r>
      <w:proofErr w:type="spellStart"/>
      <w:r>
        <w:rPr>
          <w:rFonts w:ascii="Arial" w:hAnsi="Arial" w:cs="Arial"/>
          <w:sz w:val="18"/>
          <w:szCs w:val="18"/>
        </w:rPr>
        <w:t>tenderers</w:t>
      </w:r>
      <w:proofErr w:type="spellEnd"/>
      <w:r>
        <w:rPr>
          <w:rFonts w:ascii="Arial" w:hAnsi="Arial" w:cs="Arial"/>
          <w:sz w:val="18"/>
          <w:szCs w:val="18"/>
        </w:rPr>
        <w:t>.</w:t>
      </w:r>
    </w:p>
    <w:p w:rsidR="00571C6F" w:rsidRDefault="00571C6F" w:rsidP="00571C6F">
      <w:pPr>
        <w:tabs>
          <w:tab w:val="left" w:pos="0"/>
        </w:tabs>
        <w:ind w:left="360" w:right="1260"/>
        <w:jc w:val="both"/>
        <w:rPr>
          <w:rFonts w:ascii="Arial" w:hAnsi="Arial" w:cs="Arial"/>
          <w:sz w:val="18"/>
          <w:szCs w:val="18"/>
        </w:rPr>
      </w:pPr>
      <w:r>
        <w:rPr>
          <w:rFonts w:ascii="Arial" w:hAnsi="Arial" w:cs="Arial"/>
          <w:sz w:val="18"/>
          <w:szCs w:val="18"/>
        </w:rPr>
        <w:t xml:space="preserve">9.1 </w:t>
      </w:r>
      <w:r>
        <w:rPr>
          <w:rFonts w:ascii="Arial" w:hAnsi="Arial" w:cs="Arial"/>
          <w:sz w:val="18"/>
          <w:szCs w:val="18"/>
        </w:rPr>
        <w:tab/>
        <w:t xml:space="preserve">In case any of the terms have not been completed by the </w:t>
      </w:r>
      <w:proofErr w:type="spellStart"/>
      <w:r>
        <w:rPr>
          <w:rFonts w:ascii="Arial" w:hAnsi="Arial" w:cs="Arial"/>
          <w:sz w:val="18"/>
          <w:szCs w:val="18"/>
        </w:rPr>
        <w:t>tenderer</w:t>
      </w:r>
      <w:proofErr w:type="spellEnd"/>
      <w:r>
        <w:rPr>
          <w:rFonts w:ascii="Arial" w:hAnsi="Arial" w:cs="Arial"/>
          <w:sz w:val="18"/>
          <w:szCs w:val="18"/>
        </w:rPr>
        <w:t xml:space="preserve">, their offer shall be technically rejected.  </w:t>
      </w:r>
    </w:p>
    <w:p w:rsidR="00571C6F" w:rsidRDefault="00571C6F" w:rsidP="00571C6F">
      <w:pPr>
        <w:tabs>
          <w:tab w:val="left" w:pos="0"/>
        </w:tabs>
        <w:ind w:left="360" w:right="1260"/>
        <w:jc w:val="both"/>
        <w:rPr>
          <w:rFonts w:ascii="Arial" w:hAnsi="Arial" w:cs="Arial"/>
          <w:sz w:val="18"/>
          <w:szCs w:val="18"/>
        </w:rPr>
      </w:pPr>
      <w:r>
        <w:rPr>
          <w:rFonts w:ascii="Arial" w:hAnsi="Arial" w:cs="Arial"/>
          <w:sz w:val="18"/>
          <w:szCs w:val="18"/>
        </w:rPr>
        <w:t xml:space="preserve">   </w:t>
      </w:r>
    </w:p>
    <w:p w:rsidR="00571C6F" w:rsidRDefault="00571C6F" w:rsidP="00571C6F">
      <w:pPr>
        <w:tabs>
          <w:tab w:val="left" w:pos="0"/>
        </w:tabs>
        <w:ind w:left="360" w:right="1260"/>
        <w:jc w:val="both"/>
        <w:rPr>
          <w:rFonts w:ascii="Arial" w:hAnsi="Arial" w:cs="Arial"/>
          <w:sz w:val="18"/>
          <w:szCs w:val="18"/>
        </w:rPr>
      </w:pPr>
      <w:r>
        <w:rPr>
          <w:rFonts w:ascii="Arial" w:hAnsi="Arial" w:cs="Arial"/>
          <w:b/>
          <w:sz w:val="18"/>
          <w:szCs w:val="18"/>
        </w:rPr>
        <w:t>CC: PRICE BID EVALUATION CRITERIA:</w:t>
      </w:r>
    </w:p>
    <w:p w:rsidR="00571C6F" w:rsidRDefault="00571C6F" w:rsidP="00571C6F">
      <w:pPr>
        <w:tabs>
          <w:tab w:val="left" w:pos="0"/>
        </w:tabs>
        <w:ind w:left="360" w:right="1260"/>
        <w:jc w:val="both"/>
        <w:rPr>
          <w:rFonts w:ascii="Arial" w:hAnsi="Arial" w:cs="Arial"/>
          <w:sz w:val="18"/>
          <w:szCs w:val="18"/>
        </w:rPr>
      </w:pPr>
      <w:r>
        <w:rPr>
          <w:rFonts w:ascii="Arial" w:hAnsi="Arial" w:cs="Arial"/>
          <w:sz w:val="18"/>
          <w:szCs w:val="18"/>
        </w:rPr>
        <w:t>10.</w:t>
      </w:r>
      <w:r>
        <w:rPr>
          <w:rFonts w:ascii="Arial" w:hAnsi="Arial" w:cs="Arial"/>
          <w:sz w:val="18"/>
          <w:szCs w:val="18"/>
        </w:rPr>
        <w:tab/>
        <w:t xml:space="preserve">Price Bids of only those </w:t>
      </w:r>
      <w:proofErr w:type="spellStart"/>
      <w:proofErr w:type="gramStart"/>
      <w:r>
        <w:rPr>
          <w:rFonts w:ascii="Arial" w:hAnsi="Arial" w:cs="Arial"/>
          <w:sz w:val="18"/>
          <w:szCs w:val="18"/>
        </w:rPr>
        <w:t>tenderers</w:t>
      </w:r>
      <w:proofErr w:type="spellEnd"/>
      <w:proofErr w:type="gramEnd"/>
      <w:r>
        <w:rPr>
          <w:rFonts w:ascii="Arial" w:hAnsi="Arial" w:cs="Arial"/>
          <w:sz w:val="18"/>
          <w:szCs w:val="18"/>
        </w:rPr>
        <w:t xml:space="preserve"> who qualify in technical bid, shall be opened.  </w:t>
      </w:r>
    </w:p>
    <w:p w:rsidR="00571C6F" w:rsidRDefault="00571C6F" w:rsidP="00571C6F">
      <w:pPr>
        <w:tabs>
          <w:tab w:val="num" w:pos="0"/>
        </w:tabs>
        <w:ind w:left="360" w:right="1260"/>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The price comparison shall be made in respect of only technically qualified </w:t>
      </w:r>
      <w:proofErr w:type="spellStart"/>
      <w:r>
        <w:rPr>
          <w:rFonts w:ascii="Arial" w:hAnsi="Arial" w:cs="Arial"/>
          <w:sz w:val="18"/>
          <w:szCs w:val="18"/>
        </w:rPr>
        <w:t>tenderers</w:t>
      </w:r>
      <w:proofErr w:type="spellEnd"/>
      <w:r>
        <w:rPr>
          <w:rFonts w:ascii="Arial" w:hAnsi="Arial" w:cs="Arial"/>
          <w:sz w:val="18"/>
          <w:szCs w:val="18"/>
        </w:rPr>
        <w:t xml:space="preserve"> for the total cost as mentioned in financial bid form and after following laid down criteria, if applicable.  </w:t>
      </w:r>
    </w:p>
    <w:p w:rsidR="00571C6F" w:rsidRDefault="00571C6F" w:rsidP="00571C6F">
      <w:pPr>
        <w:tabs>
          <w:tab w:val="num" w:pos="0"/>
        </w:tabs>
        <w:ind w:left="360" w:right="1260"/>
        <w:jc w:val="both"/>
        <w:rPr>
          <w:rFonts w:ascii="Arial" w:hAnsi="Arial" w:cs="Arial"/>
          <w:sz w:val="18"/>
          <w:szCs w:val="18"/>
        </w:rPr>
      </w:pPr>
      <w:r>
        <w:rPr>
          <w:rFonts w:ascii="Arial" w:hAnsi="Arial" w:cs="Arial"/>
          <w:sz w:val="18"/>
          <w:szCs w:val="18"/>
        </w:rPr>
        <w:t>12.</w:t>
      </w:r>
      <w:r>
        <w:rPr>
          <w:rFonts w:ascii="Arial" w:hAnsi="Arial" w:cs="Arial"/>
          <w:sz w:val="18"/>
          <w:szCs w:val="18"/>
        </w:rPr>
        <w:tab/>
        <w:t>Based on above comparison, the lowest offer would qualify as successful bidder in this tender.</w:t>
      </w:r>
    </w:p>
    <w:p w:rsidR="00571C6F" w:rsidRDefault="00571C6F" w:rsidP="00571C6F">
      <w:pPr>
        <w:tabs>
          <w:tab w:val="num" w:pos="0"/>
        </w:tabs>
        <w:ind w:left="360" w:right="1260"/>
        <w:jc w:val="both"/>
        <w:rPr>
          <w:rFonts w:ascii="Arial" w:hAnsi="Arial" w:cs="Arial"/>
          <w:sz w:val="18"/>
          <w:szCs w:val="18"/>
        </w:rPr>
      </w:pPr>
      <w:r>
        <w:rPr>
          <w:rFonts w:ascii="Arial" w:hAnsi="Arial" w:cs="Arial"/>
          <w:sz w:val="18"/>
          <w:szCs w:val="18"/>
        </w:rPr>
        <w:t>13.  Though there is not general practice of HCIL to negotiate the rates, however if so felt ,HCIL may negotiate rates with the L1 bidder, therefore, prospective bidders are required to quote best rates in their own interests.</w:t>
      </w:r>
    </w:p>
    <w:p w:rsidR="00571C6F" w:rsidRDefault="00571C6F" w:rsidP="00571C6F">
      <w:pPr>
        <w:tabs>
          <w:tab w:val="num" w:pos="0"/>
        </w:tabs>
        <w:ind w:left="360" w:right="1260"/>
        <w:jc w:val="both"/>
        <w:rPr>
          <w:rFonts w:ascii="Arial" w:hAnsi="Arial" w:cs="Arial"/>
          <w:sz w:val="18"/>
          <w:szCs w:val="18"/>
        </w:rPr>
      </w:pPr>
    </w:p>
    <w:p w:rsidR="00571C6F" w:rsidRDefault="00571C6F" w:rsidP="00571C6F">
      <w:pPr>
        <w:tabs>
          <w:tab w:val="num" w:pos="0"/>
        </w:tabs>
        <w:ind w:left="360" w:right="1260"/>
        <w:jc w:val="both"/>
        <w:rPr>
          <w:rFonts w:ascii="Arial" w:hAnsi="Arial" w:cs="Arial"/>
          <w:sz w:val="18"/>
          <w:szCs w:val="18"/>
        </w:rPr>
      </w:pPr>
    </w:p>
    <w:p w:rsidR="00571C6F" w:rsidRDefault="00571C6F" w:rsidP="00571C6F">
      <w:pPr>
        <w:tabs>
          <w:tab w:val="num" w:pos="0"/>
        </w:tabs>
        <w:ind w:left="360" w:right="1260"/>
        <w:jc w:val="center"/>
        <w:rPr>
          <w:rFonts w:ascii="Arial" w:hAnsi="Arial" w:cs="Arial"/>
          <w:b/>
          <w:sz w:val="18"/>
          <w:szCs w:val="18"/>
        </w:rPr>
      </w:pPr>
      <w:r>
        <w:rPr>
          <w:rFonts w:ascii="Arial" w:hAnsi="Arial" w:cs="Arial"/>
          <w:b/>
          <w:sz w:val="18"/>
          <w:szCs w:val="18"/>
        </w:rPr>
        <w:t>*********************************</w:t>
      </w:r>
    </w:p>
    <w:p w:rsidR="00571C6F" w:rsidRDefault="00571C6F" w:rsidP="00571C6F">
      <w:pPr>
        <w:tabs>
          <w:tab w:val="num" w:pos="0"/>
        </w:tabs>
        <w:ind w:left="360" w:right="1260"/>
        <w:jc w:val="both"/>
        <w:rPr>
          <w:rFonts w:ascii="Arial" w:hAnsi="Arial" w:cs="Arial"/>
          <w:sz w:val="18"/>
          <w:szCs w:val="18"/>
        </w:rPr>
      </w:pPr>
    </w:p>
    <w:p w:rsidR="00571C6F" w:rsidRDefault="00571C6F" w:rsidP="00571C6F">
      <w:pPr>
        <w:tabs>
          <w:tab w:val="num" w:pos="0"/>
        </w:tabs>
        <w:ind w:left="360" w:right="1260"/>
        <w:jc w:val="both"/>
        <w:rPr>
          <w:rFonts w:ascii="Arial" w:hAnsi="Arial" w:cs="Arial"/>
          <w:sz w:val="18"/>
          <w:szCs w:val="18"/>
        </w:rPr>
      </w:pPr>
    </w:p>
    <w:p w:rsidR="00571C6F" w:rsidRDefault="00571C6F" w:rsidP="00571C6F">
      <w:pPr>
        <w:ind w:right="1260"/>
        <w:jc w:val="right"/>
        <w:rPr>
          <w:rFonts w:ascii="Arial" w:hAnsi="Arial" w:cs="Arial"/>
          <w:b/>
          <w:bCs/>
          <w:sz w:val="18"/>
          <w:szCs w:val="18"/>
        </w:rPr>
      </w:pPr>
    </w:p>
    <w:p w:rsidR="00571C6F" w:rsidRDefault="00571C6F" w:rsidP="00571C6F">
      <w:pPr>
        <w:pStyle w:val="Heading5"/>
        <w:ind w:right="540"/>
        <w:jc w:val="left"/>
        <w:rPr>
          <w:sz w:val="18"/>
          <w:szCs w:val="18"/>
        </w:rPr>
      </w:pPr>
    </w:p>
    <w:p w:rsidR="00571C6F" w:rsidRDefault="00571C6F" w:rsidP="00571C6F">
      <w:pPr>
        <w:pStyle w:val="Heading5"/>
        <w:ind w:right="540" w:hanging="540"/>
        <w:jc w:val="right"/>
        <w:rPr>
          <w:sz w:val="18"/>
          <w:szCs w:val="18"/>
        </w:rPr>
      </w:pPr>
    </w:p>
    <w:p w:rsidR="00571C6F" w:rsidRDefault="00571C6F" w:rsidP="00571C6F">
      <w:pPr>
        <w:pStyle w:val="Heading5"/>
        <w:ind w:right="540" w:hanging="540"/>
        <w:jc w:val="right"/>
        <w:rPr>
          <w:sz w:val="18"/>
          <w:szCs w:val="18"/>
        </w:rPr>
      </w:pPr>
      <w:r>
        <w:rPr>
          <w:sz w:val="18"/>
          <w:szCs w:val="18"/>
        </w:rPr>
        <w:t>ANNEXURE – III</w:t>
      </w:r>
    </w:p>
    <w:p w:rsidR="00571C6F" w:rsidRDefault="00571C6F" w:rsidP="00571C6F">
      <w:pPr>
        <w:pStyle w:val="Heading5"/>
        <w:ind w:right="540" w:hanging="540"/>
        <w:jc w:val="right"/>
        <w:rPr>
          <w:color w:val="FF6600"/>
          <w:sz w:val="20"/>
          <w:szCs w:val="20"/>
        </w:rPr>
      </w:pPr>
    </w:p>
    <w:p w:rsidR="00571C6F" w:rsidRDefault="00571C6F" w:rsidP="00571C6F">
      <w:pPr>
        <w:pStyle w:val="Heading5"/>
        <w:ind w:right="540" w:hanging="540"/>
        <w:jc w:val="right"/>
        <w:rPr>
          <w:color w:val="FF6600"/>
          <w:sz w:val="20"/>
          <w:szCs w:val="20"/>
        </w:rPr>
      </w:pPr>
      <w:r>
        <w:rPr>
          <w:u w:val="none"/>
        </w:rPr>
        <w:pict>
          <v:shape id="_x0000_s1040" type="#_x0000_t75" style="position:absolute;left:0;text-align:left;margin-left:80.25pt;margin-top:1pt;width:36pt;height:45pt;z-index:251658240" filled="t" stroked="t">
            <v:imagedata r:id="rId5" o:title=""/>
          </v:shape>
          <o:OLEObject Type="Embed" ProgID="Imaging.Document" ShapeID="_x0000_s1040" DrawAspect="Content" ObjectID="_1476966256" r:id="rId9"/>
        </w:pict>
      </w:r>
    </w:p>
    <w:p w:rsidR="00571C6F" w:rsidRDefault="00571C6F" w:rsidP="00571C6F">
      <w:pPr>
        <w:ind w:right="540"/>
        <w:jc w:val="right"/>
        <w:rPr>
          <w:rFonts w:ascii="Arial" w:hAnsi="Arial" w:cs="Arial"/>
          <w:b/>
          <w:bCs/>
          <w:sz w:val="20"/>
          <w:szCs w:val="20"/>
        </w:rPr>
      </w:pPr>
    </w:p>
    <w:p w:rsidR="00571C6F" w:rsidRDefault="00571C6F" w:rsidP="00571C6F">
      <w:pPr>
        <w:ind w:right="540"/>
        <w:jc w:val="center"/>
        <w:rPr>
          <w:rFonts w:ascii="Arial" w:hAnsi="Arial" w:cs="Arial"/>
          <w:sz w:val="20"/>
          <w:szCs w:val="20"/>
        </w:rPr>
      </w:pPr>
      <w:proofErr w:type="gramStart"/>
      <w:r>
        <w:rPr>
          <w:rFonts w:ascii="Arial" w:hAnsi="Arial" w:cs="Arial"/>
          <w:b/>
          <w:bCs/>
          <w:sz w:val="20"/>
          <w:szCs w:val="20"/>
        </w:rPr>
        <w:t>HOTEL CORPORATION OF INDIA LIMITED</w:t>
      </w:r>
      <w:r>
        <w:rPr>
          <w:rFonts w:ascii="Arial" w:hAnsi="Arial" w:cs="Arial"/>
          <w:sz w:val="20"/>
          <w:szCs w:val="20"/>
        </w:rPr>
        <w:t>.</w:t>
      </w:r>
      <w:proofErr w:type="gramEnd"/>
    </w:p>
    <w:p w:rsidR="00571C6F" w:rsidRDefault="00571C6F" w:rsidP="00571C6F">
      <w:pPr>
        <w:pStyle w:val="Heading5"/>
        <w:ind w:right="540"/>
        <w:rPr>
          <w:sz w:val="20"/>
          <w:szCs w:val="20"/>
        </w:rPr>
      </w:pPr>
    </w:p>
    <w:p w:rsidR="00571C6F" w:rsidRDefault="00571C6F" w:rsidP="00571C6F">
      <w:pPr>
        <w:pStyle w:val="Heading5"/>
        <w:ind w:right="540"/>
        <w:rPr>
          <w:sz w:val="20"/>
          <w:szCs w:val="20"/>
        </w:rPr>
      </w:pPr>
      <w:r>
        <w:rPr>
          <w:sz w:val="20"/>
          <w:szCs w:val="20"/>
        </w:rPr>
        <w:t>SPECIFICATIONS OF MUTTON ITEMS</w:t>
      </w:r>
    </w:p>
    <w:p w:rsidR="00571C6F" w:rsidRDefault="00571C6F" w:rsidP="00571C6F">
      <w:pPr>
        <w:pStyle w:val="Heading5"/>
        <w:ind w:right="540"/>
        <w:rPr>
          <w:color w:val="FF6600"/>
          <w:sz w:val="20"/>
          <w:szCs w:val="20"/>
          <w:u w:val="none"/>
        </w:rPr>
      </w:pPr>
    </w:p>
    <w:p w:rsidR="00571C6F" w:rsidRDefault="00571C6F" w:rsidP="00571C6F">
      <w:pPr>
        <w:pStyle w:val="Heading5"/>
        <w:ind w:left="540" w:right="540"/>
        <w:jc w:val="left"/>
        <w:rPr>
          <w:sz w:val="20"/>
          <w:szCs w:val="20"/>
        </w:rPr>
      </w:pPr>
      <w:r>
        <w:rPr>
          <w:sz w:val="20"/>
          <w:szCs w:val="20"/>
        </w:rPr>
        <w:t xml:space="preserve">Tender No. : T-14/13, </w:t>
      </w:r>
      <w:proofErr w:type="gramStart"/>
      <w:r>
        <w:rPr>
          <w:sz w:val="20"/>
          <w:szCs w:val="20"/>
        </w:rPr>
        <w:t>dated :</w:t>
      </w:r>
      <w:proofErr w:type="gramEnd"/>
      <w:r>
        <w:rPr>
          <w:sz w:val="20"/>
          <w:szCs w:val="20"/>
        </w:rPr>
        <w:t xml:space="preserve"> 10/11/2014, Due Date: 02/12/2014</w:t>
      </w:r>
    </w:p>
    <w:p w:rsidR="00571C6F" w:rsidRDefault="00571C6F" w:rsidP="00571C6F">
      <w:pPr>
        <w:pStyle w:val="Heading5"/>
        <w:ind w:left="540" w:right="540"/>
        <w:jc w:val="left"/>
        <w:rPr>
          <w:sz w:val="20"/>
          <w:szCs w:val="20"/>
          <w:u w:val="none"/>
        </w:rPr>
      </w:pPr>
    </w:p>
    <w:p w:rsidR="00571C6F" w:rsidRDefault="00571C6F" w:rsidP="00571C6F">
      <w:pPr>
        <w:pStyle w:val="Heading5"/>
        <w:ind w:left="540" w:right="540"/>
        <w:rPr>
          <w:sz w:val="18"/>
          <w:szCs w:val="18"/>
        </w:rPr>
      </w:pPr>
      <w:r>
        <w:rPr>
          <w:sz w:val="18"/>
          <w:szCs w:val="18"/>
          <w:u w:val="none"/>
        </w:rPr>
        <w:t xml:space="preserve">Sub: </w:t>
      </w:r>
      <w:r>
        <w:rPr>
          <w:sz w:val="18"/>
          <w:szCs w:val="18"/>
        </w:rPr>
        <w:t>Tender inviting quotations for</w:t>
      </w:r>
      <w:r>
        <w:rPr>
          <w:sz w:val="18"/>
          <w:szCs w:val="18"/>
          <w:u w:val="none"/>
        </w:rPr>
        <w:t xml:space="preserve"> </w:t>
      </w:r>
      <w:r>
        <w:rPr>
          <w:sz w:val="18"/>
          <w:szCs w:val="18"/>
        </w:rPr>
        <w:t>Supply of Soya Refined Oil at</w:t>
      </w:r>
    </w:p>
    <w:p w:rsidR="00571C6F" w:rsidRDefault="00571C6F" w:rsidP="00571C6F">
      <w:pPr>
        <w:pStyle w:val="Heading5"/>
        <w:ind w:left="540" w:right="540"/>
        <w:rPr>
          <w:sz w:val="18"/>
          <w:szCs w:val="18"/>
        </w:rPr>
      </w:pPr>
      <w:r>
        <w:rPr>
          <w:sz w:val="18"/>
          <w:szCs w:val="18"/>
        </w:rPr>
        <w:t xml:space="preserve">Centaur Lake View Hotel </w:t>
      </w:r>
      <w:proofErr w:type="spellStart"/>
      <w:r>
        <w:rPr>
          <w:sz w:val="18"/>
          <w:szCs w:val="18"/>
        </w:rPr>
        <w:t>Cheshmashahi</w:t>
      </w:r>
      <w:proofErr w:type="spellEnd"/>
      <w:r>
        <w:rPr>
          <w:sz w:val="18"/>
          <w:szCs w:val="18"/>
        </w:rPr>
        <w:t xml:space="preserve"> Srinagar (J&amp;K)-190001</w:t>
      </w:r>
    </w:p>
    <w:p w:rsidR="00571C6F" w:rsidRDefault="00571C6F" w:rsidP="00571C6F">
      <w:pPr>
        <w:ind w:left="540" w:right="540"/>
        <w:rPr>
          <w:rFonts w:ascii="Arial" w:hAnsi="Arial" w:cs="Arial"/>
          <w:b/>
          <w:sz w:val="20"/>
          <w:szCs w:val="20"/>
        </w:rPr>
      </w:pPr>
      <w:r>
        <w:rPr>
          <w:rFonts w:ascii="Arial" w:hAnsi="Arial" w:cs="Arial"/>
          <w:sz w:val="20"/>
          <w:szCs w:val="20"/>
        </w:rPr>
        <w:t xml:space="preserve">             </w:t>
      </w: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approx. quantities are required in a year on staggered delivery basis and on as &amp; when required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571C6F" w:rsidRDefault="00571C6F" w:rsidP="00571C6F">
      <w:pPr>
        <w:pStyle w:val="ListParagraph"/>
        <w:ind w:left="1260" w:right="540"/>
        <w:jc w:val="bot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quantities supplied should be inspected, weight, by the supplier before delivery of same.  </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quality supplied should match the given specification all the time. </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All the supplies should be warranted to be of the nature and quality with it/these purport to be under Food &amp; Adulteration Act and other Government Rules regarding food  safety  regulations and for any problem, which arises </w:t>
      </w:r>
      <w:proofErr w:type="spellStart"/>
      <w:r>
        <w:rPr>
          <w:rFonts w:ascii="Arial" w:hAnsi="Arial" w:cs="Arial"/>
          <w:sz w:val="20"/>
          <w:szCs w:val="20"/>
        </w:rPr>
        <w:t>there of</w:t>
      </w:r>
      <w:proofErr w:type="spellEnd"/>
      <w:r>
        <w:rPr>
          <w:rFonts w:ascii="Arial" w:hAnsi="Arial" w:cs="Arial"/>
          <w:sz w:val="20"/>
          <w:szCs w:val="20"/>
        </w:rPr>
        <w:t>,  the supplier will be entirely responsible.</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has to ensure that the materials have Manufacturing/packing / Expiry Date.</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‘HCIL’ reserves the right to reject any supplies for not confirming to the final approved sample/required standard /specification at its discretion and such a decision shall be final and binding on the </w:t>
      </w:r>
      <w:proofErr w:type="spellStart"/>
      <w:r>
        <w:rPr>
          <w:rFonts w:ascii="Arial" w:hAnsi="Arial" w:cs="Arial"/>
          <w:sz w:val="20"/>
          <w:szCs w:val="20"/>
        </w:rPr>
        <w:t>Tenderer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shall have to collect the rejected goods from the Delivery Point failing which HCIL reserves the right to purchase the goods from any other source and recover the cost from the </w:t>
      </w:r>
      <w:proofErr w:type="spellStart"/>
      <w:r>
        <w:rPr>
          <w:rFonts w:ascii="Arial" w:hAnsi="Arial" w:cs="Arial"/>
          <w:sz w:val="20"/>
          <w:szCs w:val="20"/>
        </w:rPr>
        <w:t>Tenderer</w:t>
      </w:r>
      <w:proofErr w:type="spellEnd"/>
      <w:r>
        <w:rPr>
          <w:rFonts w:ascii="Arial" w:hAnsi="Arial" w:cs="Arial"/>
          <w:sz w:val="20"/>
          <w:szCs w:val="20"/>
        </w:rPr>
        <w:t>.</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The samples shall be submitted to HCIL free of charge with the quotation or when called for.  It is of utmost importance that the supplies conform strictly to the final approved sample and specifications.</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In the event of transpiring that the material delivered is not in accordance with the approved sample, the entire quantity will be rejected and the </w:t>
      </w:r>
      <w:proofErr w:type="spellStart"/>
      <w:r>
        <w:rPr>
          <w:rFonts w:ascii="Arial" w:hAnsi="Arial" w:cs="Arial"/>
          <w:sz w:val="20"/>
          <w:szCs w:val="20"/>
        </w:rPr>
        <w:t>Tenderer</w:t>
      </w:r>
      <w:proofErr w:type="spellEnd"/>
      <w:r>
        <w:rPr>
          <w:rFonts w:ascii="Arial" w:hAnsi="Arial" w:cs="Arial"/>
          <w:sz w:val="20"/>
          <w:szCs w:val="20"/>
        </w:rPr>
        <w:t xml:space="preserve"> will be responsible for replacing the rejected material with supplies conforming to proper specification and /or reimbursing the Company for loss sustained on this account.</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Deliveries shall be accepted only in completely hygienic packing as may be suggested by HCIL and conforming international standards.</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Timely Supply will be the essence of the contract and if the material is not delivered within the specified period, ‘HCIL’ reserves the right to purchase the goods from alternate source at the ‘cost &amp; risk’ of defaulting </w:t>
      </w:r>
      <w:proofErr w:type="spellStart"/>
      <w:r>
        <w:rPr>
          <w:rFonts w:ascii="Arial" w:hAnsi="Arial" w:cs="Arial"/>
          <w:sz w:val="20"/>
          <w:szCs w:val="20"/>
        </w:rPr>
        <w:t>tenderer</w:t>
      </w:r>
      <w:proofErr w:type="spellEnd"/>
      <w:r>
        <w:rPr>
          <w:rFonts w:ascii="Arial" w:hAnsi="Arial" w:cs="Arial"/>
          <w:sz w:val="20"/>
          <w:szCs w:val="20"/>
        </w:rPr>
        <w:t>/supplier.</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exact daily / weekly / monthly / requirements in case of term contracts will be communicated 12 hours in advance either in writing or over telephone to the supplier. However, the successful </w:t>
      </w:r>
      <w:proofErr w:type="spellStart"/>
      <w:r>
        <w:rPr>
          <w:rFonts w:ascii="Arial" w:hAnsi="Arial" w:cs="Arial"/>
          <w:sz w:val="20"/>
          <w:szCs w:val="20"/>
        </w:rPr>
        <w:t>tenderer</w:t>
      </w:r>
      <w:proofErr w:type="spellEnd"/>
      <w:r>
        <w:rPr>
          <w:rFonts w:ascii="Arial" w:hAnsi="Arial" w:cs="Arial"/>
          <w:sz w:val="20"/>
          <w:szCs w:val="20"/>
        </w:rPr>
        <w:t xml:space="preserve"> should be prepared to make delivery at a shorter notice.</w:t>
      </w:r>
    </w:p>
    <w:p w:rsidR="00571C6F" w:rsidRDefault="00571C6F" w:rsidP="00571C6F">
      <w:pPr>
        <w:pStyle w:val="ListParagraph"/>
        <w:rPr>
          <w:rFonts w:ascii="Arial" w:hAnsi="Arial" w:cs="Arial"/>
          <w:sz w:val="20"/>
          <w:szCs w:val="20"/>
        </w:rPr>
      </w:pPr>
    </w:p>
    <w:p w:rsidR="00571C6F" w:rsidRDefault="00571C6F" w:rsidP="00571C6F">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deliveries of items called for may be required at night in an emergency and successful </w:t>
      </w:r>
      <w:proofErr w:type="spellStart"/>
      <w:r>
        <w:rPr>
          <w:rFonts w:ascii="Arial" w:hAnsi="Arial" w:cs="Arial"/>
          <w:sz w:val="20"/>
          <w:szCs w:val="20"/>
        </w:rPr>
        <w:t>Tenderers</w:t>
      </w:r>
      <w:proofErr w:type="spellEnd"/>
      <w:r>
        <w:rPr>
          <w:rFonts w:ascii="Arial" w:hAnsi="Arial" w:cs="Arial"/>
          <w:sz w:val="20"/>
          <w:szCs w:val="20"/>
        </w:rPr>
        <w:t xml:space="preserve"> /contact representative should be available on the telephone round the clock where the deliveries are to be affected when required.</w:t>
      </w:r>
    </w:p>
    <w:p w:rsidR="00571C6F" w:rsidRDefault="00571C6F" w:rsidP="00571C6F">
      <w:pPr>
        <w:ind w:right="540"/>
        <w:rPr>
          <w:rFonts w:ascii="Arial" w:hAnsi="Arial" w:cs="Arial"/>
          <w:sz w:val="20"/>
          <w:szCs w:val="20"/>
        </w:rPr>
      </w:pPr>
    </w:p>
    <w:p w:rsidR="00571C6F" w:rsidRDefault="00571C6F" w:rsidP="00571C6F">
      <w:pPr>
        <w:ind w:left="540" w:right="540"/>
        <w:rPr>
          <w:rFonts w:ascii="Arial" w:hAnsi="Arial" w:cs="Arial"/>
          <w:sz w:val="20"/>
          <w:szCs w:val="20"/>
        </w:rPr>
      </w:pPr>
    </w:p>
    <w:p w:rsidR="00571C6F" w:rsidRDefault="00571C6F" w:rsidP="00571C6F">
      <w:pPr>
        <w:ind w:left="540" w:right="540"/>
        <w:jc w:val="center"/>
        <w:rPr>
          <w:rFonts w:ascii="Arial" w:hAnsi="Arial" w:cs="Arial"/>
          <w:sz w:val="20"/>
          <w:szCs w:val="20"/>
        </w:rPr>
      </w:pPr>
      <w:r>
        <w:rPr>
          <w:rFonts w:ascii="Arial" w:hAnsi="Arial" w:cs="Arial"/>
          <w:sz w:val="20"/>
          <w:szCs w:val="20"/>
        </w:rPr>
        <w:t>******************</w:t>
      </w:r>
    </w:p>
    <w:p w:rsidR="00571C6F" w:rsidRDefault="00571C6F" w:rsidP="00571C6F">
      <w:pPr>
        <w:pStyle w:val="BodyText"/>
        <w:ind w:right="540"/>
        <w:rPr>
          <w:rFonts w:ascii="Arial" w:hAnsi="Arial" w:cs="Arial"/>
          <w:b/>
          <w:bCs/>
          <w:color w:val="FF6600"/>
          <w:sz w:val="20"/>
          <w:szCs w:val="20"/>
          <w:u w:val="single"/>
        </w:rPr>
      </w:pPr>
    </w:p>
    <w:p w:rsidR="00571C6F" w:rsidRDefault="00571C6F" w:rsidP="00571C6F">
      <w:pPr>
        <w:pStyle w:val="BodyText"/>
        <w:ind w:right="540"/>
        <w:rPr>
          <w:rFonts w:ascii="Arial" w:hAnsi="Arial" w:cs="Arial"/>
          <w:b/>
          <w:bCs/>
          <w:color w:val="FF6600"/>
          <w:sz w:val="20"/>
          <w:szCs w:val="20"/>
          <w:u w:val="single"/>
        </w:rPr>
      </w:pPr>
    </w:p>
    <w:p w:rsidR="00571C6F" w:rsidRDefault="00571C6F" w:rsidP="00571C6F">
      <w:pPr>
        <w:ind w:right="1260"/>
        <w:jc w:val="right"/>
        <w:rPr>
          <w:rFonts w:ascii="Arial" w:hAnsi="Arial" w:cs="Arial"/>
          <w:b/>
          <w:bCs/>
          <w:sz w:val="22"/>
          <w:szCs w:val="22"/>
        </w:rPr>
      </w:pPr>
    </w:p>
    <w:p w:rsidR="00571C6F" w:rsidRDefault="00571C6F" w:rsidP="00571C6F">
      <w:pPr>
        <w:ind w:right="1260"/>
        <w:jc w:val="right"/>
        <w:rPr>
          <w:rFonts w:ascii="Arial" w:hAnsi="Arial" w:cs="Arial"/>
          <w:b/>
          <w:bCs/>
          <w:sz w:val="22"/>
          <w:szCs w:val="22"/>
        </w:rPr>
      </w:pP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s>
        <w:ind w:right="994"/>
        <w:jc w:val="right"/>
        <w:rPr>
          <w:rFonts w:ascii="Arial" w:hAnsi="Arial" w:cs="Arial"/>
          <w:b/>
          <w:bCs/>
          <w:sz w:val="20"/>
          <w:szCs w:val="20"/>
          <w:u w:val="single"/>
        </w:rPr>
      </w:pPr>
    </w:p>
    <w:p w:rsidR="00571C6F" w:rsidRDefault="00571C6F" w:rsidP="00571C6F">
      <w:pPr>
        <w:pStyle w:val="BodyText"/>
        <w:tabs>
          <w:tab w:val="center" w:pos="9360"/>
        </w:tabs>
        <w:ind w:right="994"/>
        <w:jc w:val="right"/>
        <w:rPr>
          <w:rFonts w:ascii="Arial" w:hAnsi="Arial" w:cs="Arial"/>
          <w:b/>
          <w:bCs/>
          <w:sz w:val="20"/>
          <w:szCs w:val="20"/>
          <w:u w:val="single"/>
        </w:rPr>
      </w:pPr>
    </w:p>
    <w:p w:rsidR="00571C6F" w:rsidRDefault="00571C6F" w:rsidP="00571C6F">
      <w:pPr>
        <w:pStyle w:val="BodyText"/>
        <w:tabs>
          <w:tab w:val="center" w:pos="9360"/>
        </w:tabs>
        <w:ind w:right="994"/>
        <w:jc w:val="right"/>
        <w:rPr>
          <w:rFonts w:ascii="Arial" w:hAnsi="Arial" w:cs="Arial"/>
          <w:b/>
          <w:bCs/>
          <w:sz w:val="18"/>
          <w:szCs w:val="18"/>
          <w:u w:val="single"/>
        </w:rPr>
      </w:pPr>
      <w:r>
        <w:rPr>
          <w:rFonts w:ascii="Arial" w:hAnsi="Arial" w:cs="Arial"/>
          <w:b/>
          <w:bCs/>
          <w:sz w:val="18"/>
          <w:szCs w:val="18"/>
          <w:u w:val="single"/>
        </w:rPr>
        <w:t>ANNEXURE –IV</w:t>
      </w: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s>
        <w:ind w:right="994"/>
        <w:jc w:val="right"/>
        <w:rPr>
          <w:rFonts w:ascii="Arial" w:hAnsi="Arial" w:cs="Arial"/>
          <w:b/>
          <w:bCs/>
          <w:sz w:val="20"/>
          <w:szCs w:val="20"/>
          <w:u w:val="single"/>
        </w:rPr>
      </w:pPr>
      <w:r>
        <w:pict>
          <v:shape id="_x0000_s1035" type="#_x0000_t75" style="position:absolute;left:0;text-align:left;margin-left:90.75pt;margin-top:9.6pt;width:36pt;height:45pt;z-index:251658240" filled="t" stroked="t">
            <v:imagedata r:id="rId5" o:title=""/>
          </v:shape>
          <o:OLEObject Type="Embed" ProgID="Imaging.Document" ShapeID="_x0000_s1035" DrawAspect="Content" ObjectID="_1476966255" r:id="rId10"/>
        </w:pict>
      </w:r>
    </w:p>
    <w:p w:rsidR="00571C6F" w:rsidRDefault="00571C6F" w:rsidP="00571C6F">
      <w:pPr>
        <w:pStyle w:val="BodyText"/>
        <w:tabs>
          <w:tab w:val="center" w:pos="9360"/>
        </w:tabs>
        <w:ind w:right="994"/>
        <w:jc w:val="right"/>
        <w:rPr>
          <w:rFonts w:ascii="Arial" w:hAnsi="Arial" w:cs="Arial"/>
          <w:b/>
          <w:bCs/>
          <w:sz w:val="20"/>
          <w:szCs w:val="20"/>
          <w:u w:val="single"/>
        </w:rPr>
      </w:pP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tabs>
          <w:tab w:val="center" w:pos="4320"/>
          <w:tab w:val="center" w:pos="9360"/>
        </w:tabs>
        <w:ind w:right="994"/>
        <w:rPr>
          <w:rFonts w:ascii="Arial" w:hAnsi="Arial" w:cs="Arial"/>
          <w:b/>
          <w:sz w:val="20"/>
          <w:szCs w:val="20"/>
        </w:rPr>
      </w:pPr>
      <w:r>
        <w:rPr>
          <w:rFonts w:ascii="Arial" w:hAnsi="Arial" w:cs="Arial"/>
          <w:b/>
          <w:sz w:val="20"/>
          <w:szCs w:val="20"/>
        </w:rPr>
        <w:tab/>
        <w:t xml:space="preserve">                     </w:t>
      </w:r>
      <w:proofErr w:type="gramStart"/>
      <w:r>
        <w:rPr>
          <w:rFonts w:ascii="Arial" w:hAnsi="Arial" w:cs="Arial"/>
          <w:b/>
          <w:sz w:val="20"/>
          <w:szCs w:val="20"/>
        </w:rPr>
        <w:t>HOTEL CORPORATION OF INDIA LIMITED.</w:t>
      </w:r>
      <w:proofErr w:type="gramEnd"/>
    </w:p>
    <w:p w:rsidR="00571C6F" w:rsidRDefault="00571C6F" w:rsidP="00571C6F">
      <w:pPr>
        <w:pStyle w:val="BodyText"/>
        <w:tabs>
          <w:tab w:val="center" w:pos="9360"/>
        </w:tabs>
        <w:ind w:right="994"/>
        <w:rPr>
          <w:rFonts w:ascii="Arial" w:hAnsi="Arial" w:cs="Arial"/>
          <w:b/>
          <w:bCs/>
          <w:sz w:val="20"/>
          <w:szCs w:val="20"/>
          <w:u w:val="single"/>
        </w:rPr>
      </w:pPr>
      <w:r>
        <w:rPr>
          <w:rFonts w:ascii="Arial" w:hAnsi="Arial" w:cs="Arial"/>
          <w:sz w:val="20"/>
          <w:szCs w:val="20"/>
        </w:rPr>
        <w:t xml:space="preserve">                </w:t>
      </w:r>
      <w:r>
        <w:rPr>
          <w:rFonts w:ascii="Arial" w:hAnsi="Arial" w:cs="Arial"/>
          <w:b/>
          <w:sz w:val="20"/>
          <w:szCs w:val="20"/>
        </w:rPr>
        <w:t xml:space="preserve">              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(J&amp;K)-190001</w:t>
      </w: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 w:val="center" w:pos="9450"/>
        </w:tabs>
        <w:ind w:right="1174"/>
        <w:jc w:val="both"/>
        <w:rPr>
          <w:rFonts w:ascii="Arial" w:hAnsi="Arial" w:cs="Arial"/>
          <w:b/>
          <w:bCs/>
          <w:sz w:val="20"/>
          <w:szCs w:val="20"/>
          <w:u w:val="single"/>
        </w:rPr>
      </w:pPr>
      <w:r>
        <w:rPr>
          <w:rFonts w:ascii="Arial" w:hAnsi="Arial" w:cs="Arial"/>
          <w:b/>
          <w:bCs/>
          <w:sz w:val="20"/>
          <w:szCs w:val="20"/>
          <w:u w:val="single"/>
        </w:rPr>
        <w:t>C E R T I F I C A T E FOR UNCONDITIONAL ACCEPTANCE OF TERMS &amp; CONDITIONS OF THE TENDER (TO BE SUBMITTED WITH TECHNICAL BID- PART A) ON TENDERER’S LETTER HEAD)</w:t>
      </w:r>
    </w:p>
    <w:p w:rsidR="00571C6F" w:rsidRDefault="00571C6F" w:rsidP="00571C6F">
      <w:pPr>
        <w:pStyle w:val="BodyText"/>
        <w:tabs>
          <w:tab w:val="center" w:pos="9360"/>
          <w:tab w:val="center" w:pos="9450"/>
        </w:tabs>
        <w:ind w:right="1174"/>
        <w:rPr>
          <w:rFonts w:ascii="Arial" w:hAnsi="Arial" w:cs="Arial"/>
          <w:b/>
          <w:bCs/>
          <w:sz w:val="20"/>
          <w:szCs w:val="20"/>
          <w:u w:val="single"/>
        </w:rPr>
      </w:pP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s>
        <w:ind w:right="994"/>
        <w:rPr>
          <w:rFonts w:ascii="Arial" w:hAnsi="Arial" w:cs="Arial"/>
          <w:b/>
          <w:bCs/>
          <w:sz w:val="20"/>
          <w:szCs w:val="20"/>
          <w:u w:val="single"/>
        </w:rPr>
      </w:pPr>
    </w:p>
    <w:p w:rsidR="00571C6F" w:rsidRDefault="00571C6F" w:rsidP="00571C6F">
      <w:pPr>
        <w:pStyle w:val="BodyText"/>
        <w:tabs>
          <w:tab w:val="center" w:pos="9360"/>
        </w:tabs>
        <w:ind w:right="994"/>
        <w:rPr>
          <w:rFonts w:ascii="Arial" w:hAnsi="Arial" w:cs="Arial"/>
          <w:sz w:val="20"/>
          <w:szCs w:val="20"/>
        </w:rPr>
      </w:pPr>
      <w:r>
        <w:rPr>
          <w:rFonts w:ascii="Arial" w:hAnsi="Arial" w:cs="Arial"/>
          <w:sz w:val="20"/>
          <w:szCs w:val="20"/>
        </w:rPr>
        <w:t>To,</w:t>
      </w:r>
    </w:p>
    <w:p w:rsidR="00571C6F" w:rsidRDefault="00571C6F" w:rsidP="00571C6F">
      <w:pPr>
        <w:pStyle w:val="BodyText"/>
        <w:tabs>
          <w:tab w:val="center" w:pos="9360"/>
        </w:tabs>
        <w:ind w:right="994"/>
        <w:rPr>
          <w:rFonts w:ascii="Arial" w:hAnsi="Arial" w:cs="Arial"/>
          <w:sz w:val="20"/>
          <w:szCs w:val="20"/>
        </w:rPr>
      </w:pPr>
    </w:p>
    <w:p w:rsidR="00571C6F" w:rsidRDefault="00571C6F" w:rsidP="00571C6F">
      <w:pPr>
        <w:pStyle w:val="BodyText"/>
        <w:tabs>
          <w:tab w:val="center" w:pos="9360"/>
        </w:tabs>
        <w:ind w:right="994"/>
        <w:rPr>
          <w:rFonts w:ascii="Arial" w:hAnsi="Arial" w:cs="Arial"/>
          <w:sz w:val="20"/>
          <w:szCs w:val="20"/>
        </w:rPr>
      </w:pPr>
      <w:r>
        <w:rPr>
          <w:rFonts w:ascii="Arial" w:hAnsi="Arial" w:cs="Arial"/>
          <w:sz w:val="20"/>
          <w:szCs w:val="20"/>
        </w:rPr>
        <w:t>The Dy. Manager,</w:t>
      </w:r>
    </w:p>
    <w:p w:rsidR="00571C6F" w:rsidRDefault="00571C6F" w:rsidP="00571C6F">
      <w:pPr>
        <w:pStyle w:val="BodyText"/>
        <w:tabs>
          <w:tab w:val="center" w:pos="9360"/>
        </w:tabs>
        <w:ind w:right="994"/>
        <w:rPr>
          <w:rFonts w:ascii="Arial" w:hAnsi="Arial" w:cs="Arial"/>
          <w:sz w:val="20"/>
          <w:szCs w:val="20"/>
        </w:rPr>
      </w:pPr>
      <w:r>
        <w:rPr>
          <w:rFonts w:ascii="Arial" w:hAnsi="Arial" w:cs="Arial"/>
          <w:sz w:val="20"/>
          <w:szCs w:val="20"/>
        </w:rPr>
        <w:t>Purchase Section,</w:t>
      </w:r>
    </w:p>
    <w:p w:rsidR="00571C6F" w:rsidRDefault="00571C6F" w:rsidP="00571C6F">
      <w:pPr>
        <w:pStyle w:val="BodyText"/>
        <w:tabs>
          <w:tab w:val="center" w:pos="9360"/>
        </w:tabs>
        <w:ind w:right="994"/>
        <w:rPr>
          <w:rFonts w:ascii="Arial" w:hAnsi="Arial" w:cs="Arial"/>
          <w:sz w:val="20"/>
          <w:szCs w:val="20"/>
        </w:rPr>
      </w:pPr>
      <w:r>
        <w:rPr>
          <w:rFonts w:ascii="Arial" w:hAnsi="Arial" w:cs="Arial"/>
          <w:sz w:val="20"/>
          <w:szCs w:val="20"/>
        </w:rPr>
        <w:t>Hotel Corporation of India Ltd,</w:t>
      </w:r>
    </w:p>
    <w:p w:rsidR="00571C6F" w:rsidRDefault="00571C6F" w:rsidP="00571C6F">
      <w:pPr>
        <w:pStyle w:val="BodyText"/>
        <w:tabs>
          <w:tab w:val="center" w:pos="9360"/>
        </w:tabs>
        <w:ind w:right="994"/>
        <w:rPr>
          <w:rFonts w:ascii="Arial" w:hAnsi="Arial" w:cs="Arial"/>
          <w:sz w:val="20"/>
          <w:szCs w:val="20"/>
        </w:rPr>
      </w:pPr>
      <w:r>
        <w:rPr>
          <w:rFonts w:ascii="Arial" w:hAnsi="Arial" w:cs="Arial"/>
          <w:sz w:val="20"/>
          <w:szCs w:val="20"/>
        </w:rPr>
        <w:t>Unit: Centaur Lake View Hotel,</w:t>
      </w:r>
    </w:p>
    <w:p w:rsidR="00571C6F" w:rsidRDefault="00571C6F" w:rsidP="00571C6F">
      <w:pPr>
        <w:pStyle w:val="BodyText"/>
        <w:tabs>
          <w:tab w:val="center" w:pos="9360"/>
        </w:tabs>
        <w:ind w:right="994"/>
        <w:rPr>
          <w:rFonts w:ascii="Arial" w:hAnsi="Arial" w:cs="Arial"/>
          <w:sz w:val="20"/>
          <w:szCs w:val="20"/>
        </w:rPr>
      </w:pPr>
      <w:proofErr w:type="spellStart"/>
      <w:r>
        <w:rPr>
          <w:rFonts w:ascii="Arial" w:hAnsi="Arial" w:cs="Arial"/>
          <w:sz w:val="20"/>
          <w:szCs w:val="20"/>
        </w:rPr>
        <w:t>Cheshmashahi</w:t>
      </w:r>
      <w:proofErr w:type="spellEnd"/>
      <w:r>
        <w:rPr>
          <w:rFonts w:ascii="Arial" w:hAnsi="Arial" w:cs="Arial"/>
          <w:sz w:val="20"/>
          <w:szCs w:val="20"/>
        </w:rPr>
        <w:t xml:space="preserve"> Srinagar (J&amp;K)-190001</w:t>
      </w:r>
    </w:p>
    <w:p w:rsidR="00571C6F" w:rsidRDefault="00571C6F" w:rsidP="00571C6F">
      <w:pPr>
        <w:pStyle w:val="BodyText"/>
        <w:tabs>
          <w:tab w:val="center" w:pos="9360"/>
        </w:tabs>
        <w:ind w:right="994"/>
        <w:rPr>
          <w:rFonts w:ascii="Arial" w:hAnsi="Arial" w:cs="Arial"/>
          <w:sz w:val="20"/>
          <w:szCs w:val="20"/>
        </w:rPr>
      </w:pPr>
      <w:r>
        <w:rPr>
          <w:rFonts w:ascii="Arial" w:hAnsi="Arial" w:cs="Arial"/>
          <w:sz w:val="20"/>
          <w:szCs w:val="20"/>
        </w:rPr>
        <w:t xml:space="preserve">                               </w:t>
      </w:r>
    </w:p>
    <w:p w:rsidR="00571C6F" w:rsidRDefault="00571C6F" w:rsidP="00571C6F">
      <w:pPr>
        <w:pStyle w:val="BodyText"/>
        <w:tabs>
          <w:tab w:val="center" w:pos="9360"/>
        </w:tabs>
        <w:ind w:right="994"/>
        <w:rPr>
          <w:rFonts w:ascii="Arial" w:hAnsi="Arial" w:cs="Arial"/>
          <w:sz w:val="20"/>
          <w:szCs w:val="20"/>
        </w:rPr>
      </w:pPr>
      <w:r>
        <w:rPr>
          <w:rFonts w:ascii="Arial" w:hAnsi="Arial" w:cs="Arial"/>
          <w:sz w:val="20"/>
          <w:szCs w:val="20"/>
        </w:rPr>
        <w:t xml:space="preserve">                                                                                                        Dated: _____________________</w:t>
      </w:r>
    </w:p>
    <w:p w:rsidR="00571C6F" w:rsidRDefault="00571C6F" w:rsidP="00571C6F">
      <w:pPr>
        <w:pStyle w:val="BodyText"/>
        <w:tabs>
          <w:tab w:val="center" w:pos="9360"/>
        </w:tabs>
        <w:ind w:right="994"/>
        <w:rPr>
          <w:rFonts w:ascii="Arial" w:hAnsi="Arial" w:cs="Arial"/>
          <w:sz w:val="20"/>
          <w:szCs w:val="20"/>
        </w:rPr>
      </w:pPr>
    </w:p>
    <w:p w:rsidR="00571C6F" w:rsidRDefault="00571C6F" w:rsidP="00571C6F">
      <w:pPr>
        <w:pStyle w:val="BodyText"/>
        <w:tabs>
          <w:tab w:val="center" w:pos="9360"/>
        </w:tabs>
        <w:ind w:right="994"/>
        <w:rPr>
          <w:rFonts w:ascii="Arial" w:hAnsi="Arial" w:cs="Arial"/>
          <w:sz w:val="20"/>
          <w:szCs w:val="20"/>
        </w:rPr>
      </w:pPr>
      <w:r>
        <w:rPr>
          <w:rFonts w:ascii="Arial" w:hAnsi="Arial" w:cs="Arial"/>
          <w:b/>
          <w:sz w:val="20"/>
          <w:szCs w:val="20"/>
        </w:rPr>
        <w:t>Sir</w:t>
      </w:r>
      <w:r>
        <w:rPr>
          <w:rFonts w:ascii="Arial" w:hAnsi="Arial" w:cs="Arial"/>
          <w:sz w:val="20"/>
          <w:szCs w:val="20"/>
        </w:rPr>
        <w:t>,</w:t>
      </w:r>
    </w:p>
    <w:p w:rsidR="00571C6F" w:rsidRDefault="00571C6F" w:rsidP="00571C6F">
      <w:pPr>
        <w:tabs>
          <w:tab w:val="center" w:pos="9360"/>
        </w:tabs>
        <w:ind w:right="994"/>
        <w:rPr>
          <w:rFonts w:ascii="Arial" w:hAnsi="Arial" w:cs="Arial"/>
          <w:b/>
          <w:bCs/>
          <w:sz w:val="20"/>
          <w:szCs w:val="20"/>
        </w:rPr>
      </w:pPr>
    </w:p>
    <w:p w:rsidR="00571C6F" w:rsidRDefault="00571C6F" w:rsidP="00571C6F">
      <w:pPr>
        <w:tabs>
          <w:tab w:val="center" w:pos="9360"/>
        </w:tabs>
        <w:ind w:right="994"/>
        <w:jc w:val="both"/>
        <w:rPr>
          <w:rFonts w:ascii="Arial" w:hAnsi="Arial" w:cs="Arial"/>
          <w:sz w:val="20"/>
          <w:szCs w:val="20"/>
        </w:rPr>
      </w:pPr>
      <w:r>
        <w:rPr>
          <w:rFonts w:ascii="Arial" w:hAnsi="Arial" w:cs="Arial"/>
          <w:b/>
          <w:bCs/>
          <w:sz w:val="20"/>
          <w:szCs w:val="20"/>
        </w:rPr>
        <w:t xml:space="preserve"> Sub:  </w:t>
      </w:r>
      <w:r>
        <w:rPr>
          <w:rFonts w:ascii="Arial" w:hAnsi="Arial" w:cs="Arial"/>
          <w:b/>
          <w:bCs/>
          <w:sz w:val="20"/>
          <w:szCs w:val="20"/>
          <w:u w:val="single"/>
        </w:rPr>
        <w:t xml:space="preserve">C E R T I F I C A T E FOR UNCONDITIONAL ACCEPTANCE OF   ALL TERMS &amp; CONDITIONS, </w:t>
      </w:r>
      <w:proofErr w:type="gramStart"/>
      <w:r>
        <w:rPr>
          <w:rFonts w:ascii="Arial" w:hAnsi="Arial" w:cs="Arial"/>
          <w:b/>
          <w:bCs/>
          <w:sz w:val="20"/>
          <w:szCs w:val="20"/>
          <w:u w:val="single"/>
        </w:rPr>
        <w:t>SPECIFICATIONS  OF</w:t>
      </w:r>
      <w:proofErr w:type="gramEnd"/>
      <w:r>
        <w:rPr>
          <w:rFonts w:ascii="Arial" w:hAnsi="Arial" w:cs="Arial"/>
          <w:b/>
          <w:bCs/>
          <w:sz w:val="20"/>
          <w:szCs w:val="20"/>
          <w:u w:val="single"/>
        </w:rPr>
        <w:t xml:space="preserve"> THE TENDER No.</w:t>
      </w:r>
      <w:r>
        <w:rPr>
          <w:rFonts w:ascii="Arial" w:hAnsi="Arial" w:cs="Arial"/>
          <w:sz w:val="20"/>
          <w:szCs w:val="20"/>
        </w:rPr>
        <w:t xml:space="preserve"> </w:t>
      </w:r>
      <w:r>
        <w:rPr>
          <w:rFonts w:ascii="Arial" w:hAnsi="Arial" w:cs="Arial"/>
          <w:b/>
          <w:sz w:val="20"/>
          <w:szCs w:val="20"/>
          <w:u w:val="single"/>
        </w:rPr>
        <w:t>T-14/13, Dated: 10/11/2014</w:t>
      </w:r>
      <w:r>
        <w:rPr>
          <w:rFonts w:ascii="Arial" w:hAnsi="Arial" w:cs="Arial"/>
          <w:sz w:val="20"/>
          <w:szCs w:val="20"/>
        </w:rPr>
        <w:t xml:space="preserve">, </w:t>
      </w:r>
      <w:r>
        <w:rPr>
          <w:rFonts w:ascii="Arial" w:hAnsi="Arial" w:cs="Arial"/>
          <w:b/>
          <w:sz w:val="20"/>
          <w:szCs w:val="20"/>
        </w:rPr>
        <w:t>Due On: 02/12/2014</w:t>
      </w:r>
      <w:r>
        <w:rPr>
          <w:rFonts w:ascii="Arial" w:hAnsi="Arial" w:cs="Arial"/>
          <w:sz w:val="20"/>
          <w:szCs w:val="20"/>
        </w:rPr>
        <w:t xml:space="preserve"> for Supply of </w:t>
      </w:r>
      <w:r>
        <w:rPr>
          <w:rFonts w:ascii="Arial" w:hAnsi="Arial" w:cs="Arial"/>
          <w:b/>
          <w:sz w:val="20"/>
          <w:szCs w:val="20"/>
        </w:rPr>
        <w:t xml:space="preserve">Soya refined oil </w:t>
      </w:r>
      <w:r>
        <w:rPr>
          <w:rFonts w:ascii="Arial" w:hAnsi="Arial" w:cs="Arial"/>
          <w:sz w:val="20"/>
          <w:szCs w:val="20"/>
        </w:rPr>
        <w:t xml:space="preserve">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w:t>
      </w:r>
    </w:p>
    <w:p w:rsidR="00571C6F" w:rsidRDefault="00571C6F" w:rsidP="00571C6F">
      <w:pPr>
        <w:pStyle w:val="Heading2"/>
        <w:tabs>
          <w:tab w:val="center" w:pos="9360"/>
        </w:tabs>
        <w:ind w:right="994"/>
        <w:jc w:val="both"/>
        <w:rPr>
          <w:rFonts w:ascii="Arial" w:hAnsi="Arial" w:cs="Arial"/>
          <w:b w:val="0"/>
          <w:bCs w:val="0"/>
          <w:sz w:val="20"/>
          <w:szCs w:val="20"/>
        </w:rPr>
      </w:pPr>
    </w:p>
    <w:p w:rsidR="00571C6F" w:rsidRDefault="00571C6F" w:rsidP="00571C6F">
      <w:pPr>
        <w:pStyle w:val="Heading2"/>
        <w:tabs>
          <w:tab w:val="center" w:pos="9360"/>
        </w:tabs>
        <w:ind w:right="994"/>
        <w:jc w:val="both"/>
        <w:rPr>
          <w:rFonts w:ascii="Arial" w:hAnsi="Arial" w:cs="Arial"/>
          <w:b w:val="0"/>
          <w:bCs w:val="0"/>
          <w:sz w:val="20"/>
          <w:szCs w:val="20"/>
        </w:rPr>
      </w:pPr>
    </w:p>
    <w:p w:rsidR="00571C6F" w:rsidRDefault="00571C6F" w:rsidP="00571C6F">
      <w:pPr>
        <w:tabs>
          <w:tab w:val="center" w:pos="9360"/>
        </w:tabs>
        <w:ind w:right="994"/>
        <w:jc w:val="both"/>
        <w:rPr>
          <w:rFonts w:ascii="Arial" w:hAnsi="Arial" w:cs="Arial"/>
          <w:sz w:val="20"/>
          <w:szCs w:val="20"/>
        </w:rPr>
      </w:pPr>
      <w:r>
        <w:rPr>
          <w:rFonts w:ascii="Arial" w:hAnsi="Arial" w:cs="Arial"/>
          <w:sz w:val="20"/>
          <w:szCs w:val="20"/>
        </w:rPr>
        <w:t xml:space="preserve">It is certified that we have studied and understood and hereby agree for the  all terms &amp; conditions and specifications of the  subject Tender issued by “HCIL” for Supply of  </w:t>
      </w:r>
      <w:r>
        <w:rPr>
          <w:rFonts w:ascii="Arial" w:hAnsi="Arial" w:cs="Arial"/>
          <w:b/>
          <w:sz w:val="20"/>
          <w:szCs w:val="20"/>
        </w:rPr>
        <w:t>Soya refined oil</w:t>
      </w:r>
      <w:r>
        <w:rPr>
          <w:rFonts w:ascii="Arial" w:hAnsi="Arial" w:cs="Arial"/>
          <w:sz w:val="20"/>
          <w:szCs w:val="20"/>
        </w:rPr>
        <w:t xml:space="preserve">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w:t>
      </w:r>
    </w:p>
    <w:p w:rsidR="00571C6F" w:rsidRDefault="00571C6F" w:rsidP="00571C6F">
      <w:pPr>
        <w:pStyle w:val="BodyText"/>
        <w:tabs>
          <w:tab w:val="center" w:pos="9360"/>
        </w:tabs>
        <w:ind w:right="994"/>
        <w:rPr>
          <w:rFonts w:ascii="Arial" w:hAnsi="Arial" w:cs="Arial"/>
          <w:sz w:val="20"/>
          <w:szCs w:val="20"/>
        </w:rPr>
      </w:pPr>
    </w:p>
    <w:p w:rsidR="00571C6F" w:rsidRDefault="00571C6F" w:rsidP="00571C6F">
      <w:pPr>
        <w:pStyle w:val="BodyText"/>
        <w:tabs>
          <w:tab w:val="center" w:pos="9360"/>
        </w:tabs>
        <w:ind w:right="994"/>
        <w:rPr>
          <w:rFonts w:ascii="Arial" w:hAnsi="Arial" w:cs="Arial"/>
          <w:sz w:val="20"/>
          <w:szCs w:val="20"/>
        </w:rPr>
      </w:pPr>
    </w:p>
    <w:p w:rsidR="00571C6F" w:rsidRDefault="00571C6F" w:rsidP="00571C6F">
      <w:pPr>
        <w:tabs>
          <w:tab w:val="left" w:pos="0"/>
        </w:tabs>
        <w:ind w:right="540"/>
        <w:rPr>
          <w:rFonts w:ascii="Arial" w:hAnsi="Arial" w:cs="Arial"/>
          <w:sz w:val="20"/>
          <w:szCs w:val="20"/>
        </w:rPr>
      </w:pPr>
    </w:p>
    <w:p w:rsidR="00571C6F" w:rsidRDefault="00571C6F" w:rsidP="00571C6F">
      <w:pPr>
        <w:tabs>
          <w:tab w:val="left" w:pos="0"/>
        </w:tabs>
        <w:ind w:right="540"/>
        <w:jc w:val="right"/>
        <w:rPr>
          <w:rFonts w:ascii="Arial" w:hAnsi="Arial" w:cs="Arial"/>
          <w:b/>
          <w:color w:val="000000"/>
          <w:sz w:val="20"/>
          <w:szCs w:val="20"/>
        </w:rPr>
      </w:pPr>
      <w:r>
        <w:rPr>
          <w:rFonts w:ascii="Arial" w:hAnsi="Arial" w:cs="Arial"/>
          <w:b/>
          <w:color w:val="000000"/>
          <w:sz w:val="20"/>
          <w:szCs w:val="20"/>
        </w:rPr>
        <w:t>Signature: _______________________________</w:t>
      </w:r>
    </w:p>
    <w:p w:rsidR="00571C6F" w:rsidRDefault="00571C6F" w:rsidP="00571C6F">
      <w:pPr>
        <w:tabs>
          <w:tab w:val="left" w:pos="0"/>
        </w:tabs>
        <w:ind w:right="540"/>
        <w:jc w:val="right"/>
        <w:rPr>
          <w:rFonts w:ascii="Arial" w:hAnsi="Arial" w:cs="Arial"/>
          <w:b/>
          <w:color w:val="000000"/>
          <w:sz w:val="20"/>
          <w:szCs w:val="20"/>
        </w:rPr>
      </w:pPr>
    </w:p>
    <w:p w:rsidR="00571C6F" w:rsidRDefault="00571C6F" w:rsidP="00571C6F">
      <w:pPr>
        <w:tabs>
          <w:tab w:val="left" w:pos="0"/>
        </w:tabs>
        <w:ind w:right="540"/>
        <w:jc w:val="right"/>
        <w:rPr>
          <w:rFonts w:ascii="Arial" w:hAnsi="Arial" w:cs="Arial"/>
          <w:b/>
          <w:color w:val="000000"/>
          <w:sz w:val="20"/>
          <w:szCs w:val="20"/>
        </w:rPr>
      </w:pPr>
      <w:r>
        <w:rPr>
          <w:rFonts w:ascii="Arial" w:hAnsi="Arial" w:cs="Arial"/>
          <w:b/>
          <w:color w:val="000000"/>
          <w:sz w:val="20"/>
          <w:szCs w:val="20"/>
        </w:rPr>
        <w:t>Name &amp; Designation:  _____________________</w:t>
      </w:r>
    </w:p>
    <w:p w:rsidR="00571C6F" w:rsidRDefault="00571C6F" w:rsidP="00571C6F">
      <w:pPr>
        <w:tabs>
          <w:tab w:val="left" w:pos="0"/>
          <w:tab w:val="num" w:pos="2160"/>
        </w:tabs>
        <w:ind w:right="540"/>
        <w:jc w:val="right"/>
        <w:rPr>
          <w:rFonts w:ascii="Arial" w:hAnsi="Arial" w:cs="Arial"/>
          <w:color w:val="000000"/>
          <w:sz w:val="20"/>
          <w:szCs w:val="20"/>
        </w:rPr>
      </w:pPr>
      <w:r>
        <w:rPr>
          <w:rFonts w:ascii="Arial" w:hAnsi="Arial" w:cs="Arial"/>
          <w:color w:val="000000"/>
          <w:sz w:val="20"/>
          <w:szCs w:val="20"/>
        </w:rPr>
        <w:tab/>
      </w:r>
    </w:p>
    <w:p w:rsidR="00571C6F" w:rsidRDefault="00571C6F" w:rsidP="00571C6F">
      <w:pPr>
        <w:tabs>
          <w:tab w:val="left" w:pos="0"/>
          <w:tab w:val="num" w:pos="2160"/>
        </w:tabs>
        <w:ind w:right="540"/>
        <w:jc w:val="right"/>
        <w:rPr>
          <w:rFonts w:ascii="Arial" w:hAnsi="Arial" w:cs="Arial"/>
          <w:b/>
          <w:color w:val="000000"/>
          <w:sz w:val="20"/>
          <w:szCs w:val="20"/>
        </w:rPr>
      </w:pPr>
    </w:p>
    <w:p w:rsidR="00571C6F" w:rsidRDefault="00571C6F" w:rsidP="00571C6F">
      <w:pPr>
        <w:tabs>
          <w:tab w:val="left" w:pos="0"/>
          <w:tab w:val="num" w:pos="2160"/>
        </w:tabs>
        <w:ind w:right="540"/>
        <w:jc w:val="right"/>
        <w:rPr>
          <w:rFonts w:ascii="Arial" w:hAnsi="Arial" w:cs="Arial"/>
          <w:color w:val="000000"/>
          <w:sz w:val="20"/>
          <w:szCs w:val="20"/>
        </w:rPr>
      </w:pPr>
      <w:r>
        <w:rPr>
          <w:rFonts w:ascii="Arial" w:hAnsi="Arial" w:cs="Arial"/>
          <w:b/>
          <w:color w:val="000000"/>
          <w:sz w:val="20"/>
          <w:szCs w:val="20"/>
        </w:rPr>
        <w:t>Co. Name &amp; Seal: _________________________</w:t>
      </w:r>
    </w:p>
    <w:p w:rsidR="00571C6F" w:rsidRDefault="00571C6F" w:rsidP="00571C6F">
      <w:pPr>
        <w:tabs>
          <w:tab w:val="left" w:pos="0"/>
          <w:tab w:val="num" w:pos="2160"/>
        </w:tabs>
        <w:ind w:right="540"/>
        <w:jc w:val="right"/>
        <w:rPr>
          <w:rFonts w:ascii="Arial" w:hAnsi="Arial" w:cs="Arial"/>
          <w:b/>
          <w:color w:val="000000"/>
          <w:sz w:val="20"/>
          <w:szCs w:val="20"/>
        </w:rPr>
      </w:pPr>
      <w:r>
        <w:rPr>
          <w:rFonts w:ascii="Arial" w:hAnsi="Arial" w:cs="Arial"/>
          <w:b/>
          <w:color w:val="000000"/>
          <w:sz w:val="20"/>
          <w:szCs w:val="20"/>
        </w:rPr>
        <w:tab/>
      </w:r>
    </w:p>
    <w:p w:rsidR="00571C6F" w:rsidRDefault="00571C6F" w:rsidP="00571C6F">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571C6F" w:rsidRDefault="00571C6F" w:rsidP="00571C6F">
      <w:pPr>
        <w:tabs>
          <w:tab w:val="left" w:pos="0"/>
          <w:tab w:val="num" w:pos="2160"/>
        </w:tabs>
        <w:ind w:right="540"/>
        <w:rPr>
          <w:rFonts w:ascii="Arial" w:hAnsi="Arial" w:cs="Arial"/>
          <w:b/>
          <w:color w:val="000000"/>
          <w:sz w:val="20"/>
          <w:szCs w:val="20"/>
        </w:rPr>
      </w:pPr>
      <w:r>
        <w:rPr>
          <w:rFonts w:ascii="Arial" w:hAnsi="Arial" w:cs="Arial"/>
          <w:b/>
          <w:color w:val="000000"/>
          <w:sz w:val="20"/>
          <w:szCs w:val="20"/>
        </w:rPr>
        <w:t>Date: ___________</w:t>
      </w:r>
      <w:r>
        <w:rPr>
          <w:rFonts w:ascii="Arial" w:hAnsi="Arial" w:cs="Arial"/>
          <w:b/>
          <w:color w:val="000000"/>
          <w:sz w:val="20"/>
          <w:szCs w:val="20"/>
        </w:rPr>
        <w:tab/>
      </w:r>
      <w:r>
        <w:rPr>
          <w:rFonts w:ascii="Arial" w:hAnsi="Arial" w:cs="Arial"/>
          <w:b/>
          <w:color w:val="000000"/>
          <w:sz w:val="20"/>
          <w:szCs w:val="20"/>
        </w:rPr>
        <w:tab/>
      </w:r>
    </w:p>
    <w:p w:rsidR="00571C6F" w:rsidRDefault="00571C6F" w:rsidP="00571C6F">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571C6F" w:rsidRDefault="00571C6F" w:rsidP="00571C6F">
      <w:pPr>
        <w:tabs>
          <w:tab w:val="left" w:pos="0"/>
          <w:tab w:val="num" w:pos="2160"/>
        </w:tabs>
        <w:ind w:right="540"/>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571C6F" w:rsidRDefault="00571C6F" w:rsidP="00571C6F">
      <w:pPr>
        <w:pStyle w:val="BodyText"/>
        <w:tabs>
          <w:tab w:val="center" w:pos="9360"/>
        </w:tabs>
        <w:ind w:right="994"/>
        <w:rPr>
          <w:rFonts w:ascii="Arial" w:hAnsi="Arial" w:cs="Arial"/>
          <w:sz w:val="20"/>
          <w:szCs w:val="20"/>
        </w:rPr>
      </w:pPr>
    </w:p>
    <w:p w:rsidR="00571C6F" w:rsidRDefault="00571C6F" w:rsidP="00571C6F">
      <w:pPr>
        <w:ind w:right="540"/>
        <w:rPr>
          <w:rFonts w:ascii="Arial" w:hAnsi="Arial" w:cs="Arial"/>
          <w:b/>
          <w:i/>
          <w:sz w:val="22"/>
          <w:szCs w:val="22"/>
          <w:u w:val="single"/>
        </w:rPr>
      </w:pPr>
    </w:p>
    <w:p w:rsidR="00571C6F" w:rsidRDefault="00571C6F" w:rsidP="00571C6F">
      <w:pPr>
        <w:ind w:right="540"/>
        <w:rPr>
          <w:rFonts w:ascii="Arial" w:hAnsi="Arial" w:cs="Arial"/>
          <w:b/>
        </w:rPr>
      </w:pPr>
    </w:p>
    <w:p w:rsidR="00571C6F" w:rsidRDefault="00571C6F" w:rsidP="00571C6F">
      <w:pPr>
        <w:ind w:right="540"/>
        <w:jc w:val="right"/>
        <w:rPr>
          <w:rFonts w:ascii="Arial" w:hAnsi="Arial" w:cs="Arial"/>
          <w:b/>
        </w:rPr>
      </w:pPr>
    </w:p>
    <w:p w:rsidR="00571C6F" w:rsidRDefault="00571C6F" w:rsidP="00571C6F">
      <w:pPr>
        <w:ind w:right="540"/>
        <w:rPr>
          <w:rFonts w:ascii="Arial" w:hAnsi="Arial" w:cs="Arial"/>
          <w:b/>
          <w:sz w:val="20"/>
          <w:szCs w:val="20"/>
        </w:rPr>
      </w:pPr>
    </w:p>
    <w:p w:rsidR="00571C6F" w:rsidRDefault="00571C6F" w:rsidP="00571C6F">
      <w:pPr>
        <w:ind w:right="540"/>
        <w:rPr>
          <w:rFonts w:ascii="Arial" w:hAnsi="Arial" w:cs="Arial"/>
          <w:b/>
          <w:sz w:val="18"/>
          <w:szCs w:val="18"/>
        </w:rPr>
      </w:pPr>
    </w:p>
    <w:p w:rsidR="00571C6F" w:rsidRDefault="00571C6F" w:rsidP="00571C6F">
      <w:pPr>
        <w:ind w:right="540"/>
        <w:jc w:val="right"/>
        <w:rPr>
          <w:rFonts w:ascii="Arial" w:hAnsi="Arial" w:cs="Arial"/>
          <w:b/>
          <w:sz w:val="18"/>
          <w:szCs w:val="18"/>
        </w:rPr>
      </w:pPr>
      <w:r>
        <w:rPr>
          <w:rFonts w:ascii="Arial" w:hAnsi="Arial" w:cs="Arial"/>
          <w:b/>
          <w:sz w:val="18"/>
          <w:szCs w:val="18"/>
        </w:rPr>
        <w:lastRenderedPageBreak/>
        <w:t>Page 1 of 2</w:t>
      </w:r>
    </w:p>
    <w:p w:rsidR="00571C6F" w:rsidRDefault="00571C6F" w:rsidP="00571C6F">
      <w:pPr>
        <w:tabs>
          <w:tab w:val="center" w:pos="4320"/>
        </w:tabs>
        <w:ind w:right="360"/>
        <w:jc w:val="right"/>
        <w:rPr>
          <w:rFonts w:ascii="Arial" w:hAnsi="Arial" w:cs="Arial"/>
          <w:b/>
          <w:i/>
          <w:color w:val="FF6600"/>
          <w:sz w:val="18"/>
          <w:szCs w:val="18"/>
          <w:u w:val="single"/>
        </w:rPr>
      </w:pPr>
    </w:p>
    <w:p w:rsidR="00571C6F" w:rsidRDefault="00571C6F" w:rsidP="00571C6F">
      <w:pPr>
        <w:tabs>
          <w:tab w:val="center" w:pos="4320"/>
        </w:tabs>
        <w:ind w:right="360"/>
        <w:jc w:val="right"/>
        <w:rPr>
          <w:rFonts w:ascii="Arial" w:hAnsi="Arial" w:cs="Arial"/>
          <w:b/>
          <w:i/>
          <w:sz w:val="18"/>
          <w:szCs w:val="18"/>
          <w:u w:val="single"/>
        </w:rPr>
      </w:pPr>
      <w:r>
        <w:pict>
          <v:shape id="_x0000_s1036" type="#_x0000_t75" style="position:absolute;left:0;text-align:left;margin-left:61.5pt;margin-top:7.45pt;width:36pt;height:45pt;z-index:251658240" filled="t" stroked="t">
            <v:imagedata r:id="rId5" o:title=""/>
          </v:shape>
          <o:OLEObject Type="Embed" ProgID="Imaging.Document" ShapeID="_x0000_s1036" DrawAspect="Content" ObjectID="_1476966254" r:id="rId11"/>
        </w:pict>
      </w:r>
      <w:r>
        <w:rPr>
          <w:rFonts w:ascii="Arial" w:hAnsi="Arial" w:cs="Arial"/>
          <w:b/>
          <w:i/>
          <w:sz w:val="18"/>
          <w:szCs w:val="18"/>
          <w:u w:val="single"/>
        </w:rPr>
        <w:t>ANNEXURE- V</w:t>
      </w:r>
    </w:p>
    <w:p w:rsidR="00571C6F" w:rsidRDefault="00571C6F" w:rsidP="00571C6F">
      <w:pPr>
        <w:tabs>
          <w:tab w:val="center" w:pos="4320"/>
        </w:tabs>
        <w:ind w:right="360"/>
        <w:jc w:val="right"/>
        <w:rPr>
          <w:rFonts w:ascii="Arial" w:hAnsi="Arial" w:cs="Arial"/>
          <w:b/>
          <w:i/>
          <w:color w:val="FF6600"/>
          <w:sz w:val="20"/>
          <w:szCs w:val="20"/>
          <w:u w:val="single"/>
        </w:rPr>
      </w:pPr>
    </w:p>
    <w:p w:rsidR="00571C6F" w:rsidRDefault="00571C6F" w:rsidP="00571C6F">
      <w:pPr>
        <w:tabs>
          <w:tab w:val="center" w:pos="4320"/>
        </w:tabs>
        <w:ind w:right="360"/>
        <w:jc w:val="right"/>
        <w:rPr>
          <w:rFonts w:ascii="Arial" w:hAnsi="Arial" w:cs="Arial"/>
          <w:b/>
          <w:i/>
          <w:color w:val="FF6600"/>
          <w:sz w:val="20"/>
          <w:szCs w:val="20"/>
          <w:u w:val="single"/>
        </w:rPr>
      </w:pPr>
    </w:p>
    <w:p w:rsidR="00571C6F" w:rsidRDefault="00571C6F" w:rsidP="00571C6F">
      <w:pPr>
        <w:tabs>
          <w:tab w:val="center" w:pos="4320"/>
        </w:tabs>
        <w:ind w:right="360"/>
        <w:jc w:val="right"/>
        <w:rPr>
          <w:rFonts w:ascii="Arial" w:hAnsi="Arial" w:cs="Arial"/>
          <w:b/>
          <w:i/>
          <w:color w:val="FF6600"/>
          <w:sz w:val="20"/>
          <w:szCs w:val="20"/>
          <w:u w:val="single"/>
        </w:rPr>
      </w:pPr>
    </w:p>
    <w:p w:rsidR="00571C6F" w:rsidRDefault="00571C6F" w:rsidP="00571C6F">
      <w:pPr>
        <w:tabs>
          <w:tab w:val="center" w:pos="4320"/>
        </w:tabs>
        <w:ind w:right="360"/>
        <w:rPr>
          <w:rFonts w:ascii="Arial" w:hAnsi="Arial" w:cs="Arial"/>
          <w:b/>
          <w:sz w:val="20"/>
          <w:szCs w:val="20"/>
        </w:rPr>
      </w:pPr>
      <w:r>
        <w:rPr>
          <w:rFonts w:ascii="Arial" w:hAnsi="Arial" w:cs="Arial"/>
          <w:b/>
          <w:sz w:val="20"/>
          <w:szCs w:val="20"/>
        </w:rPr>
        <w:t xml:space="preserve">                                       HOTEL CORPORATION OF INDIA LIMITED,</w:t>
      </w:r>
    </w:p>
    <w:p w:rsidR="00571C6F" w:rsidRDefault="00571C6F" w:rsidP="00571C6F">
      <w:pPr>
        <w:tabs>
          <w:tab w:val="center" w:pos="4320"/>
        </w:tabs>
        <w:ind w:right="360"/>
        <w:rPr>
          <w:rFonts w:ascii="Arial" w:hAnsi="Arial" w:cs="Arial"/>
          <w:b/>
          <w:sz w:val="20"/>
          <w:szCs w:val="20"/>
        </w:rPr>
      </w:pPr>
      <w:r>
        <w:rPr>
          <w:rFonts w:ascii="Arial" w:hAnsi="Arial" w:cs="Arial"/>
          <w:b/>
          <w:sz w:val="20"/>
          <w:szCs w:val="20"/>
        </w:rPr>
        <w:t xml:space="preserve">                       UNIT: CENTAUR LAKE VIEW HOTEL CHESHMASHAHI SRINAGAR (J&amp;K)</w:t>
      </w:r>
    </w:p>
    <w:p w:rsidR="00571C6F" w:rsidRDefault="00571C6F" w:rsidP="00571C6F">
      <w:pPr>
        <w:pStyle w:val="Heading4"/>
        <w:ind w:right="360"/>
        <w:jc w:val="center"/>
        <w:rPr>
          <w:rFonts w:ascii="Arial" w:hAnsi="Arial" w:cs="Arial"/>
          <w:sz w:val="20"/>
          <w:szCs w:val="20"/>
          <w:u w:val="single"/>
        </w:rPr>
      </w:pPr>
      <w:r>
        <w:rPr>
          <w:rFonts w:ascii="Arial" w:hAnsi="Arial" w:cs="Arial"/>
          <w:sz w:val="20"/>
          <w:szCs w:val="20"/>
          <w:u w:val="single"/>
        </w:rPr>
        <w:t>TECHNICAL BID FORM – PART A</w:t>
      </w:r>
    </w:p>
    <w:p w:rsidR="00571C6F" w:rsidRDefault="00571C6F" w:rsidP="00571C6F">
      <w:pPr>
        <w:ind w:right="360"/>
        <w:rPr>
          <w:rFonts w:ascii="Arial" w:hAnsi="Arial" w:cs="Arial"/>
          <w:sz w:val="20"/>
          <w:szCs w:val="20"/>
        </w:rPr>
      </w:pPr>
    </w:p>
    <w:p w:rsidR="00571C6F" w:rsidRDefault="00571C6F" w:rsidP="00571C6F">
      <w:pPr>
        <w:ind w:right="360"/>
        <w:rPr>
          <w:rFonts w:ascii="Arial" w:hAnsi="Arial" w:cs="Arial"/>
          <w:b/>
          <w:sz w:val="20"/>
          <w:szCs w:val="20"/>
        </w:rPr>
      </w:pPr>
      <w:r>
        <w:rPr>
          <w:rFonts w:ascii="Arial" w:hAnsi="Arial" w:cs="Arial"/>
          <w:b/>
          <w:sz w:val="20"/>
          <w:szCs w:val="20"/>
        </w:rPr>
        <w:t>TENDER NO. T-14/13, Dated: 10/11/2014 Due On: 02/12/2014</w:t>
      </w:r>
    </w:p>
    <w:tbl>
      <w:tblPr>
        <w:tblW w:w="1018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5132"/>
        <w:gridCol w:w="1171"/>
        <w:gridCol w:w="3251"/>
      </w:tblGrid>
      <w:tr w:rsidR="00571C6F" w:rsidTr="00571C6F">
        <w:trPr>
          <w:trHeight w:val="278"/>
        </w:trPr>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tabs>
                <w:tab w:val="left" w:pos="-180"/>
              </w:tabs>
              <w:spacing w:line="180" w:lineRule="atLeast"/>
              <w:ind w:right="-90"/>
              <w:rPr>
                <w:rFonts w:ascii="Arial" w:hAnsi="Arial" w:cs="Arial"/>
                <w:sz w:val="18"/>
                <w:szCs w:val="18"/>
              </w:rPr>
            </w:pPr>
            <w:r>
              <w:rPr>
                <w:rFonts w:ascii="Arial" w:hAnsi="Arial" w:cs="Arial"/>
                <w:sz w:val="18"/>
                <w:szCs w:val="18"/>
              </w:rPr>
              <w:t>1</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Name of Contract</w:t>
            </w:r>
          </w:p>
        </w:tc>
        <w:tc>
          <w:tcPr>
            <w:tcW w:w="4421" w:type="dxa"/>
            <w:gridSpan w:val="2"/>
            <w:tcBorders>
              <w:top w:val="single" w:sz="4" w:space="0" w:color="auto"/>
              <w:left w:val="single" w:sz="4" w:space="0" w:color="auto"/>
              <w:bottom w:val="single" w:sz="4" w:space="0" w:color="auto"/>
              <w:right w:val="single" w:sz="4" w:space="0" w:color="auto"/>
            </w:tcBorders>
            <w:hideMark/>
          </w:tcPr>
          <w:p w:rsidR="00571C6F" w:rsidRDefault="00571C6F">
            <w:pPr>
              <w:pStyle w:val="Heading5"/>
              <w:spacing w:line="276" w:lineRule="auto"/>
              <w:ind w:right="0"/>
              <w:rPr>
                <w:sz w:val="18"/>
                <w:szCs w:val="18"/>
                <w:u w:val="none"/>
              </w:rPr>
            </w:pPr>
            <w:r>
              <w:rPr>
                <w:sz w:val="18"/>
                <w:szCs w:val="18"/>
                <w:u w:val="none"/>
              </w:rPr>
              <w:t>Supply of soya refined oil on as &amp; when required basis at Centaur Lake View Hotel Srinagar (J&amp;K)</w:t>
            </w:r>
          </w:p>
        </w:tc>
      </w:tr>
      <w:tr w:rsidR="00571C6F" w:rsidTr="00571C6F">
        <w:trPr>
          <w:trHeight w:val="260"/>
        </w:trPr>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2</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Name of the Bidder / Co.</w:t>
            </w:r>
          </w:p>
        </w:tc>
        <w:tc>
          <w:tcPr>
            <w:tcW w:w="4421" w:type="dxa"/>
            <w:gridSpan w:val="2"/>
            <w:tcBorders>
              <w:top w:val="single" w:sz="4" w:space="0" w:color="auto"/>
              <w:left w:val="single" w:sz="4" w:space="0" w:color="auto"/>
              <w:bottom w:val="single" w:sz="4" w:space="0" w:color="auto"/>
              <w:right w:val="single" w:sz="4" w:space="0" w:color="auto"/>
            </w:tcBorders>
          </w:tcPr>
          <w:p w:rsidR="00571C6F" w:rsidRDefault="00571C6F">
            <w:pPr>
              <w:spacing w:line="180" w:lineRule="atLeast"/>
              <w:ind w:right="-90"/>
              <w:rPr>
                <w:rFonts w:ascii="Arial" w:hAnsi="Arial" w:cs="Arial"/>
                <w:sz w:val="20"/>
                <w:szCs w:val="20"/>
              </w:rPr>
            </w:pPr>
          </w:p>
          <w:p w:rsidR="00571C6F" w:rsidRDefault="00571C6F">
            <w:pPr>
              <w:spacing w:line="180" w:lineRule="atLeast"/>
              <w:ind w:right="-90"/>
              <w:rPr>
                <w:rFonts w:ascii="Arial" w:hAnsi="Arial" w:cs="Arial"/>
                <w:sz w:val="20"/>
                <w:szCs w:val="20"/>
              </w:rPr>
            </w:pPr>
          </w:p>
        </w:tc>
      </w:tr>
      <w:tr w:rsidR="00571C6F" w:rsidTr="00571C6F">
        <w:trPr>
          <w:trHeight w:val="260"/>
        </w:trPr>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3</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Status of the Bidder i.e. Whether applying as a Principal manufacturer /Auth. Distributer/dealer/ Merchant. Documentary proof to be enclosed.</w:t>
            </w:r>
            <w:r>
              <w:rPr>
                <w:rFonts w:ascii="Arial" w:hAnsi="Arial" w:cs="Arial"/>
                <w:b/>
                <w:sz w:val="18"/>
                <w:szCs w:val="18"/>
              </w:rPr>
              <w:t xml:space="preserve"> (Must)</w:t>
            </w:r>
          </w:p>
        </w:tc>
        <w:tc>
          <w:tcPr>
            <w:tcW w:w="4421" w:type="dxa"/>
            <w:gridSpan w:val="2"/>
            <w:tcBorders>
              <w:top w:val="single" w:sz="4" w:space="0" w:color="auto"/>
              <w:left w:val="single" w:sz="4" w:space="0" w:color="auto"/>
              <w:bottom w:val="single" w:sz="4" w:space="0" w:color="auto"/>
              <w:right w:val="single" w:sz="4" w:space="0" w:color="auto"/>
            </w:tcBorders>
          </w:tcPr>
          <w:p w:rsidR="00571C6F" w:rsidRDefault="00571C6F">
            <w:pPr>
              <w:tabs>
                <w:tab w:val="left" w:pos="4632"/>
              </w:tabs>
              <w:spacing w:line="180" w:lineRule="atLeast"/>
              <w:ind w:right="-90"/>
              <w:rPr>
                <w:rFonts w:ascii="Arial" w:hAnsi="Arial" w:cs="Arial"/>
                <w:sz w:val="20"/>
                <w:szCs w:val="20"/>
              </w:rPr>
            </w:pPr>
          </w:p>
        </w:tc>
      </w:tr>
      <w:tr w:rsidR="00571C6F" w:rsidTr="00571C6F">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4</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Complete Address of the bidder/Co.</w:t>
            </w:r>
          </w:p>
        </w:tc>
        <w:tc>
          <w:tcPr>
            <w:tcW w:w="4421" w:type="dxa"/>
            <w:gridSpan w:val="2"/>
            <w:tcBorders>
              <w:top w:val="single" w:sz="4" w:space="0" w:color="auto"/>
              <w:left w:val="single" w:sz="4" w:space="0" w:color="auto"/>
              <w:bottom w:val="single" w:sz="4" w:space="0" w:color="auto"/>
              <w:right w:val="single" w:sz="4" w:space="0" w:color="auto"/>
            </w:tcBorders>
          </w:tcPr>
          <w:p w:rsidR="00571C6F" w:rsidRDefault="00571C6F">
            <w:pPr>
              <w:spacing w:line="180" w:lineRule="atLeast"/>
              <w:ind w:right="-90"/>
              <w:rPr>
                <w:rFonts w:ascii="Arial" w:hAnsi="Arial" w:cs="Arial"/>
                <w:sz w:val="20"/>
                <w:szCs w:val="20"/>
              </w:rPr>
            </w:pPr>
          </w:p>
          <w:p w:rsidR="00571C6F" w:rsidRDefault="00571C6F">
            <w:pPr>
              <w:spacing w:line="180" w:lineRule="atLeast"/>
              <w:ind w:right="-90"/>
              <w:rPr>
                <w:rFonts w:ascii="Arial" w:hAnsi="Arial" w:cs="Arial"/>
                <w:sz w:val="20"/>
                <w:szCs w:val="20"/>
              </w:rPr>
            </w:pPr>
          </w:p>
        </w:tc>
      </w:tr>
      <w:tr w:rsidR="00571C6F" w:rsidTr="00571C6F">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5</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jc w:val="both"/>
              <w:rPr>
                <w:rFonts w:ascii="Arial" w:hAnsi="Arial" w:cs="Arial"/>
                <w:sz w:val="18"/>
                <w:szCs w:val="18"/>
              </w:rPr>
            </w:pPr>
            <w:r>
              <w:rPr>
                <w:rFonts w:ascii="Arial" w:hAnsi="Arial" w:cs="Arial"/>
                <w:sz w:val="18"/>
                <w:szCs w:val="18"/>
              </w:rPr>
              <w:t>Telephone No. / Mobile No. / Fax No.</w:t>
            </w:r>
          </w:p>
          <w:p w:rsidR="00571C6F" w:rsidRDefault="00571C6F">
            <w:pPr>
              <w:spacing w:line="180" w:lineRule="atLeast"/>
              <w:ind w:right="-90"/>
              <w:jc w:val="both"/>
              <w:rPr>
                <w:rFonts w:ascii="Arial" w:hAnsi="Arial" w:cs="Arial"/>
                <w:sz w:val="18"/>
                <w:szCs w:val="18"/>
              </w:rPr>
            </w:pPr>
            <w:r>
              <w:rPr>
                <w:rFonts w:ascii="Arial" w:hAnsi="Arial" w:cs="Arial"/>
                <w:sz w:val="18"/>
                <w:szCs w:val="18"/>
              </w:rPr>
              <w:t>/email ID</w:t>
            </w:r>
          </w:p>
        </w:tc>
        <w:tc>
          <w:tcPr>
            <w:tcW w:w="4421" w:type="dxa"/>
            <w:gridSpan w:val="2"/>
            <w:tcBorders>
              <w:top w:val="single" w:sz="4" w:space="0" w:color="auto"/>
              <w:left w:val="single" w:sz="4" w:space="0" w:color="auto"/>
              <w:bottom w:val="single" w:sz="4" w:space="0" w:color="auto"/>
              <w:right w:val="single" w:sz="4" w:space="0" w:color="auto"/>
            </w:tcBorders>
          </w:tcPr>
          <w:p w:rsidR="00571C6F" w:rsidRDefault="00571C6F">
            <w:pPr>
              <w:spacing w:line="180" w:lineRule="atLeast"/>
              <w:ind w:right="-90"/>
              <w:rPr>
                <w:rFonts w:ascii="Arial" w:hAnsi="Arial" w:cs="Arial"/>
                <w:sz w:val="20"/>
                <w:szCs w:val="20"/>
              </w:rPr>
            </w:pPr>
          </w:p>
          <w:p w:rsidR="00571C6F" w:rsidRDefault="00571C6F">
            <w:pPr>
              <w:spacing w:line="180" w:lineRule="atLeast"/>
              <w:ind w:right="-90"/>
              <w:rPr>
                <w:rFonts w:ascii="Arial" w:hAnsi="Arial" w:cs="Arial"/>
                <w:sz w:val="20"/>
                <w:szCs w:val="20"/>
              </w:rPr>
            </w:pPr>
          </w:p>
        </w:tc>
      </w:tr>
      <w:tr w:rsidR="00571C6F" w:rsidTr="00571C6F">
        <w:trPr>
          <w:trHeight w:val="188"/>
        </w:trPr>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6</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Name of Contact Person &amp; mobile.</w:t>
            </w:r>
          </w:p>
        </w:tc>
        <w:tc>
          <w:tcPr>
            <w:tcW w:w="4421" w:type="dxa"/>
            <w:gridSpan w:val="2"/>
            <w:tcBorders>
              <w:top w:val="single" w:sz="4" w:space="0" w:color="auto"/>
              <w:left w:val="single" w:sz="4" w:space="0" w:color="auto"/>
              <w:bottom w:val="single" w:sz="4" w:space="0" w:color="auto"/>
              <w:right w:val="single" w:sz="4" w:space="0" w:color="auto"/>
            </w:tcBorders>
          </w:tcPr>
          <w:p w:rsidR="00571C6F" w:rsidRDefault="00571C6F">
            <w:pPr>
              <w:spacing w:line="180" w:lineRule="atLeast"/>
              <w:ind w:right="-90"/>
              <w:rPr>
                <w:rFonts w:ascii="Arial" w:hAnsi="Arial" w:cs="Arial"/>
                <w:sz w:val="20"/>
                <w:szCs w:val="20"/>
              </w:rPr>
            </w:pPr>
          </w:p>
          <w:p w:rsidR="00571C6F" w:rsidRDefault="00571C6F">
            <w:pPr>
              <w:spacing w:line="180" w:lineRule="atLeast"/>
              <w:ind w:right="-90"/>
              <w:rPr>
                <w:rFonts w:ascii="Arial" w:hAnsi="Arial" w:cs="Arial"/>
                <w:sz w:val="20"/>
                <w:szCs w:val="20"/>
              </w:rPr>
            </w:pPr>
          </w:p>
        </w:tc>
      </w:tr>
      <w:tr w:rsidR="00571C6F" w:rsidTr="00571C6F">
        <w:trPr>
          <w:trHeight w:val="188"/>
        </w:trPr>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7</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Whether copy of latest electricity/water bill of bidder / Co. enclosed as proof of 3 above.</w:t>
            </w:r>
            <w:r>
              <w:rPr>
                <w:rFonts w:ascii="Arial" w:hAnsi="Arial" w:cs="Arial"/>
                <w:b/>
                <w:sz w:val="18"/>
                <w:szCs w:val="18"/>
              </w:rPr>
              <w:t xml:space="preserve"> (Must)</w:t>
            </w:r>
          </w:p>
        </w:tc>
        <w:tc>
          <w:tcPr>
            <w:tcW w:w="1171"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Yes / No</w:t>
            </w:r>
          </w:p>
        </w:tc>
        <w:tc>
          <w:tcPr>
            <w:tcW w:w="3250" w:type="dxa"/>
            <w:tcBorders>
              <w:top w:val="single" w:sz="4" w:space="0" w:color="auto"/>
              <w:left w:val="single" w:sz="4" w:space="0" w:color="auto"/>
              <w:bottom w:val="single" w:sz="4" w:space="0" w:color="auto"/>
              <w:right w:val="single" w:sz="4" w:space="0" w:color="auto"/>
            </w:tcBorders>
          </w:tcPr>
          <w:p w:rsidR="00571C6F" w:rsidRDefault="00571C6F">
            <w:pPr>
              <w:spacing w:line="180" w:lineRule="atLeast"/>
              <w:ind w:right="-90"/>
              <w:rPr>
                <w:rFonts w:ascii="Arial" w:hAnsi="Arial" w:cs="Arial"/>
                <w:sz w:val="18"/>
                <w:szCs w:val="18"/>
              </w:rPr>
            </w:pPr>
          </w:p>
        </w:tc>
      </w:tr>
      <w:tr w:rsidR="00571C6F" w:rsidTr="00571C6F">
        <w:trPr>
          <w:trHeight w:val="188"/>
        </w:trPr>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8</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 xml:space="preserve">Whether EMD of </w:t>
            </w:r>
            <w:r>
              <w:rPr>
                <w:rFonts w:ascii="Arial" w:hAnsi="Arial" w:cs="Arial"/>
                <w:b/>
                <w:sz w:val="18"/>
                <w:szCs w:val="18"/>
              </w:rPr>
              <w:t>Rs. 7150/-</w:t>
            </w:r>
            <w:r>
              <w:rPr>
                <w:rFonts w:ascii="Arial" w:hAnsi="Arial" w:cs="Arial"/>
                <w:sz w:val="18"/>
                <w:szCs w:val="18"/>
              </w:rPr>
              <w:t xml:space="preserve"> enclosed.  Original DD/Cash receipt to be enclosed.  </w:t>
            </w:r>
            <w:r>
              <w:rPr>
                <w:rFonts w:ascii="Arial" w:hAnsi="Arial" w:cs="Arial"/>
                <w:b/>
                <w:sz w:val="18"/>
                <w:szCs w:val="18"/>
              </w:rPr>
              <w:t>(Must)</w:t>
            </w:r>
          </w:p>
        </w:tc>
        <w:tc>
          <w:tcPr>
            <w:tcW w:w="1171"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Yes/No</w:t>
            </w:r>
          </w:p>
        </w:tc>
        <w:tc>
          <w:tcPr>
            <w:tcW w:w="3250" w:type="dxa"/>
            <w:tcBorders>
              <w:top w:val="single" w:sz="4" w:space="0" w:color="auto"/>
              <w:left w:val="single" w:sz="4" w:space="0" w:color="auto"/>
              <w:bottom w:val="single" w:sz="4" w:space="0" w:color="auto"/>
              <w:right w:val="single" w:sz="4" w:space="0" w:color="auto"/>
            </w:tcBorders>
          </w:tcPr>
          <w:p w:rsidR="00571C6F" w:rsidRDefault="00571C6F">
            <w:pPr>
              <w:spacing w:line="180" w:lineRule="atLeast"/>
              <w:ind w:right="-90"/>
              <w:rPr>
                <w:rFonts w:ascii="Arial" w:hAnsi="Arial" w:cs="Arial"/>
                <w:sz w:val="18"/>
                <w:szCs w:val="18"/>
              </w:rPr>
            </w:pPr>
          </w:p>
          <w:p w:rsidR="00571C6F" w:rsidRDefault="00571C6F">
            <w:pPr>
              <w:spacing w:line="180" w:lineRule="atLeast"/>
              <w:ind w:right="-90"/>
              <w:rPr>
                <w:rFonts w:ascii="Arial" w:hAnsi="Arial" w:cs="Arial"/>
                <w:sz w:val="18"/>
                <w:szCs w:val="18"/>
              </w:rPr>
            </w:pPr>
            <w:r>
              <w:rPr>
                <w:rFonts w:ascii="Arial" w:hAnsi="Arial" w:cs="Arial"/>
                <w:sz w:val="18"/>
                <w:szCs w:val="18"/>
              </w:rPr>
              <w:t>DD/Cash Receipt No. ……</w:t>
            </w:r>
          </w:p>
          <w:p w:rsidR="00571C6F" w:rsidRDefault="00571C6F">
            <w:pPr>
              <w:spacing w:line="180" w:lineRule="atLeast"/>
              <w:ind w:right="-90"/>
              <w:rPr>
                <w:rFonts w:ascii="Arial" w:hAnsi="Arial" w:cs="Arial"/>
                <w:sz w:val="18"/>
                <w:szCs w:val="18"/>
              </w:rPr>
            </w:pPr>
          </w:p>
          <w:p w:rsidR="00571C6F" w:rsidRDefault="00571C6F">
            <w:pPr>
              <w:spacing w:line="180" w:lineRule="atLeast"/>
              <w:ind w:right="-90"/>
              <w:rPr>
                <w:rFonts w:ascii="Arial" w:hAnsi="Arial" w:cs="Arial"/>
                <w:sz w:val="18"/>
                <w:szCs w:val="18"/>
              </w:rPr>
            </w:pPr>
            <w:r>
              <w:rPr>
                <w:rFonts w:ascii="Arial" w:hAnsi="Arial" w:cs="Arial"/>
                <w:sz w:val="18"/>
                <w:szCs w:val="18"/>
              </w:rPr>
              <w:t>Date………………….</w:t>
            </w:r>
          </w:p>
        </w:tc>
      </w:tr>
      <w:tr w:rsidR="00571C6F" w:rsidTr="00571C6F">
        <w:trPr>
          <w:trHeight w:val="188"/>
        </w:trPr>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9</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72"/>
              <w:jc w:val="both"/>
              <w:rPr>
                <w:rFonts w:ascii="Arial" w:hAnsi="Arial" w:cs="Arial"/>
                <w:b/>
                <w:sz w:val="18"/>
                <w:szCs w:val="18"/>
              </w:rPr>
            </w:pPr>
            <w:r>
              <w:rPr>
                <w:rFonts w:ascii="Arial" w:hAnsi="Arial" w:cs="Arial"/>
                <w:sz w:val="18"/>
                <w:szCs w:val="18"/>
              </w:rPr>
              <w:t xml:space="preserve">Whether </w:t>
            </w:r>
            <w:proofErr w:type="spellStart"/>
            <w:proofErr w:type="gramStart"/>
            <w:r>
              <w:rPr>
                <w:rFonts w:ascii="Arial" w:hAnsi="Arial" w:cs="Arial"/>
                <w:sz w:val="18"/>
                <w:szCs w:val="18"/>
              </w:rPr>
              <w:t>Tenderer</w:t>
            </w:r>
            <w:proofErr w:type="spellEnd"/>
            <w:r>
              <w:rPr>
                <w:rFonts w:ascii="Arial" w:hAnsi="Arial" w:cs="Arial"/>
                <w:sz w:val="18"/>
                <w:szCs w:val="18"/>
              </w:rPr>
              <w:t>(</w:t>
            </w:r>
            <w:proofErr w:type="gramEnd"/>
            <w:r>
              <w:rPr>
                <w:rFonts w:ascii="Arial" w:hAnsi="Arial" w:cs="Arial"/>
                <w:sz w:val="18"/>
                <w:szCs w:val="18"/>
              </w:rPr>
              <w:t xml:space="preserve">Principal/Authorized Distributor / Dealer/ Merchant.) is having 2-3 yrs experience in supply of </w:t>
            </w:r>
            <w:r>
              <w:rPr>
                <w:rFonts w:ascii="Arial" w:hAnsi="Arial" w:cs="Arial"/>
                <w:b/>
                <w:sz w:val="18"/>
                <w:szCs w:val="18"/>
              </w:rPr>
              <w:t>Soya</w:t>
            </w:r>
            <w:r>
              <w:rPr>
                <w:rFonts w:ascii="Arial" w:hAnsi="Arial" w:cs="Arial"/>
                <w:sz w:val="18"/>
                <w:szCs w:val="18"/>
              </w:rPr>
              <w:t xml:space="preserve"> </w:t>
            </w:r>
            <w:r>
              <w:rPr>
                <w:rFonts w:ascii="Arial" w:hAnsi="Arial" w:cs="Arial"/>
                <w:b/>
                <w:sz w:val="18"/>
                <w:szCs w:val="18"/>
              </w:rPr>
              <w:t>refined oil</w:t>
            </w:r>
            <w:r>
              <w:rPr>
                <w:rFonts w:ascii="Arial" w:hAnsi="Arial" w:cs="Arial"/>
                <w:sz w:val="18"/>
                <w:szCs w:val="18"/>
              </w:rPr>
              <w:t xml:space="preserve"> business. </w:t>
            </w:r>
            <w:r>
              <w:rPr>
                <w:rFonts w:ascii="Arial" w:hAnsi="Arial" w:cs="Arial"/>
                <w:b/>
                <w:sz w:val="18"/>
                <w:szCs w:val="18"/>
              </w:rPr>
              <w:t>(Must). Note-</w:t>
            </w:r>
            <w:r>
              <w:rPr>
                <w:rFonts w:ascii="Arial" w:hAnsi="Arial" w:cs="Arial"/>
                <w:sz w:val="18"/>
                <w:szCs w:val="18"/>
              </w:rPr>
              <w:t xml:space="preserve">   List of suppliers together with order copies in support of experience to be enclosed. In case of Dealer/ Distributor of Mfrs, a copy of certificate is to be enclosed</w:t>
            </w:r>
          </w:p>
        </w:tc>
        <w:tc>
          <w:tcPr>
            <w:tcW w:w="4421" w:type="dxa"/>
            <w:gridSpan w:val="2"/>
            <w:tcBorders>
              <w:top w:val="single" w:sz="4" w:space="0" w:color="auto"/>
              <w:left w:val="single" w:sz="4" w:space="0" w:color="auto"/>
              <w:bottom w:val="single" w:sz="4" w:space="0" w:color="auto"/>
              <w:right w:val="single" w:sz="4" w:space="0" w:color="auto"/>
            </w:tcBorders>
          </w:tcPr>
          <w:p w:rsidR="00571C6F" w:rsidRDefault="00571C6F">
            <w:pPr>
              <w:spacing w:line="180" w:lineRule="atLeast"/>
              <w:ind w:right="-90"/>
              <w:rPr>
                <w:rFonts w:ascii="Arial" w:hAnsi="Arial" w:cs="Arial"/>
                <w:sz w:val="18"/>
                <w:szCs w:val="18"/>
              </w:rPr>
            </w:pPr>
          </w:p>
          <w:p w:rsidR="00571C6F" w:rsidRDefault="00571C6F">
            <w:pPr>
              <w:spacing w:line="180" w:lineRule="atLeast"/>
              <w:ind w:right="-90"/>
              <w:rPr>
                <w:rFonts w:ascii="Arial" w:hAnsi="Arial" w:cs="Arial"/>
                <w:sz w:val="18"/>
                <w:szCs w:val="18"/>
              </w:rPr>
            </w:pPr>
          </w:p>
          <w:p w:rsidR="00571C6F" w:rsidRDefault="00571C6F">
            <w:pPr>
              <w:spacing w:line="180" w:lineRule="atLeast"/>
              <w:ind w:right="-90"/>
              <w:rPr>
                <w:rFonts w:ascii="Arial" w:hAnsi="Arial" w:cs="Arial"/>
                <w:sz w:val="18"/>
                <w:szCs w:val="18"/>
              </w:rPr>
            </w:pPr>
          </w:p>
        </w:tc>
      </w:tr>
      <w:tr w:rsidR="00571C6F" w:rsidTr="00571C6F">
        <w:trPr>
          <w:trHeight w:val="188"/>
        </w:trPr>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10</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72"/>
              <w:jc w:val="both"/>
              <w:rPr>
                <w:rFonts w:ascii="Arial" w:hAnsi="Arial" w:cs="Arial"/>
                <w:sz w:val="18"/>
                <w:szCs w:val="18"/>
              </w:rPr>
            </w:pPr>
            <w:r>
              <w:rPr>
                <w:rFonts w:ascii="Arial" w:hAnsi="Arial" w:cs="Arial"/>
                <w:sz w:val="18"/>
                <w:szCs w:val="18"/>
              </w:rPr>
              <w:t>Whether EMD exemption sought, if yes, proof of requisite certificate to be enclosed.</w:t>
            </w:r>
          </w:p>
        </w:tc>
        <w:tc>
          <w:tcPr>
            <w:tcW w:w="4421" w:type="dxa"/>
            <w:gridSpan w:val="2"/>
            <w:tcBorders>
              <w:top w:val="single" w:sz="4" w:space="0" w:color="auto"/>
              <w:left w:val="single" w:sz="4" w:space="0" w:color="auto"/>
              <w:bottom w:val="single" w:sz="4" w:space="0" w:color="auto"/>
              <w:right w:val="single" w:sz="4" w:space="0" w:color="auto"/>
            </w:tcBorders>
          </w:tcPr>
          <w:p w:rsidR="00571C6F" w:rsidRDefault="00571C6F">
            <w:pPr>
              <w:spacing w:line="180" w:lineRule="atLeast"/>
              <w:ind w:right="-90"/>
              <w:rPr>
                <w:rFonts w:ascii="Arial" w:hAnsi="Arial" w:cs="Arial"/>
                <w:sz w:val="18"/>
                <w:szCs w:val="18"/>
              </w:rPr>
            </w:pPr>
          </w:p>
        </w:tc>
      </w:tr>
      <w:tr w:rsidR="00571C6F" w:rsidTr="00571C6F">
        <w:trPr>
          <w:trHeight w:val="188"/>
        </w:trPr>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11</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72"/>
              <w:jc w:val="both"/>
              <w:rPr>
                <w:rFonts w:ascii="Arial" w:hAnsi="Arial" w:cs="Arial"/>
                <w:sz w:val="18"/>
                <w:szCs w:val="18"/>
              </w:rPr>
            </w:pPr>
            <w:r>
              <w:rPr>
                <w:rFonts w:ascii="Arial" w:hAnsi="Arial" w:cs="Arial"/>
                <w:sz w:val="18"/>
                <w:szCs w:val="18"/>
              </w:rPr>
              <w:t xml:space="preserve">Whether having PAN/GIR </w:t>
            </w:r>
            <w:proofErr w:type="spellStart"/>
            <w:r>
              <w:rPr>
                <w:rFonts w:ascii="Arial" w:hAnsi="Arial" w:cs="Arial"/>
                <w:sz w:val="18"/>
                <w:szCs w:val="18"/>
              </w:rPr>
              <w:t>regn</w:t>
            </w:r>
            <w:proofErr w:type="spellEnd"/>
            <w:r>
              <w:rPr>
                <w:rFonts w:ascii="Arial" w:hAnsi="Arial" w:cs="Arial"/>
                <w:sz w:val="18"/>
                <w:szCs w:val="18"/>
              </w:rPr>
              <w:t xml:space="preserve">. No. A self attested copy to be enclosed. </w:t>
            </w:r>
            <w:r>
              <w:rPr>
                <w:rFonts w:ascii="Arial" w:hAnsi="Arial" w:cs="Arial"/>
                <w:b/>
                <w:sz w:val="18"/>
                <w:szCs w:val="18"/>
              </w:rPr>
              <w:t>(Must)</w:t>
            </w:r>
          </w:p>
        </w:tc>
        <w:tc>
          <w:tcPr>
            <w:tcW w:w="1171" w:type="dxa"/>
            <w:tcBorders>
              <w:top w:val="single" w:sz="4" w:space="0" w:color="auto"/>
              <w:left w:val="single" w:sz="4" w:space="0" w:color="auto"/>
              <w:bottom w:val="single" w:sz="4" w:space="0" w:color="auto"/>
              <w:right w:val="single" w:sz="4" w:space="0" w:color="auto"/>
            </w:tcBorders>
            <w:hideMark/>
          </w:tcPr>
          <w:p w:rsidR="00571C6F" w:rsidRDefault="00571C6F">
            <w:pPr>
              <w:spacing w:line="180" w:lineRule="atLeast"/>
              <w:ind w:right="-90"/>
              <w:rPr>
                <w:rFonts w:ascii="Arial" w:hAnsi="Arial" w:cs="Arial"/>
                <w:sz w:val="18"/>
                <w:szCs w:val="18"/>
              </w:rPr>
            </w:pPr>
            <w:r>
              <w:rPr>
                <w:rFonts w:ascii="Arial" w:hAnsi="Arial" w:cs="Arial"/>
                <w:sz w:val="18"/>
                <w:szCs w:val="18"/>
              </w:rPr>
              <w:t>Yes/No</w:t>
            </w:r>
          </w:p>
        </w:tc>
        <w:tc>
          <w:tcPr>
            <w:tcW w:w="3250" w:type="dxa"/>
            <w:tcBorders>
              <w:top w:val="single" w:sz="4" w:space="0" w:color="auto"/>
              <w:left w:val="single" w:sz="4" w:space="0" w:color="auto"/>
              <w:bottom w:val="single" w:sz="4" w:space="0" w:color="auto"/>
              <w:right w:val="single" w:sz="4" w:space="0" w:color="auto"/>
            </w:tcBorders>
          </w:tcPr>
          <w:p w:rsidR="00571C6F" w:rsidRDefault="00571C6F">
            <w:pPr>
              <w:spacing w:line="180" w:lineRule="atLeast"/>
              <w:ind w:right="-90"/>
              <w:rPr>
                <w:rFonts w:ascii="Arial" w:hAnsi="Arial" w:cs="Arial"/>
                <w:sz w:val="18"/>
                <w:szCs w:val="18"/>
              </w:rPr>
            </w:pPr>
          </w:p>
          <w:p w:rsidR="00571C6F" w:rsidRDefault="00571C6F">
            <w:pPr>
              <w:spacing w:line="180" w:lineRule="atLeast"/>
              <w:ind w:right="-90"/>
              <w:rPr>
                <w:rFonts w:ascii="Arial" w:hAnsi="Arial" w:cs="Arial"/>
                <w:sz w:val="18"/>
                <w:szCs w:val="18"/>
              </w:rPr>
            </w:pPr>
            <w:proofErr w:type="spellStart"/>
            <w:r>
              <w:rPr>
                <w:rFonts w:ascii="Arial" w:hAnsi="Arial" w:cs="Arial"/>
                <w:sz w:val="18"/>
                <w:szCs w:val="18"/>
              </w:rPr>
              <w:t>Regn</w:t>
            </w:r>
            <w:proofErr w:type="spellEnd"/>
            <w:r>
              <w:rPr>
                <w:rFonts w:ascii="Arial" w:hAnsi="Arial" w:cs="Arial"/>
                <w:sz w:val="18"/>
                <w:szCs w:val="18"/>
              </w:rPr>
              <w:t xml:space="preserve"> No…………………..</w:t>
            </w:r>
          </w:p>
          <w:p w:rsidR="00571C6F" w:rsidRDefault="00571C6F">
            <w:pPr>
              <w:spacing w:line="180" w:lineRule="atLeast"/>
              <w:ind w:right="-90"/>
              <w:rPr>
                <w:rFonts w:ascii="Arial" w:hAnsi="Arial" w:cs="Arial"/>
                <w:sz w:val="18"/>
                <w:szCs w:val="18"/>
              </w:rPr>
            </w:pPr>
          </w:p>
          <w:p w:rsidR="00571C6F" w:rsidRDefault="00571C6F">
            <w:pPr>
              <w:spacing w:line="180" w:lineRule="atLeast"/>
              <w:ind w:right="-90"/>
              <w:rPr>
                <w:rFonts w:ascii="Arial" w:hAnsi="Arial" w:cs="Arial"/>
                <w:sz w:val="18"/>
                <w:szCs w:val="18"/>
              </w:rPr>
            </w:pPr>
            <w:r>
              <w:rPr>
                <w:rFonts w:ascii="Arial" w:hAnsi="Arial" w:cs="Arial"/>
                <w:sz w:val="18"/>
                <w:szCs w:val="18"/>
              </w:rPr>
              <w:t>Date……………………….</w:t>
            </w:r>
          </w:p>
        </w:tc>
      </w:tr>
      <w:tr w:rsidR="00571C6F" w:rsidTr="00571C6F">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13</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72"/>
              <w:jc w:val="both"/>
              <w:rPr>
                <w:rFonts w:ascii="Arial" w:hAnsi="Arial" w:cs="Arial"/>
                <w:sz w:val="18"/>
                <w:szCs w:val="18"/>
              </w:rPr>
            </w:pPr>
            <w:r>
              <w:rPr>
                <w:rFonts w:ascii="Arial" w:hAnsi="Arial" w:cs="Arial"/>
                <w:sz w:val="18"/>
                <w:szCs w:val="18"/>
              </w:rPr>
              <w:t xml:space="preserve">Whether </w:t>
            </w:r>
            <w:proofErr w:type="spellStart"/>
            <w:r>
              <w:rPr>
                <w:rFonts w:ascii="Arial" w:hAnsi="Arial" w:cs="Arial"/>
                <w:sz w:val="18"/>
                <w:szCs w:val="18"/>
              </w:rPr>
              <w:t>Tenderer</w:t>
            </w:r>
            <w:proofErr w:type="spellEnd"/>
            <w:r>
              <w:rPr>
                <w:rFonts w:ascii="Arial" w:hAnsi="Arial" w:cs="Arial"/>
                <w:sz w:val="18"/>
                <w:szCs w:val="18"/>
              </w:rPr>
              <w:t xml:space="preserve"> is having an average turnover of </w:t>
            </w:r>
            <w:r>
              <w:rPr>
                <w:rFonts w:ascii="Arial" w:hAnsi="Arial" w:cs="Arial"/>
                <w:b/>
                <w:sz w:val="18"/>
                <w:szCs w:val="18"/>
              </w:rPr>
              <w:t xml:space="preserve">Rs. 4.76 </w:t>
            </w:r>
            <w:proofErr w:type="spellStart"/>
            <w:r>
              <w:rPr>
                <w:rFonts w:ascii="Arial" w:hAnsi="Arial" w:cs="Arial"/>
                <w:b/>
                <w:sz w:val="18"/>
                <w:szCs w:val="18"/>
              </w:rPr>
              <w:t>lacs</w:t>
            </w:r>
            <w:proofErr w:type="spellEnd"/>
            <w:r>
              <w:rPr>
                <w:rFonts w:ascii="Arial" w:hAnsi="Arial" w:cs="Arial"/>
                <w:b/>
                <w:sz w:val="18"/>
                <w:szCs w:val="18"/>
              </w:rPr>
              <w:t xml:space="preserve"> per year for last 03 Fin yrs</w:t>
            </w:r>
            <w:r>
              <w:rPr>
                <w:rFonts w:ascii="Arial" w:hAnsi="Arial" w:cs="Arial"/>
                <w:sz w:val="18"/>
                <w:szCs w:val="18"/>
              </w:rPr>
              <w:t>, Self certified copy of Bank account statement/certificate OR Balance Sheet, P&amp;L A/c  to be enclosed in support.</w:t>
            </w:r>
            <w:r>
              <w:rPr>
                <w:rFonts w:ascii="Arial" w:hAnsi="Arial" w:cs="Arial"/>
                <w:b/>
                <w:sz w:val="18"/>
                <w:szCs w:val="18"/>
              </w:rPr>
              <w:t xml:space="preserve"> (must)</w:t>
            </w:r>
          </w:p>
        </w:tc>
        <w:tc>
          <w:tcPr>
            <w:tcW w:w="1171" w:type="dxa"/>
            <w:tcBorders>
              <w:top w:val="single" w:sz="4" w:space="0" w:color="auto"/>
              <w:left w:val="single" w:sz="4" w:space="0" w:color="auto"/>
              <w:bottom w:val="single" w:sz="4" w:space="0" w:color="auto"/>
              <w:right w:val="single" w:sz="4" w:space="0" w:color="auto"/>
            </w:tcBorders>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Yes/No</w:t>
            </w:r>
          </w:p>
          <w:p w:rsidR="00571C6F" w:rsidRDefault="00571C6F">
            <w:pPr>
              <w:tabs>
                <w:tab w:val="center" w:pos="0"/>
              </w:tabs>
              <w:spacing w:line="276" w:lineRule="auto"/>
              <w:ind w:right="-90"/>
              <w:rPr>
                <w:rFonts w:ascii="Arial" w:hAnsi="Arial" w:cs="Arial"/>
                <w:sz w:val="18"/>
                <w:szCs w:val="18"/>
              </w:rPr>
            </w:pPr>
          </w:p>
        </w:tc>
        <w:tc>
          <w:tcPr>
            <w:tcW w:w="3250" w:type="dxa"/>
            <w:tcBorders>
              <w:top w:val="single" w:sz="4" w:space="0" w:color="auto"/>
              <w:left w:val="single" w:sz="4" w:space="0" w:color="auto"/>
              <w:bottom w:val="single" w:sz="4" w:space="0" w:color="auto"/>
              <w:right w:val="single" w:sz="4" w:space="0" w:color="auto"/>
            </w:tcBorders>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2011-12: Rs…………….</w:t>
            </w:r>
          </w:p>
          <w:p w:rsidR="00571C6F" w:rsidRDefault="00571C6F">
            <w:pPr>
              <w:tabs>
                <w:tab w:val="center" w:pos="0"/>
              </w:tabs>
              <w:spacing w:line="276" w:lineRule="auto"/>
              <w:ind w:right="-90"/>
              <w:rPr>
                <w:rFonts w:ascii="Arial" w:hAnsi="Arial" w:cs="Arial"/>
                <w:sz w:val="18"/>
                <w:szCs w:val="18"/>
              </w:rPr>
            </w:pPr>
          </w:p>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2012-13: Rs………….</w:t>
            </w:r>
          </w:p>
          <w:p w:rsidR="00571C6F" w:rsidRDefault="00571C6F">
            <w:pPr>
              <w:tabs>
                <w:tab w:val="center" w:pos="0"/>
              </w:tabs>
              <w:spacing w:line="276" w:lineRule="auto"/>
              <w:ind w:right="-90"/>
              <w:rPr>
                <w:rFonts w:ascii="Arial" w:hAnsi="Arial" w:cs="Arial"/>
                <w:sz w:val="18"/>
                <w:szCs w:val="18"/>
              </w:rPr>
            </w:pPr>
          </w:p>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2013-14: Rs…………..</w:t>
            </w:r>
          </w:p>
        </w:tc>
      </w:tr>
      <w:tr w:rsidR="00571C6F" w:rsidTr="00571C6F">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13</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72"/>
              <w:jc w:val="both"/>
              <w:rPr>
                <w:rFonts w:ascii="Arial" w:hAnsi="Arial" w:cs="Arial"/>
                <w:sz w:val="18"/>
                <w:szCs w:val="18"/>
              </w:rPr>
            </w:pPr>
            <w:r>
              <w:rPr>
                <w:rFonts w:ascii="Arial" w:hAnsi="Arial" w:cs="Arial"/>
                <w:sz w:val="18"/>
                <w:szCs w:val="18"/>
              </w:rPr>
              <w:t>Whether having Sales Tax/TIN No. /C.S.T, Self attested copy to be enclosed.</w:t>
            </w:r>
            <w:r>
              <w:rPr>
                <w:rFonts w:ascii="Arial" w:hAnsi="Arial" w:cs="Arial"/>
                <w:b/>
                <w:sz w:val="18"/>
                <w:szCs w:val="18"/>
              </w:rPr>
              <w:t xml:space="preserve"> (Must)</w:t>
            </w:r>
          </w:p>
        </w:tc>
        <w:tc>
          <w:tcPr>
            <w:tcW w:w="1171" w:type="dxa"/>
            <w:tcBorders>
              <w:top w:val="single" w:sz="4" w:space="0" w:color="auto"/>
              <w:left w:val="single" w:sz="4" w:space="0" w:color="auto"/>
              <w:bottom w:val="single" w:sz="4" w:space="0" w:color="auto"/>
              <w:right w:val="single" w:sz="4" w:space="0" w:color="auto"/>
            </w:tcBorders>
          </w:tcPr>
          <w:p w:rsidR="00571C6F" w:rsidRDefault="00571C6F">
            <w:pPr>
              <w:tabs>
                <w:tab w:val="center" w:pos="0"/>
              </w:tabs>
              <w:spacing w:line="276" w:lineRule="auto"/>
              <w:ind w:right="-90"/>
              <w:rPr>
                <w:rFonts w:ascii="Arial" w:hAnsi="Arial" w:cs="Arial"/>
                <w:sz w:val="18"/>
                <w:szCs w:val="18"/>
              </w:rPr>
            </w:pPr>
          </w:p>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Yes/No</w:t>
            </w:r>
          </w:p>
          <w:p w:rsidR="00571C6F" w:rsidRDefault="00571C6F">
            <w:pPr>
              <w:tabs>
                <w:tab w:val="center" w:pos="0"/>
              </w:tabs>
              <w:spacing w:line="276" w:lineRule="auto"/>
              <w:ind w:right="-90"/>
              <w:rPr>
                <w:rFonts w:ascii="Arial" w:hAnsi="Arial" w:cs="Arial"/>
                <w:sz w:val="18"/>
                <w:szCs w:val="18"/>
              </w:rPr>
            </w:pPr>
          </w:p>
        </w:tc>
        <w:tc>
          <w:tcPr>
            <w:tcW w:w="3250" w:type="dxa"/>
            <w:tcBorders>
              <w:top w:val="single" w:sz="4" w:space="0" w:color="auto"/>
              <w:left w:val="single" w:sz="4" w:space="0" w:color="auto"/>
              <w:bottom w:val="single" w:sz="4" w:space="0" w:color="auto"/>
              <w:right w:val="single" w:sz="4" w:space="0" w:color="auto"/>
            </w:tcBorders>
          </w:tcPr>
          <w:p w:rsidR="00571C6F" w:rsidRDefault="00571C6F">
            <w:pPr>
              <w:tabs>
                <w:tab w:val="center" w:pos="0"/>
              </w:tabs>
              <w:spacing w:line="180" w:lineRule="atLeast"/>
              <w:ind w:right="-90"/>
              <w:rPr>
                <w:rFonts w:ascii="Arial" w:hAnsi="Arial" w:cs="Arial"/>
                <w:sz w:val="18"/>
                <w:szCs w:val="18"/>
              </w:rPr>
            </w:pPr>
          </w:p>
          <w:p w:rsidR="00571C6F" w:rsidRDefault="00571C6F">
            <w:pPr>
              <w:tabs>
                <w:tab w:val="center" w:pos="0"/>
              </w:tabs>
              <w:spacing w:line="180" w:lineRule="atLeast"/>
              <w:ind w:right="-90"/>
              <w:rPr>
                <w:rFonts w:ascii="Arial" w:hAnsi="Arial" w:cs="Arial"/>
                <w:sz w:val="18"/>
                <w:szCs w:val="18"/>
              </w:rPr>
            </w:pPr>
            <w:proofErr w:type="spellStart"/>
            <w:r>
              <w:rPr>
                <w:rFonts w:ascii="Arial" w:hAnsi="Arial" w:cs="Arial"/>
                <w:sz w:val="18"/>
                <w:szCs w:val="18"/>
              </w:rPr>
              <w:t>Regn</w:t>
            </w:r>
            <w:proofErr w:type="spellEnd"/>
            <w:r>
              <w:rPr>
                <w:rFonts w:ascii="Arial" w:hAnsi="Arial" w:cs="Arial"/>
                <w:sz w:val="18"/>
                <w:szCs w:val="18"/>
              </w:rPr>
              <w:t xml:space="preserve"> No………….,</w:t>
            </w:r>
          </w:p>
          <w:p w:rsidR="00571C6F" w:rsidRDefault="00571C6F">
            <w:pPr>
              <w:tabs>
                <w:tab w:val="center" w:pos="0"/>
              </w:tabs>
              <w:spacing w:line="180" w:lineRule="atLeast"/>
              <w:ind w:right="-90"/>
              <w:rPr>
                <w:rFonts w:ascii="Arial" w:hAnsi="Arial" w:cs="Arial"/>
                <w:sz w:val="18"/>
                <w:szCs w:val="18"/>
              </w:rPr>
            </w:pPr>
          </w:p>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Date………………</w:t>
            </w:r>
          </w:p>
        </w:tc>
      </w:tr>
      <w:tr w:rsidR="00571C6F" w:rsidTr="00571C6F">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14</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72"/>
              <w:jc w:val="both"/>
              <w:rPr>
                <w:rFonts w:ascii="Arial" w:hAnsi="Arial" w:cs="Arial"/>
                <w:sz w:val="18"/>
                <w:szCs w:val="18"/>
              </w:rPr>
            </w:pPr>
            <w:r>
              <w:rPr>
                <w:rFonts w:ascii="Arial" w:hAnsi="Arial" w:cs="Arial"/>
                <w:sz w:val="18"/>
                <w:szCs w:val="18"/>
              </w:rPr>
              <w:t>Whether having shop registration, Self attested copy of the same to be enclosed.</w:t>
            </w:r>
            <w:r>
              <w:rPr>
                <w:rFonts w:ascii="Arial" w:hAnsi="Arial" w:cs="Arial"/>
                <w:b/>
                <w:sz w:val="18"/>
                <w:szCs w:val="18"/>
              </w:rPr>
              <w:t xml:space="preserve"> (Must)</w:t>
            </w:r>
          </w:p>
        </w:tc>
        <w:tc>
          <w:tcPr>
            <w:tcW w:w="1171" w:type="dxa"/>
            <w:tcBorders>
              <w:top w:val="single" w:sz="4" w:space="0" w:color="auto"/>
              <w:left w:val="single" w:sz="4" w:space="0" w:color="auto"/>
              <w:bottom w:val="single" w:sz="4" w:space="0" w:color="auto"/>
              <w:right w:val="single" w:sz="4" w:space="0" w:color="auto"/>
            </w:tcBorders>
          </w:tcPr>
          <w:p w:rsidR="00571C6F" w:rsidRDefault="00571C6F">
            <w:pPr>
              <w:tabs>
                <w:tab w:val="center" w:pos="0"/>
              </w:tabs>
              <w:spacing w:line="276" w:lineRule="auto"/>
              <w:ind w:right="-90"/>
              <w:rPr>
                <w:rFonts w:ascii="Arial" w:hAnsi="Arial" w:cs="Arial"/>
                <w:sz w:val="18"/>
                <w:szCs w:val="18"/>
              </w:rPr>
            </w:pPr>
          </w:p>
          <w:p w:rsidR="00571C6F" w:rsidRDefault="00571C6F">
            <w:pPr>
              <w:tabs>
                <w:tab w:val="center" w:pos="0"/>
              </w:tabs>
              <w:spacing w:line="276" w:lineRule="auto"/>
              <w:ind w:right="-90"/>
              <w:rPr>
                <w:rFonts w:ascii="Arial" w:hAnsi="Arial" w:cs="Arial"/>
                <w:sz w:val="18"/>
                <w:szCs w:val="18"/>
              </w:rPr>
            </w:pPr>
          </w:p>
        </w:tc>
        <w:tc>
          <w:tcPr>
            <w:tcW w:w="3250" w:type="dxa"/>
            <w:tcBorders>
              <w:top w:val="single" w:sz="4" w:space="0" w:color="auto"/>
              <w:left w:val="single" w:sz="4" w:space="0" w:color="auto"/>
              <w:bottom w:val="single" w:sz="4" w:space="0" w:color="auto"/>
              <w:right w:val="single" w:sz="4" w:space="0" w:color="auto"/>
            </w:tcBorders>
            <w:hideMark/>
          </w:tcPr>
          <w:p w:rsidR="00571C6F" w:rsidRDefault="00571C6F">
            <w:pPr>
              <w:spacing w:line="276" w:lineRule="auto"/>
              <w:rPr>
                <w:rFonts w:asciiTheme="minorHAnsi" w:eastAsiaTheme="minorHAnsi" w:hAnsiTheme="minorHAnsi" w:cstheme="minorBidi"/>
                <w:sz w:val="22"/>
                <w:szCs w:val="22"/>
              </w:rPr>
            </w:pPr>
          </w:p>
        </w:tc>
      </w:tr>
      <w:tr w:rsidR="00571C6F" w:rsidTr="00571C6F">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15</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72"/>
              <w:jc w:val="both"/>
              <w:rPr>
                <w:rFonts w:ascii="Arial" w:hAnsi="Arial" w:cs="Arial"/>
                <w:sz w:val="18"/>
                <w:szCs w:val="18"/>
              </w:rPr>
            </w:pPr>
            <w:r>
              <w:rPr>
                <w:rFonts w:ascii="Arial" w:hAnsi="Arial" w:cs="Arial"/>
                <w:sz w:val="18"/>
                <w:szCs w:val="18"/>
              </w:rPr>
              <w:t>Whether Certificate for unconditional acceptance of all the terms and conditions of the tender on the Bidder’s letter head enclosed as per format (Annexure-IV). (</w:t>
            </w:r>
            <w:r>
              <w:rPr>
                <w:rFonts w:ascii="Arial" w:hAnsi="Arial" w:cs="Arial"/>
                <w:b/>
                <w:sz w:val="18"/>
                <w:szCs w:val="18"/>
              </w:rPr>
              <w:t>Must)</w:t>
            </w:r>
          </w:p>
        </w:tc>
        <w:tc>
          <w:tcPr>
            <w:tcW w:w="1171" w:type="dxa"/>
            <w:tcBorders>
              <w:top w:val="single" w:sz="4" w:space="0" w:color="auto"/>
              <w:left w:val="single" w:sz="4" w:space="0" w:color="auto"/>
              <w:bottom w:val="single" w:sz="4" w:space="0" w:color="auto"/>
              <w:right w:val="single" w:sz="4" w:space="0" w:color="auto"/>
            </w:tcBorders>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Yes/No</w:t>
            </w:r>
          </w:p>
          <w:p w:rsidR="00571C6F" w:rsidRDefault="00571C6F">
            <w:pPr>
              <w:tabs>
                <w:tab w:val="center" w:pos="0"/>
              </w:tabs>
              <w:spacing w:line="276" w:lineRule="auto"/>
              <w:ind w:right="-90"/>
              <w:rPr>
                <w:rFonts w:ascii="Arial" w:hAnsi="Arial" w:cs="Arial"/>
                <w:sz w:val="18"/>
                <w:szCs w:val="18"/>
              </w:rPr>
            </w:pPr>
          </w:p>
        </w:tc>
        <w:tc>
          <w:tcPr>
            <w:tcW w:w="3250" w:type="dxa"/>
            <w:tcBorders>
              <w:top w:val="single" w:sz="4" w:space="0" w:color="auto"/>
              <w:left w:val="single" w:sz="4" w:space="0" w:color="auto"/>
              <w:bottom w:val="single" w:sz="4" w:space="0" w:color="auto"/>
              <w:right w:val="single" w:sz="4" w:space="0" w:color="auto"/>
            </w:tcBorders>
            <w:hideMark/>
          </w:tcPr>
          <w:p w:rsidR="00571C6F" w:rsidRDefault="00571C6F">
            <w:pPr>
              <w:spacing w:line="276" w:lineRule="auto"/>
              <w:rPr>
                <w:rFonts w:asciiTheme="minorHAnsi" w:eastAsiaTheme="minorHAnsi" w:hAnsiTheme="minorHAnsi" w:cstheme="minorBidi"/>
                <w:sz w:val="22"/>
                <w:szCs w:val="22"/>
              </w:rPr>
            </w:pPr>
          </w:p>
        </w:tc>
      </w:tr>
      <w:tr w:rsidR="00571C6F" w:rsidTr="00571C6F">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16</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69"/>
              <w:jc w:val="both"/>
              <w:rPr>
                <w:rFonts w:ascii="Arial" w:hAnsi="Arial" w:cs="Arial"/>
                <w:sz w:val="18"/>
                <w:szCs w:val="18"/>
              </w:rPr>
            </w:pPr>
            <w:r>
              <w:rPr>
                <w:rFonts w:ascii="Arial" w:hAnsi="Arial" w:cs="Arial"/>
                <w:sz w:val="18"/>
                <w:szCs w:val="18"/>
              </w:rPr>
              <w:t>Are you already doing business with HCI or any of HCI Units? If so, what name?</w:t>
            </w:r>
          </w:p>
        </w:tc>
        <w:tc>
          <w:tcPr>
            <w:tcW w:w="1171"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Yes/No</w:t>
            </w:r>
          </w:p>
        </w:tc>
        <w:tc>
          <w:tcPr>
            <w:tcW w:w="3250" w:type="dxa"/>
            <w:tcBorders>
              <w:top w:val="single" w:sz="4" w:space="0" w:color="auto"/>
              <w:left w:val="single" w:sz="4" w:space="0" w:color="auto"/>
              <w:bottom w:val="single" w:sz="4" w:space="0" w:color="auto"/>
              <w:right w:val="single" w:sz="4" w:space="0" w:color="auto"/>
            </w:tcBorders>
          </w:tcPr>
          <w:p w:rsidR="00571C6F" w:rsidRDefault="00571C6F">
            <w:pPr>
              <w:tabs>
                <w:tab w:val="center" w:pos="0"/>
              </w:tabs>
              <w:spacing w:line="276" w:lineRule="auto"/>
              <w:ind w:right="-90"/>
              <w:rPr>
                <w:rFonts w:ascii="Arial" w:hAnsi="Arial" w:cs="Arial"/>
                <w:sz w:val="18"/>
                <w:szCs w:val="18"/>
              </w:rPr>
            </w:pPr>
          </w:p>
        </w:tc>
      </w:tr>
      <w:tr w:rsidR="00571C6F" w:rsidTr="00571C6F">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17</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69"/>
              <w:jc w:val="both"/>
              <w:rPr>
                <w:rFonts w:ascii="Arial" w:hAnsi="Arial" w:cs="Arial"/>
                <w:color w:val="000000"/>
                <w:sz w:val="18"/>
                <w:szCs w:val="18"/>
              </w:rPr>
            </w:pPr>
            <w:r>
              <w:rPr>
                <w:rFonts w:ascii="Arial" w:hAnsi="Arial" w:cs="Arial"/>
                <w:color w:val="000000"/>
                <w:sz w:val="18"/>
                <w:szCs w:val="18"/>
              </w:rPr>
              <w:t xml:space="preserve">Has your company been Black Listed by any agency of the Airport/HCIL or elsewhere? If yes, please give details.  </w:t>
            </w:r>
          </w:p>
        </w:tc>
        <w:tc>
          <w:tcPr>
            <w:tcW w:w="1171"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Yes / No</w:t>
            </w:r>
          </w:p>
        </w:tc>
        <w:tc>
          <w:tcPr>
            <w:tcW w:w="325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color w:val="000000"/>
                <w:sz w:val="18"/>
                <w:szCs w:val="18"/>
              </w:rPr>
              <w:t>If yes, details.  ………………</w:t>
            </w:r>
          </w:p>
        </w:tc>
      </w:tr>
      <w:tr w:rsidR="00571C6F" w:rsidTr="00571C6F">
        <w:tc>
          <w:tcPr>
            <w:tcW w:w="6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90"/>
              <w:rPr>
                <w:rFonts w:ascii="Arial" w:hAnsi="Arial" w:cs="Arial"/>
                <w:sz w:val="18"/>
                <w:szCs w:val="18"/>
              </w:rPr>
            </w:pPr>
            <w:r>
              <w:rPr>
                <w:rFonts w:ascii="Arial" w:hAnsi="Arial" w:cs="Arial"/>
                <w:sz w:val="18"/>
                <w:szCs w:val="18"/>
              </w:rPr>
              <w:t>18</w:t>
            </w:r>
          </w:p>
        </w:tc>
        <w:tc>
          <w:tcPr>
            <w:tcW w:w="5130" w:type="dxa"/>
            <w:tcBorders>
              <w:top w:val="single" w:sz="4" w:space="0" w:color="auto"/>
              <w:left w:val="single" w:sz="4" w:space="0" w:color="auto"/>
              <w:bottom w:val="single" w:sz="4" w:space="0" w:color="auto"/>
              <w:right w:val="single" w:sz="4" w:space="0" w:color="auto"/>
            </w:tcBorders>
            <w:hideMark/>
          </w:tcPr>
          <w:p w:rsidR="00571C6F" w:rsidRDefault="00571C6F">
            <w:pPr>
              <w:tabs>
                <w:tab w:val="center" w:pos="0"/>
              </w:tabs>
              <w:spacing w:line="276" w:lineRule="auto"/>
              <w:ind w:right="69"/>
              <w:jc w:val="both"/>
              <w:rPr>
                <w:rFonts w:ascii="Arial" w:hAnsi="Arial" w:cs="Arial"/>
                <w:color w:val="000000"/>
                <w:sz w:val="18"/>
                <w:szCs w:val="18"/>
              </w:rPr>
            </w:pPr>
            <w:r>
              <w:rPr>
                <w:rFonts w:ascii="Arial" w:hAnsi="Arial" w:cs="Arial"/>
                <w:sz w:val="18"/>
                <w:szCs w:val="18"/>
              </w:rPr>
              <w:t>Any other information which you feel would qualify you to be enlisted in our list of suppliers.</w:t>
            </w:r>
          </w:p>
        </w:tc>
        <w:tc>
          <w:tcPr>
            <w:tcW w:w="1171" w:type="dxa"/>
            <w:tcBorders>
              <w:top w:val="single" w:sz="4" w:space="0" w:color="auto"/>
              <w:left w:val="single" w:sz="4" w:space="0" w:color="auto"/>
              <w:bottom w:val="single" w:sz="4" w:space="0" w:color="auto"/>
              <w:right w:val="single" w:sz="4" w:space="0" w:color="auto"/>
            </w:tcBorders>
          </w:tcPr>
          <w:p w:rsidR="00571C6F" w:rsidRDefault="00571C6F">
            <w:pPr>
              <w:tabs>
                <w:tab w:val="center" w:pos="0"/>
              </w:tabs>
              <w:spacing w:line="276" w:lineRule="auto"/>
              <w:ind w:right="-90"/>
              <w:rPr>
                <w:rFonts w:ascii="Arial" w:hAnsi="Arial" w:cs="Arial"/>
                <w:sz w:val="18"/>
                <w:szCs w:val="18"/>
              </w:rPr>
            </w:pPr>
          </w:p>
        </w:tc>
        <w:tc>
          <w:tcPr>
            <w:tcW w:w="3250" w:type="dxa"/>
            <w:tcBorders>
              <w:top w:val="single" w:sz="4" w:space="0" w:color="auto"/>
              <w:left w:val="single" w:sz="4" w:space="0" w:color="auto"/>
              <w:bottom w:val="single" w:sz="4" w:space="0" w:color="auto"/>
              <w:right w:val="single" w:sz="4" w:space="0" w:color="auto"/>
            </w:tcBorders>
          </w:tcPr>
          <w:p w:rsidR="00571C6F" w:rsidRDefault="00571C6F">
            <w:pPr>
              <w:tabs>
                <w:tab w:val="center" w:pos="0"/>
              </w:tabs>
              <w:spacing w:line="276" w:lineRule="auto"/>
              <w:ind w:right="-90"/>
              <w:rPr>
                <w:rFonts w:ascii="Arial" w:hAnsi="Arial" w:cs="Arial"/>
                <w:color w:val="000000"/>
                <w:sz w:val="18"/>
                <w:szCs w:val="18"/>
              </w:rPr>
            </w:pPr>
          </w:p>
        </w:tc>
      </w:tr>
    </w:tbl>
    <w:p w:rsidR="00571C6F" w:rsidRDefault="00571C6F" w:rsidP="00571C6F">
      <w:pPr>
        <w:tabs>
          <w:tab w:val="left" w:pos="-360"/>
          <w:tab w:val="center" w:pos="0"/>
        </w:tabs>
        <w:ind w:right="540"/>
        <w:jc w:val="both"/>
        <w:rPr>
          <w:rFonts w:ascii="Arial" w:hAnsi="Arial" w:cs="Arial"/>
          <w:sz w:val="20"/>
          <w:szCs w:val="20"/>
        </w:rPr>
      </w:pP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tabs>
          <w:tab w:val="left" w:pos="-360"/>
          <w:tab w:val="center" w:pos="0"/>
        </w:tabs>
        <w:ind w:right="540"/>
        <w:jc w:val="both"/>
        <w:rPr>
          <w:rFonts w:ascii="Arial" w:hAnsi="Arial" w:cs="Arial"/>
          <w:sz w:val="20"/>
          <w:szCs w:val="20"/>
        </w:rPr>
      </w:pP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ind w:right="540"/>
        <w:jc w:val="right"/>
        <w:rPr>
          <w:rFonts w:ascii="Arial" w:hAnsi="Arial" w:cs="Arial"/>
          <w:b/>
          <w:sz w:val="18"/>
          <w:szCs w:val="18"/>
        </w:rPr>
      </w:pPr>
      <w:r>
        <w:rPr>
          <w:rFonts w:ascii="Arial" w:hAnsi="Arial" w:cs="Arial"/>
          <w:b/>
          <w:sz w:val="18"/>
          <w:szCs w:val="18"/>
        </w:rPr>
        <w:t>Page 2 of 2</w:t>
      </w:r>
    </w:p>
    <w:p w:rsidR="00571C6F" w:rsidRDefault="00571C6F" w:rsidP="00571C6F">
      <w:pPr>
        <w:tabs>
          <w:tab w:val="center" w:pos="4320"/>
        </w:tabs>
        <w:ind w:right="360"/>
        <w:jc w:val="right"/>
        <w:rPr>
          <w:rFonts w:ascii="Arial" w:hAnsi="Arial" w:cs="Arial"/>
          <w:sz w:val="18"/>
          <w:szCs w:val="18"/>
        </w:rPr>
      </w:pPr>
    </w:p>
    <w:p w:rsidR="00571C6F" w:rsidRDefault="00571C6F" w:rsidP="00571C6F">
      <w:pPr>
        <w:tabs>
          <w:tab w:val="center" w:pos="4320"/>
        </w:tabs>
        <w:ind w:right="360"/>
        <w:jc w:val="right"/>
        <w:rPr>
          <w:rFonts w:ascii="Arial" w:hAnsi="Arial" w:cs="Arial"/>
          <w:b/>
          <w:i/>
          <w:sz w:val="18"/>
          <w:szCs w:val="18"/>
          <w:u w:val="single"/>
        </w:rPr>
      </w:pPr>
      <w:r>
        <w:rPr>
          <w:rFonts w:ascii="Arial" w:hAnsi="Arial" w:cs="Arial"/>
          <w:b/>
          <w:i/>
          <w:sz w:val="18"/>
          <w:szCs w:val="18"/>
          <w:u w:val="single"/>
        </w:rPr>
        <w:t>ANNEXURE- V</w:t>
      </w: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tabs>
          <w:tab w:val="left" w:pos="-360"/>
          <w:tab w:val="center" w:pos="0"/>
        </w:tabs>
        <w:ind w:left="5544" w:right="540"/>
        <w:jc w:val="both"/>
        <w:rPr>
          <w:rFonts w:ascii="Arial" w:hAnsi="Arial" w:cs="Arial"/>
          <w:sz w:val="20"/>
          <w:szCs w:val="20"/>
        </w:rPr>
      </w:pPr>
    </w:p>
    <w:p w:rsidR="00571C6F" w:rsidRDefault="00571C6F" w:rsidP="00571C6F">
      <w:pPr>
        <w:tabs>
          <w:tab w:val="center" w:pos="0"/>
          <w:tab w:val="left" w:pos="3600"/>
        </w:tabs>
        <w:ind w:right="540"/>
        <w:rPr>
          <w:rFonts w:ascii="Arial" w:hAnsi="Arial" w:cs="Arial"/>
          <w:b/>
          <w:color w:val="000000"/>
          <w:sz w:val="20"/>
          <w:szCs w:val="20"/>
        </w:rPr>
      </w:pPr>
      <w:r>
        <w:rPr>
          <w:rFonts w:ascii="Arial" w:hAnsi="Arial" w:cs="Arial"/>
          <w:b/>
          <w:color w:val="000000"/>
          <w:sz w:val="20"/>
          <w:szCs w:val="20"/>
        </w:rPr>
        <w:t xml:space="preserve">Undertakings: To be agreed &amp; signed by the </w:t>
      </w:r>
      <w:proofErr w:type="spellStart"/>
      <w:r>
        <w:rPr>
          <w:rFonts w:ascii="Arial" w:hAnsi="Arial" w:cs="Arial"/>
          <w:b/>
          <w:color w:val="000000"/>
          <w:sz w:val="20"/>
          <w:szCs w:val="20"/>
        </w:rPr>
        <w:t>tenderer</w:t>
      </w:r>
      <w:proofErr w:type="spellEnd"/>
      <w:r>
        <w:rPr>
          <w:rFonts w:ascii="Arial" w:hAnsi="Arial" w:cs="Arial"/>
          <w:b/>
          <w:color w:val="000000"/>
          <w:sz w:val="20"/>
          <w:szCs w:val="20"/>
        </w:rPr>
        <w:t>(S)</w:t>
      </w:r>
    </w:p>
    <w:p w:rsidR="00571C6F" w:rsidRDefault="00571C6F" w:rsidP="00571C6F">
      <w:pPr>
        <w:tabs>
          <w:tab w:val="center" w:pos="0"/>
          <w:tab w:val="left" w:pos="3600"/>
        </w:tabs>
        <w:ind w:right="540"/>
        <w:rPr>
          <w:rFonts w:ascii="Arial" w:hAnsi="Arial" w:cs="Arial"/>
          <w:color w:val="000000"/>
          <w:sz w:val="20"/>
          <w:szCs w:val="20"/>
        </w:rPr>
      </w:pPr>
    </w:p>
    <w:p w:rsidR="00571C6F" w:rsidRDefault="00571C6F" w:rsidP="00571C6F">
      <w:pPr>
        <w:numPr>
          <w:ilvl w:val="0"/>
          <w:numId w:val="15"/>
        </w:numPr>
        <w:tabs>
          <w:tab w:val="left" w:pos="-360"/>
          <w:tab w:val="center" w:pos="0"/>
          <w:tab w:val="num" w:pos="360"/>
          <w:tab w:val="left" w:pos="810"/>
        </w:tabs>
        <w:ind w:left="0" w:right="540" w:firstLine="0"/>
        <w:jc w:val="both"/>
        <w:rPr>
          <w:rFonts w:ascii="Arial" w:hAnsi="Arial" w:cs="Arial"/>
          <w:sz w:val="20"/>
          <w:szCs w:val="20"/>
        </w:rPr>
      </w:pPr>
      <w:r>
        <w:rPr>
          <w:rFonts w:ascii="Arial" w:hAnsi="Arial" w:cs="Arial"/>
          <w:sz w:val="20"/>
          <w:szCs w:val="20"/>
        </w:rPr>
        <w:t xml:space="preserve">It is confirmed that we have the capability &amp; capacity to supply the material for which we have quoted rates </w:t>
      </w:r>
    </w:p>
    <w:p w:rsidR="00571C6F" w:rsidRDefault="00571C6F" w:rsidP="00571C6F">
      <w:pPr>
        <w:tabs>
          <w:tab w:val="left" w:pos="-360"/>
          <w:tab w:val="center" w:pos="0"/>
          <w:tab w:val="left" w:pos="360"/>
          <w:tab w:val="left" w:pos="810"/>
        </w:tabs>
        <w:ind w:right="540"/>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in</w:t>
      </w:r>
      <w:proofErr w:type="gramEnd"/>
      <w:r>
        <w:rPr>
          <w:rFonts w:ascii="Arial" w:hAnsi="Arial" w:cs="Arial"/>
          <w:sz w:val="20"/>
          <w:szCs w:val="20"/>
        </w:rPr>
        <w:t xml:space="preserve"> the Financial Bid Form – Part –B as per terms &amp; conditions of the tender. </w:t>
      </w:r>
    </w:p>
    <w:p w:rsidR="00571C6F" w:rsidRDefault="00571C6F" w:rsidP="00571C6F">
      <w:pPr>
        <w:numPr>
          <w:ilvl w:val="0"/>
          <w:numId w:val="15"/>
        </w:numPr>
        <w:tabs>
          <w:tab w:val="left" w:pos="-360"/>
          <w:tab w:val="center" w:pos="0"/>
          <w:tab w:val="num" w:pos="360"/>
          <w:tab w:val="left" w:pos="810"/>
        </w:tabs>
        <w:ind w:left="0" w:right="540" w:firstLine="0"/>
        <w:jc w:val="both"/>
        <w:rPr>
          <w:rFonts w:ascii="Arial" w:hAnsi="Arial" w:cs="Arial"/>
          <w:sz w:val="20"/>
          <w:szCs w:val="20"/>
        </w:rPr>
      </w:pPr>
      <w:r>
        <w:rPr>
          <w:rFonts w:ascii="Arial" w:hAnsi="Arial" w:cs="Arial"/>
          <w:color w:val="000000"/>
          <w:sz w:val="20"/>
          <w:szCs w:val="20"/>
        </w:rPr>
        <w:t>It is also confirmed that we have carefully gone through and have understood and hereby agree to abide</w:t>
      </w:r>
    </w:p>
    <w:p w:rsidR="00571C6F" w:rsidRDefault="00571C6F" w:rsidP="00571C6F">
      <w:pPr>
        <w:tabs>
          <w:tab w:val="left" w:pos="-360"/>
          <w:tab w:val="center" w:pos="0"/>
          <w:tab w:val="left" w:pos="360"/>
        </w:tabs>
        <w:ind w:right="540"/>
        <w:jc w:val="both"/>
        <w:rPr>
          <w:rFonts w:ascii="Arial" w:hAnsi="Arial" w:cs="Arial"/>
          <w:sz w:val="20"/>
          <w:szCs w:val="20"/>
        </w:rPr>
      </w:pPr>
      <w:r>
        <w:rPr>
          <w:rFonts w:ascii="Arial" w:hAnsi="Arial" w:cs="Arial"/>
          <w:color w:val="000000"/>
          <w:sz w:val="20"/>
          <w:szCs w:val="20"/>
        </w:rPr>
        <w:tab/>
      </w:r>
      <w:proofErr w:type="gramStart"/>
      <w:r>
        <w:rPr>
          <w:rFonts w:ascii="Arial" w:hAnsi="Arial" w:cs="Arial"/>
          <w:color w:val="000000"/>
          <w:sz w:val="20"/>
          <w:szCs w:val="20"/>
        </w:rPr>
        <w:t>by</w:t>
      </w:r>
      <w:proofErr w:type="gramEnd"/>
      <w:r>
        <w:rPr>
          <w:rFonts w:ascii="Arial" w:hAnsi="Arial" w:cs="Arial"/>
          <w:color w:val="000000"/>
          <w:sz w:val="20"/>
          <w:szCs w:val="20"/>
        </w:rPr>
        <w:t xml:space="preserve"> all the General Terms &amp; Conditions and Specifications governing the tender.</w:t>
      </w:r>
    </w:p>
    <w:p w:rsidR="00571C6F" w:rsidRDefault="00571C6F" w:rsidP="00571C6F">
      <w:pPr>
        <w:pStyle w:val="ListParagraph"/>
        <w:numPr>
          <w:ilvl w:val="0"/>
          <w:numId w:val="15"/>
        </w:numPr>
        <w:tabs>
          <w:tab w:val="clear" w:pos="5904"/>
          <w:tab w:val="left" w:pos="-360"/>
          <w:tab w:val="center" w:pos="0"/>
          <w:tab w:val="num" w:pos="360"/>
          <w:tab w:val="left" w:pos="6030"/>
        </w:tabs>
        <w:ind w:left="360" w:right="540"/>
        <w:jc w:val="both"/>
        <w:rPr>
          <w:rFonts w:ascii="Arial" w:hAnsi="Arial" w:cs="Arial"/>
          <w:sz w:val="20"/>
          <w:szCs w:val="20"/>
        </w:rPr>
      </w:pPr>
      <w:r>
        <w:rPr>
          <w:rFonts w:ascii="Arial" w:hAnsi="Arial" w:cs="Arial"/>
          <w:color w:val="000000"/>
          <w:sz w:val="20"/>
          <w:szCs w:val="20"/>
        </w:rPr>
        <w:t>It is also confirmed that I am authorized to sign the tender documents and the information given is true and correct to the best of my knowledge and belief and nothing material is concealed.</w:t>
      </w:r>
    </w:p>
    <w:p w:rsidR="00571C6F" w:rsidRDefault="00571C6F" w:rsidP="00571C6F">
      <w:pPr>
        <w:numPr>
          <w:ilvl w:val="0"/>
          <w:numId w:val="15"/>
        </w:numPr>
        <w:tabs>
          <w:tab w:val="left" w:pos="-360"/>
          <w:tab w:val="center" w:pos="0"/>
          <w:tab w:val="num" w:pos="360"/>
          <w:tab w:val="left" w:pos="810"/>
        </w:tabs>
        <w:ind w:left="0" w:right="540" w:firstLine="0"/>
        <w:jc w:val="both"/>
        <w:rPr>
          <w:rFonts w:ascii="Arial" w:hAnsi="Arial" w:cs="Arial"/>
          <w:sz w:val="20"/>
          <w:szCs w:val="20"/>
        </w:rPr>
      </w:pPr>
      <w:r>
        <w:rPr>
          <w:rFonts w:ascii="Arial" w:hAnsi="Arial" w:cs="Arial"/>
          <w:color w:val="000000"/>
          <w:sz w:val="20"/>
          <w:szCs w:val="20"/>
        </w:rPr>
        <w:t xml:space="preserve">It is also confirm that the documents attached in support of the details filled in the Technical Bid Part – (A) </w:t>
      </w:r>
    </w:p>
    <w:p w:rsidR="00571C6F" w:rsidRDefault="00571C6F" w:rsidP="00571C6F">
      <w:pPr>
        <w:tabs>
          <w:tab w:val="left" w:pos="-360"/>
          <w:tab w:val="center" w:pos="0"/>
          <w:tab w:val="left" w:pos="360"/>
          <w:tab w:val="left" w:pos="810"/>
        </w:tabs>
        <w:ind w:right="540"/>
        <w:jc w:val="both"/>
        <w:rPr>
          <w:rFonts w:ascii="Arial" w:hAnsi="Arial" w:cs="Arial"/>
          <w:sz w:val="20"/>
          <w:szCs w:val="20"/>
        </w:rPr>
      </w:pPr>
      <w:r>
        <w:rPr>
          <w:rFonts w:ascii="Arial" w:hAnsi="Arial" w:cs="Arial"/>
          <w:color w:val="000000"/>
          <w:sz w:val="20"/>
          <w:szCs w:val="20"/>
        </w:rPr>
        <w:tab/>
      </w:r>
      <w:proofErr w:type="gramStart"/>
      <w:r>
        <w:rPr>
          <w:rFonts w:ascii="Arial" w:hAnsi="Arial" w:cs="Arial"/>
          <w:color w:val="000000"/>
          <w:sz w:val="20"/>
          <w:szCs w:val="20"/>
        </w:rPr>
        <w:t>above</w:t>
      </w:r>
      <w:proofErr w:type="gramEnd"/>
      <w:r>
        <w:rPr>
          <w:rFonts w:ascii="Arial" w:hAnsi="Arial" w:cs="Arial"/>
          <w:color w:val="000000"/>
          <w:sz w:val="20"/>
          <w:szCs w:val="20"/>
        </w:rPr>
        <w:t xml:space="preserve"> are correct. </w:t>
      </w:r>
    </w:p>
    <w:p w:rsidR="00571C6F" w:rsidRDefault="00571C6F" w:rsidP="00571C6F">
      <w:pPr>
        <w:tabs>
          <w:tab w:val="left" w:pos="0"/>
        </w:tabs>
        <w:ind w:right="540"/>
        <w:jc w:val="both"/>
        <w:rPr>
          <w:rFonts w:ascii="Arial" w:hAnsi="Arial" w:cs="Arial"/>
          <w:sz w:val="20"/>
          <w:szCs w:val="20"/>
        </w:rPr>
      </w:pPr>
    </w:p>
    <w:p w:rsidR="00571C6F" w:rsidRDefault="00571C6F" w:rsidP="00571C6F">
      <w:pPr>
        <w:tabs>
          <w:tab w:val="left" w:pos="0"/>
        </w:tabs>
        <w:ind w:right="540"/>
        <w:rPr>
          <w:rFonts w:ascii="Arial" w:hAnsi="Arial" w:cs="Arial"/>
          <w:sz w:val="20"/>
          <w:szCs w:val="20"/>
        </w:rPr>
      </w:pPr>
    </w:p>
    <w:p w:rsidR="00571C6F" w:rsidRDefault="00571C6F" w:rsidP="00571C6F">
      <w:pPr>
        <w:tabs>
          <w:tab w:val="left" w:pos="0"/>
        </w:tabs>
        <w:ind w:right="540"/>
        <w:rPr>
          <w:rFonts w:ascii="Arial" w:hAnsi="Arial" w:cs="Arial"/>
          <w:sz w:val="20"/>
          <w:szCs w:val="20"/>
        </w:rPr>
      </w:pPr>
    </w:p>
    <w:p w:rsidR="00571C6F" w:rsidRDefault="00571C6F" w:rsidP="00571C6F">
      <w:pPr>
        <w:tabs>
          <w:tab w:val="left" w:pos="0"/>
        </w:tabs>
        <w:ind w:right="540"/>
        <w:rPr>
          <w:rFonts w:ascii="Arial" w:hAnsi="Arial" w:cs="Arial"/>
          <w:sz w:val="20"/>
          <w:szCs w:val="20"/>
        </w:rPr>
      </w:pPr>
    </w:p>
    <w:p w:rsidR="00571C6F" w:rsidRDefault="00571C6F" w:rsidP="00571C6F">
      <w:pPr>
        <w:tabs>
          <w:tab w:val="left" w:pos="0"/>
        </w:tabs>
        <w:ind w:right="540"/>
        <w:jc w:val="right"/>
        <w:rPr>
          <w:rFonts w:ascii="Arial" w:hAnsi="Arial" w:cs="Arial"/>
          <w:b/>
          <w:color w:val="000000"/>
          <w:sz w:val="20"/>
          <w:szCs w:val="20"/>
        </w:rPr>
      </w:pPr>
      <w:r>
        <w:rPr>
          <w:rFonts w:ascii="Arial" w:hAnsi="Arial" w:cs="Arial"/>
          <w:b/>
          <w:color w:val="000000"/>
          <w:sz w:val="20"/>
          <w:szCs w:val="20"/>
        </w:rPr>
        <w:t>Signature: _______________________________</w:t>
      </w:r>
    </w:p>
    <w:p w:rsidR="00571C6F" w:rsidRDefault="00571C6F" w:rsidP="00571C6F">
      <w:pPr>
        <w:tabs>
          <w:tab w:val="left" w:pos="0"/>
        </w:tabs>
        <w:ind w:right="540"/>
        <w:jc w:val="right"/>
        <w:rPr>
          <w:rFonts w:ascii="Arial" w:hAnsi="Arial" w:cs="Arial"/>
          <w:b/>
          <w:color w:val="000000"/>
          <w:sz w:val="20"/>
          <w:szCs w:val="20"/>
        </w:rPr>
      </w:pPr>
    </w:p>
    <w:p w:rsidR="00571C6F" w:rsidRDefault="00571C6F" w:rsidP="00571C6F">
      <w:pPr>
        <w:tabs>
          <w:tab w:val="left" w:pos="0"/>
        </w:tabs>
        <w:ind w:right="540"/>
        <w:jc w:val="right"/>
        <w:rPr>
          <w:rFonts w:ascii="Arial" w:hAnsi="Arial" w:cs="Arial"/>
          <w:b/>
          <w:color w:val="000000"/>
          <w:sz w:val="20"/>
          <w:szCs w:val="20"/>
        </w:rPr>
      </w:pPr>
      <w:r>
        <w:rPr>
          <w:rFonts w:ascii="Arial" w:hAnsi="Arial" w:cs="Arial"/>
          <w:b/>
          <w:color w:val="000000"/>
          <w:sz w:val="20"/>
          <w:szCs w:val="20"/>
        </w:rPr>
        <w:t>Name &amp; Designation:  _____________________</w:t>
      </w:r>
    </w:p>
    <w:p w:rsidR="00571C6F" w:rsidRDefault="00571C6F" w:rsidP="00571C6F">
      <w:pPr>
        <w:tabs>
          <w:tab w:val="left" w:pos="0"/>
          <w:tab w:val="num" w:pos="2160"/>
        </w:tabs>
        <w:ind w:right="540"/>
        <w:jc w:val="right"/>
        <w:rPr>
          <w:rFonts w:ascii="Arial" w:hAnsi="Arial" w:cs="Arial"/>
          <w:b/>
          <w:color w:val="000000"/>
          <w:sz w:val="20"/>
          <w:szCs w:val="20"/>
        </w:rPr>
      </w:pPr>
      <w:r>
        <w:rPr>
          <w:rFonts w:ascii="Arial" w:hAnsi="Arial" w:cs="Arial"/>
          <w:color w:val="000000"/>
          <w:sz w:val="20"/>
          <w:szCs w:val="20"/>
        </w:rPr>
        <w:tab/>
      </w:r>
    </w:p>
    <w:p w:rsidR="00571C6F" w:rsidRDefault="00571C6F" w:rsidP="00571C6F">
      <w:pPr>
        <w:tabs>
          <w:tab w:val="left" w:pos="0"/>
          <w:tab w:val="num" w:pos="2160"/>
        </w:tabs>
        <w:ind w:right="540"/>
        <w:jc w:val="right"/>
        <w:rPr>
          <w:rFonts w:ascii="Arial" w:hAnsi="Arial" w:cs="Arial"/>
          <w:color w:val="000000"/>
          <w:sz w:val="20"/>
          <w:szCs w:val="20"/>
        </w:rPr>
      </w:pPr>
      <w:r>
        <w:rPr>
          <w:rFonts w:ascii="Arial" w:hAnsi="Arial" w:cs="Arial"/>
          <w:b/>
          <w:color w:val="000000"/>
          <w:sz w:val="20"/>
          <w:szCs w:val="20"/>
        </w:rPr>
        <w:t>Co. Name &amp; Seal: _________________________</w:t>
      </w:r>
    </w:p>
    <w:p w:rsidR="00571C6F" w:rsidRDefault="00571C6F" w:rsidP="00571C6F">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571C6F" w:rsidRDefault="00571C6F" w:rsidP="00571C6F">
      <w:pPr>
        <w:tabs>
          <w:tab w:val="left" w:pos="0"/>
          <w:tab w:val="num" w:pos="2160"/>
        </w:tabs>
        <w:ind w:right="540"/>
        <w:rPr>
          <w:rFonts w:ascii="Arial" w:hAnsi="Arial" w:cs="Arial"/>
          <w:b/>
          <w:color w:val="000000"/>
          <w:sz w:val="20"/>
          <w:szCs w:val="20"/>
        </w:rPr>
      </w:pPr>
      <w:r>
        <w:rPr>
          <w:rFonts w:ascii="Arial" w:hAnsi="Arial" w:cs="Arial"/>
          <w:b/>
          <w:color w:val="000000"/>
          <w:sz w:val="20"/>
          <w:szCs w:val="20"/>
        </w:rPr>
        <w:t>Date: ___________</w:t>
      </w:r>
      <w:r>
        <w:rPr>
          <w:rFonts w:ascii="Arial" w:hAnsi="Arial" w:cs="Arial"/>
          <w:b/>
          <w:color w:val="000000"/>
          <w:sz w:val="20"/>
          <w:szCs w:val="20"/>
        </w:rPr>
        <w:tab/>
      </w:r>
      <w:r>
        <w:rPr>
          <w:rFonts w:ascii="Arial" w:hAnsi="Arial" w:cs="Arial"/>
          <w:b/>
          <w:color w:val="000000"/>
          <w:sz w:val="20"/>
          <w:szCs w:val="20"/>
        </w:rPr>
        <w:tab/>
      </w:r>
    </w:p>
    <w:p w:rsidR="00571C6F" w:rsidRDefault="00571C6F" w:rsidP="00571C6F">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571C6F" w:rsidRDefault="00571C6F" w:rsidP="00571C6F">
      <w:pPr>
        <w:tabs>
          <w:tab w:val="left" w:pos="0"/>
          <w:tab w:val="num" w:pos="2160"/>
        </w:tabs>
        <w:ind w:right="540"/>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571C6F" w:rsidRDefault="00571C6F" w:rsidP="00571C6F">
      <w:pPr>
        <w:tabs>
          <w:tab w:val="left" w:pos="0"/>
        </w:tabs>
        <w:ind w:right="540"/>
        <w:jc w:val="right"/>
        <w:rPr>
          <w:rFonts w:ascii="Arial" w:hAnsi="Arial" w:cs="Arial"/>
          <w:b/>
          <w:color w:val="000000"/>
          <w:sz w:val="20"/>
          <w:szCs w:val="20"/>
        </w:rPr>
      </w:pPr>
    </w:p>
    <w:p w:rsidR="00571C6F" w:rsidRDefault="00571C6F" w:rsidP="00571C6F">
      <w:pPr>
        <w:tabs>
          <w:tab w:val="left" w:pos="0"/>
        </w:tabs>
        <w:ind w:right="540"/>
        <w:rPr>
          <w:rFonts w:ascii="Arial" w:hAnsi="Arial" w:cs="Arial"/>
          <w:b/>
          <w:color w:val="000000"/>
          <w:sz w:val="20"/>
          <w:szCs w:val="20"/>
        </w:rPr>
      </w:pPr>
    </w:p>
    <w:p w:rsidR="00571C6F" w:rsidRDefault="00571C6F" w:rsidP="00571C6F">
      <w:pPr>
        <w:tabs>
          <w:tab w:val="left" w:pos="0"/>
        </w:tabs>
        <w:ind w:right="540"/>
        <w:jc w:val="center"/>
        <w:rPr>
          <w:rFonts w:ascii="Arial" w:hAnsi="Arial" w:cs="Arial"/>
          <w:b/>
          <w:color w:val="000000"/>
          <w:sz w:val="20"/>
          <w:szCs w:val="20"/>
        </w:rPr>
      </w:pPr>
    </w:p>
    <w:p w:rsidR="00571C6F" w:rsidRDefault="00571C6F" w:rsidP="00571C6F">
      <w:pPr>
        <w:tabs>
          <w:tab w:val="left" w:pos="0"/>
          <w:tab w:val="num" w:pos="2160"/>
        </w:tabs>
        <w:ind w:right="540"/>
        <w:jc w:val="center"/>
        <w:rPr>
          <w:rFonts w:ascii="Arial" w:hAnsi="Arial" w:cs="Arial"/>
          <w:b/>
          <w:color w:val="000000"/>
          <w:sz w:val="20"/>
          <w:szCs w:val="20"/>
        </w:rPr>
      </w:pPr>
      <w:r>
        <w:rPr>
          <w:rFonts w:ascii="Arial" w:hAnsi="Arial" w:cs="Arial"/>
          <w:b/>
          <w:color w:val="000000"/>
          <w:sz w:val="20"/>
          <w:szCs w:val="20"/>
        </w:rPr>
        <w:t>*************</w:t>
      </w: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ind w:right="540"/>
        <w:rPr>
          <w:rFonts w:ascii="Arial" w:hAnsi="Arial" w:cs="Arial"/>
        </w:rPr>
      </w:pPr>
    </w:p>
    <w:p w:rsidR="00571C6F" w:rsidRDefault="00571C6F" w:rsidP="00571C6F">
      <w:pPr>
        <w:pStyle w:val="Heading2"/>
        <w:ind w:right="548"/>
        <w:rPr>
          <w:rFonts w:ascii="Arial" w:hAnsi="Arial" w:cs="Arial"/>
          <w:sz w:val="22"/>
          <w:szCs w:val="22"/>
        </w:rPr>
      </w:pPr>
    </w:p>
    <w:p w:rsidR="00571C6F" w:rsidRPr="00571C6F" w:rsidRDefault="00571C6F" w:rsidP="00571C6F">
      <w:pPr>
        <w:pStyle w:val="Heading2"/>
        <w:ind w:right="548"/>
        <w:jc w:val="right"/>
        <w:rPr>
          <w:rFonts w:ascii="Arial" w:hAnsi="Arial" w:cs="Arial"/>
          <w:sz w:val="20"/>
          <w:szCs w:val="20"/>
          <w:u w:val="single"/>
        </w:rPr>
      </w:pPr>
      <w:r w:rsidRPr="00571C6F">
        <w:rPr>
          <w:rFonts w:ascii="Arial" w:hAnsi="Arial" w:cs="Arial"/>
          <w:sz w:val="20"/>
          <w:szCs w:val="20"/>
          <w:u w:val="single"/>
        </w:rPr>
        <w:t>ANNEXURE- VI</w:t>
      </w:r>
      <w:r w:rsidRPr="00571C6F">
        <w:rPr>
          <w:sz w:val="20"/>
          <w:szCs w:val="20"/>
        </w:rPr>
        <w:pict>
          <v:shape id="_x0000_s1037" type="#_x0000_t75" style="position:absolute;left:0;text-align:left;margin-left:81pt;margin-top:12pt;width:36pt;height:45pt;z-index:251658240;mso-position-horizontal-relative:text;mso-position-vertical-relative:text" filled="t" stroked="t">
            <v:imagedata r:id="rId5" o:title=""/>
          </v:shape>
          <o:OLEObject Type="Embed" ProgID="Imaging.Document" ShapeID="_x0000_s1037" DrawAspect="Content" ObjectID="_1476966253" r:id="rId12"/>
        </w:pict>
      </w:r>
    </w:p>
    <w:p w:rsidR="00571C6F" w:rsidRPr="00571C6F" w:rsidRDefault="00571C6F" w:rsidP="00571C6F">
      <w:pPr>
        <w:pStyle w:val="Heading2"/>
        <w:ind w:right="548"/>
        <w:jc w:val="right"/>
        <w:rPr>
          <w:rFonts w:ascii="Arial" w:hAnsi="Arial" w:cs="Arial"/>
          <w:color w:val="FF6600"/>
          <w:sz w:val="20"/>
          <w:szCs w:val="20"/>
          <w:u w:val="single"/>
        </w:rPr>
      </w:pPr>
    </w:p>
    <w:p w:rsidR="00571C6F" w:rsidRPr="00571C6F" w:rsidRDefault="00571C6F" w:rsidP="00571C6F">
      <w:pPr>
        <w:pStyle w:val="Heading2"/>
        <w:ind w:right="548"/>
        <w:jc w:val="right"/>
        <w:rPr>
          <w:rFonts w:ascii="Arial" w:hAnsi="Arial" w:cs="Arial"/>
          <w:color w:val="FF6600"/>
          <w:sz w:val="20"/>
          <w:szCs w:val="20"/>
          <w:u w:val="single"/>
        </w:rPr>
      </w:pPr>
    </w:p>
    <w:p w:rsidR="00571C6F" w:rsidRPr="00571C6F" w:rsidRDefault="00571C6F" w:rsidP="00571C6F">
      <w:pPr>
        <w:ind w:right="548"/>
        <w:jc w:val="right"/>
        <w:rPr>
          <w:rFonts w:ascii="Arial" w:hAnsi="Arial" w:cs="Arial"/>
          <w:sz w:val="20"/>
          <w:szCs w:val="20"/>
        </w:rPr>
      </w:pPr>
    </w:p>
    <w:p w:rsidR="00571C6F" w:rsidRPr="00571C6F" w:rsidRDefault="00571C6F" w:rsidP="00571C6F">
      <w:pPr>
        <w:tabs>
          <w:tab w:val="center" w:pos="4320"/>
        </w:tabs>
        <w:ind w:right="548"/>
        <w:jc w:val="center"/>
        <w:rPr>
          <w:rFonts w:ascii="Arial" w:hAnsi="Arial" w:cs="Arial"/>
          <w:b/>
          <w:sz w:val="20"/>
          <w:szCs w:val="20"/>
        </w:rPr>
      </w:pPr>
      <w:proofErr w:type="gramStart"/>
      <w:r w:rsidRPr="00571C6F">
        <w:rPr>
          <w:rFonts w:ascii="Arial" w:hAnsi="Arial" w:cs="Arial"/>
          <w:b/>
          <w:sz w:val="20"/>
          <w:szCs w:val="20"/>
        </w:rPr>
        <w:t>HOTEL CORPORATION OF INDIA LIMITED.</w:t>
      </w:r>
      <w:proofErr w:type="gramEnd"/>
    </w:p>
    <w:p w:rsidR="00571C6F" w:rsidRPr="00571C6F" w:rsidRDefault="00571C6F" w:rsidP="00571C6F">
      <w:pPr>
        <w:tabs>
          <w:tab w:val="center" w:pos="4320"/>
        </w:tabs>
        <w:ind w:right="548"/>
        <w:jc w:val="center"/>
        <w:rPr>
          <w:rFonts w:ascii="Arial" w:hAnsi="Arial" w:cs="Arial"/>
          <w:b/>
          <w:sz w:val="20"/>
          <w:szCs w:val="20"/>
        </w:rPr>
      </w:pPr>
      <w:r w:rsidRPr="00571C6F">
        <w:rPr>
          <w:rFonts w:ascii="Arial" w:hAnsi="Arial" w:cs="Arial"/>
          <w:b/>
          <w:sz w:val="20"/>
          <w:szCs w:val="20"/>
        </w:rPr>
        <w:t>UNIT</w:t>
      </w:r>
      <w:proofErr w:type="gramStart"/>
      <w:r w:rsidRPr="00571C6F">
        <w:rPr>
          <w:rFonts w:ascii="Arial" w:hAnsi="Arial" w:cs="Arial"/>
          <w:b/>
          <w:sz w:val="20"/>
          <w:szCs w:val="20"/>
        </w:rPr>
        <w:t>:CENTAUR</w:t>
      </w:r>
      <w:proofErr w:type="gramEnd"/>
      <w:r w:rsidRPr="00571C6F">
        <w:rPr>
          <w:rFonts w:ascii="Arial" w:hAnsi="Arial" w:cs="Arial"/>
          <w:b/>
          <w:sz w:val="20"/>
          <w:szCs w:val="20"/>
        </w:rPr>
        <w:t xml:space="preserve"> LAKE VIEW HOTEL , CHESHMASHAI,STINGER(J&amp;K)</w:t>
      </w:r>
    </w:p>
    <w:p w:rsidR="00571C6F" w:rsidRPr="00571C6F" w:rsidRDefault="00571C6F" w:rsidP="00571C6F">
      <w:pPr>
        <w:pStyle w:val="Heading4"/>
        <w:ind w:right="548"/>
        <w:jc w:val="center"/>
        <w:rPr>
          <w:rFonts w:ascii="Arial" w:hAnsi="Arial" w:cs="Arial"/>
          <w:sz w:val="20"/>
          <w:szCs w:val="20"/>
          <w:u w:val="single"/>
        </w:rPr>
      </w:pPr>
      <w:r w:rsidRPr="00571C6F">
        <w:rPr>
          <w:rFonts w:ascii="Arial" w:hAnsi="Arial" w:cs="Arial"/>
          <w:sz w:val="20"/>
          <w:szCs w:val="20"/>
          <w:u w:val="single"/>
        </w:rPr>
        <w:t>PRICE BID FORM – PART B</w:t>
      </w:r>
    </w:p>
    <w:p w:rsidR="00571C6F" w:rsidRPr="00571C6F" w:rsidRDefault="00571C6F" w:rsidP="00571C6F">
      <w:pPr>
        <w:ind w:right="548"/>
        <w:rPr>
          <w:sz w:val="20"/>
          <w:szCs w:val="20"/>
        </w:rPr>
      </w:pPr>
    </w:p>
    <w:p w:rsidR="00571C6F" w:rsidRPr="00571C6F" w:rsidRDefault="00571C6F" w:rsidP="00571C6F">
      <w:pPr>
        <w:pStyle w:val="Heading5"/>
        <w:ind w:right="548"/>
        <w:jc w:val="left"/>
        <w:rPr>
          <w:sz w:val="20"/>
          <w:szCs w:val="20"/>
          <w:u w:val="none"/>
        </w:rPr>
      </w:pPr>
      <w:r w:rsidRPr="00571C6F">
        <w:rPr>
          <w:sz w:val="20"/>
          <w:szCs w:val="20"/>
          <w:u w:val="none"/>
        </w:rPr>
        <w:t>Tender No. : T-14/13, dated: 10/11/2014,   Due Date: 02/12/2014</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191"/>
        <w:gridCol w:w="1309"/>
        <w:gridCol w:w="1260"/>
        <w:gridCol w:w="3690"/>
      </w:tblGrid>
      <w:tr w:rsidR="00571C6F" w:rsidRPr="00571C6F" w:rsidTr="00571C6F">
        <w:trPr>
          <w:trHeight w:val="793"/>
        </w:trPr>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rPr>
                <w:rFonts w:asciiTheme="minorHAnsi" w:eastAsiaTheme="minorHAnsi" w:hAnsiTheme="minorHAnsi"/>
                <w:b/>
                <w:sz w:val="20"/>
                <w:szCs w:val="20"/>
              </w:rPr>
            </w:pPr>
            <w:r w:rsidRPr="00571C6F">
              <w:rPr>
                <w:rFonts w:asciiTheme="minorHAnsi" w:eastAsiaTheme="minorHAnsi" w:hAnsiTheme="minorHAnsi"/>
                <w:b/>
                <w:sz w:val="20"/>
                <w:szCs w:val="20"/>
              </w:rPr>
              <w:t>a)</w:t>
            </w:r>
          </w:p>
        </w:tc>
        <w:tc>
          <w:tcPr>
            <w:tcW w:w="3191" w:type="dxa"/>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right" w:pos="9360"/>
              </w:tabs>
              <w:spacing w:line="276" w:lineRule="auto"/>
              <w:ind w:right="548"/>
              <w:jc w:val="both"/>
              <w:rPr>
                <w:rFonts w:ascii="Arial" w:hAnsi="Arial" w:cs="Arial"/>
                <w:b/>
                <w:sz w:val="20"/>
                <w:szCs w:val="20"/>
              </w:rPr>
            </w:pPr>
            <w:r w:rsidRPr="00571C6F">
              <w:rPr>
                <w:rFonts w:ascii="Arial" w:hAnsi="Arial" w:cs="Arial"/>
                <w:b/>
                <w:sz w:val="20"/>
                <w:szCs w:val="20"/>
              </w:rPr>
              <w:t>Name of the contract</w:t>
            </w:r>
          </w:p>
        </w:tc>
        <w:tc>
          <w:tcPr>
            <w:tcW w:w="6259" w:type="dxa"/>
            <w:gridSpan w:val="3"/>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right" w:pos="9360"/>
              </w:tabs>
              <w:spacing w:line="276" w:lineRule="auto"/>
              <w:jc w:val="both"/>
              <w:rPr>
                <w:rFonts w:ascii="Arial" w:hAnsi="Arial" w:cs="Arial"/>
                <w:b/>
                <w:sz w:val="20"/>
                <w:szCs w:val="20"/>
              </w:rPr>
            </w:pPr>
            <w:r w:rsidRPr="00571C6F">
              <w:rPr>
                <w:rFonts w:ascii="Arial" w:hAnsi="Arial" w:cs="Arial"/>
                <w:b/>
                <w:sz w:val="20"/>
                <w:szCs w:val="20"/>
              </w:rPr>
              <w:t xml:space="preserve">Supply of Soya refined oil  on as &amp; when required basis at Centaur Lake View Hotel </w:t>
            </w:r>
            <w:proofErr w:type="spellStart"/>
            <w:r w:rsidRPr="00571C6F">
              <w:rPr>
                <w:rFonts w:ascii="Arial" w:hAnsi="Arial" w:cs="Arial"/>
                <w:b/>
                <w:sz w:val="20"/>
                <w:szCs w:val="20"/>
              </w:rPr>
              <w:t>Cheshmashai</w:t>
            </w:r>
            <w:proofErr w:type="spellEnd"/>
            <w:r w:rsidRPr="00571C6F">
              <w:rPr>
                <w:rFonts w:ascii="Arial" w:hAnsi="Arial" w:cs="Arial"/>
                <w:b/>
                <w:sz w:val="20"/>
                <w:szCs w:val="20"/>
              </w:rPr>
              <w:t>, Srinagar (J&amp;K)-190001</w:t>
            </w: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right" w:pos="9360"/>
              </w:tabs>
              <w:spacing w:line="276" w:lineRule="auto"/>
              <w:jc w:val="both"/>
              <w:rPr>
                <w:rFonts w:ascii="Arial" w:hAnsi="Arial" w:cs="Arial"/>
                <w:b/>
                <w:sz w:val="20"/>
                <w:szCs w:val="20"/>
              </w:rPr>
            </w:pPr>
            <w:r w:rsidRPr="00571C6F">
              <w:rPr>
                <w:rFonts w:ascii="Arial" w:hAnsi="Arial" w:cs="Arial"/>
                <w:b/>
                <w:sz w:val="20"/>
                <w:szCs w:val="20"/>
              </w:rPr>
              <w:t>b)</w:t>
            </w:r>
          </w:p>
        </w:tc>
        <w:tc>
          <w:tcPr>
            <w:tcW w:w="3191" w:type="dxa"/>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right" w:pos="9360"/>
              </w:tabs>
              <w:spacing w:line="276" w:lineRule="auto"/>
              <w:ind w:right="548"/>
              <w:jc w:val="both"/>
              <w:rPr>
                <w:rFonts w:ascii="Arial" w:hAnsi="Arial" w:cs="Arial"/>
                <w:b/>
                <w:sz w:val="20"/>
                <w:szCs w:val="20"/>
              </w:rPr>
            </w:pPr>
            <w:r w:rsidRPr="00571C6F">
              <w:rPr>
                <w:rFonts w:ascii="Arial" w:hAnsi="Arial" w:cs="Arial"/>
                <w:b/>
                <w:sz w:val="20"/>
                <w:szCs w:val="20"/>
              </w:rPr>
              <w:t>Name of the Bidder</w:t>
            </w:r>
          </w:p>
        </w:tc>
        <w:tc>
          <w:tcPr>
            <w:tcW w:w="6259" w:type="dxa"/>
            <w:gridSpan w:val="3"/>
            <w:tcBorders>
              <w:top w:val="single" w:sz="4" w:space="0" w:color="auto"/>
              <w:left w:val="single" w:sz="4" w:space="0" w:color="auto"/>
              <w:bottom w:val="single" w:sz="4" w:space="0" w:color="auto"/>
              <w:right w:val="single" w:sz="4" w:space="0" w:color="auto"/>
            </w:tcBorders>
          </w:tcPr>
          <w:p w:rsidR="00571C6F" w:rsidRPr="00571C6F" w:rsidRDefault="00571C6F">
            <w:pPr>
              <w:tabs>
                <w:tab w:val="right" w:pos="9360"/>
              </w:tabs>
              <w:spacing w:line="276" w:lineRule="auto"/>
              <w:ind w:right="548"/>
              <w:jc w:val="both"/>
              <w:rPr>
                <w:rFonts w:ascii="Arial" w:hAnsi="Arial" w:cs="Arial"/>
                <w:b/>
                <w:sz w:val="20"/>
                <w:szCs w:val="20"/>
              </w:rPr>
            </w:pPr>
          </w:p>
          <w:p w:rsidR="00571C6F" w:rsidRPr="00571C6F" w:rsidRDefault="00571C6F">
            <w:pPr>
              <w:tabs>
                <w:tab w:val="right" w:pos="9360"/>
              </w:tabs>
              <w:spacing w:line="276" w:lineRule="auto"/>
              <w:ind w:right="548"/>
              <w:jc w:val="both"/>
              <w:rPr>
                <w:rFonts w:ascii="Arial" w:hAnsi="Arial" w:cs="Arial"/>
                <w:b/>
                <w:sz w:val="20"/>
                <w:szCs w:val="20"/>
              </w:rPr>
            </w:pP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right" w:pos="9360"/>
              </w:tabs>
              <w:spacing w:line="276" w:lineRule="auto"/>
              <w:ind w:right="-18"/>
              <w:jc w:val="both"/>
              <w:rPr>
                <w:rFonts w:ascii="Arial" w:hAnsi="Arial" w:cs="Arial"/>
                <w:b/>
                <w:sz w:val="20"/>
                <w:szCs w:val="20"/>
              </w:rPr>
            </w:pPr>
            <w:proofErr w:type="spellStart"/>
            <w:r w:rsidRPr="00571C6F">
              <w:rPr>
                <w:rFonts w:ascii="Arial" w:hAnsi="Arial" w:cs="Arial"/>
                <w:b/>
                <w:sz w:val="20"/>
                <w:szCs w:val="20"/>
              </w:rPr>
              <w:t>S.No</w:t>
            </w:r>
            <w:proofErr w:type="spellEnd"/>
            <w:r w:rsidRPr="00571C6F">
              <w:rPr>
                <w:rFonts w:ascii="Arial" w:hAnsi="Arial" w:cs="Arial"/>
                <w:b/>
                <w:sz w:val="20"/>
                <w:szCs w:val="20"/>
              </w:rPr>
              <w:t>.</w:t>
            </w:r>
          </w:p>
        </w:tc>
        <w:tc>
          <w:tcPr>
            <w:tcW w:w="3191" w:type="dxa"/>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right" w:pos="9360"/>
              </w:tabs>
              <w:spacing w:line="276" w:lineRule="auto"/>
              <w:ind w:right="548"/>
              <w:jc w:val="both"/>
              <w:rPr>
                <w:rFonts w:ascii="Arial" w:hAnsi="Arial" w:cs="Arial"/>
                <w:b/>
                <w:sz w:val="20"/>
                <w:szCs w:val="20"/>
              </w:rPr>
            </w:pPr>
            <w:r w:rsidRPr="00571C6F">
              <w:rPr>
                <w:rFonts w:ascii="Arial" w:hAnsi="Arial" w:cs="Arial"/>
                <w:b/>
                <w:sz w:val="20"/>
                <w:szCs w:val="20"/>
              </w:rPr>
              <w:t>Name of the Item/specification</w:t>
            </w:r>
          </w:p>
        </w:tc>
        <w:tc>
          <w:tcPr>
            <w:tcW w:w="1309" w:type="dxa"/>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left" w:pos="1003"/>
              </w:tabs>
              <w:spacing w:line="276" w:lineRule="auto"/>
              <w:ind w:right="-18"/>
              <w:rPr>
                <w:rFonts w:ascii="Arial" w:hAnsi="Arial" w:cs="Arial"/>
                <w:b/>
                <w:sz w:val="20"/>
                <w:szCs w:val="20"/>
              </w:rPr>
            </w:pPr>
            <w:r w:rsidRPr="00571C6F">
              <w:rPr>
                <w:rFonts w:ascii="Arial" w:hAnsi="Arial" w:cs="Arial"/>
                <w:b/>
                <w:sz w:val="20"/>
                <w:szCs w:val="20"/>
              </w:rPr>
              <w:t>Annual</w:t>
            </w:r>
          </w:p>
          <w:p w:rsidR="00571C6F" w:rsidRPr="00571C6F" w:rsidRDefault="00571C6F">
            <w:pPr>
              <w:tabs>
                <w:tab w:val="left" w:pos="1003"/>
                <w:tab w:val="right" w:pos="9360"/>
              </w:tabs>
              <w:spacing w:line="276" w:lineRule="auto"/>
              <w:ind w:right="-18"/>
              <w:jc w:val="both"/>
              <w:rPr>
                <w:rFonts w:ascii="Arial" w:hAnsi="Arial" w:cs="Arial"/>
                <w:b/>
                <w:sz w:val="20"/>
                <w:szCs w:val="20"/>
              </w:rPr>
            </w:pPr>
            <w:proofErr w:type="spellStart"/>
            <w:r w:rsidRPr="00571C6F">
              <w:rPr>
                <w:rFonts w:ascii="Arial" w:hAnsi="Arial" w:cs="Arial"/>
                <w:b/>
                <w:sz w:val="20"/>
                <w:szCs w:val="20"/>
              </w:rPr>
              <w:t>Qnty</w:t>
            </w:r>
            <w:proofErr w:type="spellEnd"/>
            <w:r w:rsidRPr="00571C6F">
              <w:rPr>
                <w:rFonts w:ascii="Arial" w:hAnsi="Arial" w:cs="Arial"/>
                <w:b/>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right" w:pos="9360"/>
              </w:tabs>
              <w:spacing w:line="276" w:lineRule="auto"/>
              <w:jc w:val="both"/>
              <w:rPr>
                <w:rFonts w:ascii="Arial" w:hAnsi="Arial" w:cs="Arial"/>
                <w:b/>
                <w:sz w:val="20"/>
                <w:szCs w:val="20"/>
              </w:rPr>
            </w:pPr>
            <w:r w:rsidRPr="00571C6F">
              <w:rPr>
                <w:rFonts w:ascii="Arial" w:hAnsi="Arial" w:cs="Arial"/>
                <w:b/>
                <w:sz w:val="20"/>
                <w:szCs w:val="20"/>
              </w:rPr>
              <w:t>Unit</w:t>
            </w:r>
          </w:p>
        </w:tc>
        <w:tc>
          <w:tcPr>
            <w:tcW w:w="3690" w:type="dxa"/>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right" w:pos="9360"/>
              </w:tabs>
              <w:spacing w:line="276" w:lineRule="auto"/>
              <w:ind w:right="548"/>
              <w:jc w:val="both"/>
              <w:rPr>
                <w:rFonts w:ascii="Arial" w:hAnsi="Arial" w:cs="Arial"/>
                <w:b/>
                <w:sz w:val="20"/>
                <w:szCs w:val="20"/>
              </w:rPr>
            </w:pPr>
            <w:r w:rsidRPr="00571C6F">
              <w:rPr>
                <w:rFonts w:ascii="Arial" w:hAnsi="Arial" w:cs="Arial"/>
                <w:b/>
                <w:sz w:val="20"/>
                <w:szCs w:val="20"/>
              </w:rPr>
              <w:t>Rate (Rs)</w:t>
            </w: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8"/>
              <w:rPr>
                <w:rFonts w:ascii="Arial" w:hAnsi="Arial" w:cs="Arial"/>
                <w:sz w:val="20"/>
                <w:szCs w:val="20"/>
              </w:rPr>
            </w:pPr>
            <w:r w:rsidRPr="00571C6F">
              <w:rPr>
                <w:rFonts w:ascii="Arial" w:hAnsi="Arial" w:cs="Arial"/>
                <w:sz w:val="20"/>
                <w:szCs w:val="20"/>
              </w:rPr>
              <w:t>1</w:t>
            </w:r>
          </w:p>
        </w:tc>
        <w:tc>
          <w:tcPr>
            <w:tcW w:w="3191"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548"/>
              <w:rPr>
                <w:rFonts w:ascii="Arial" w:hAnsi="Arial" w:cs="Arial"/>
                <w:sz w:val="20"/>
                <w:szCs w:val="20"/>
              </w:rPr>
            </w:pPr>
            <w:r w:rsidRPr="00571C6F">
              <w:rPr>
                <w:rFonts w:ascii="Arial" w:hAnsi="Arial" w:cs="Arial"/>
                <w:sz w:val="20"/>
                <w:szCs w:val="20"/>
              </w:rPr>
              <w:t>Soya Refined Oil “</w:t>
            </w:r>
            <w:proofErr w:type="spellStart"/>
            <w:r w:rsidRPr="00571C6F">
              <w:rPr>
                <w:rFonts w:ascii="Arial" w:hAnsi="Arial" w:cs="Arial"/>
                <w:sz w:val="20"/>
                <w:szCs w:val="20"/>
              </w:rPr>
              <w:t>Dalda</w:t>
            </w:r>
            <w:proofErr w:type="spellEnd"/>
            <w:r w:rsidRPr="00571C6F">
              <w:rPr>
                <w:rFonts w:ascii="Arial" w:hAnsi="Arial" w:cs="Arial"/>
                <w:sz w:val="20"/>
                <w:szCs w:val="20"/>
              </w:rPr>
              <w:t xml:space="preserve">” </w:t>
            </w:r>
          </w:p>
          <w:p w:rsidR="00571C6F" w:rsidRPr="00571C6F" w:rsidRDefault="00571C6F">
            <w:pPr>
              <w:spacing w:line="276" w:lineRule="auto"/>
              <w:ind w:right="548"/>
              <w:rPr>
                <w:rFonts w:ascii="Arial" w:hAnsi="Arial" w:cs="Arial"/>
                <w:sz w:val="20"/>
                <w:szCs w:val="20"/>
              </w:rPr>
            </w:pPr>
            <w:r w:rsidRPr="00571C6F">
              <w:rPr>
                <w:rFonts w:ascii="Arial" w:hAnsi="Arial" w:cs="Arial"/>
                <w:sz w:val="20"/>
                <w:szCs w:val="20"/>
              </w:rPr>
              <w:t xml:space="preserve">(15 </w:t>
            </w:r>
            <w:proofErr w:type="spellStart"/>
            <w:r w:rsidRPr="00571C6F">
              <w:rPr>
                <w:rFonts w:ascii="Arial" w:hAnsi="Arial" w:cs="Arial"/>
                <w:sz w:val="20"/>
                <w:szCs w:val="20"/>
              </w:rPr>
              <w:t>ltrs</w:t>
            </w:r>
            <w:proofErr w:type="spellEnd"/>
            <w:r w:rsidRPr="00571C6F">
              <w:rPr>
                <w:rFonts w:ascii="Arial" w:hAnsi="Arial" w:cs="Arial"/>
                <w:sz w:val="20"/>
                <w:szCs w:val="20"/>
              </w:rPr>
              <w:t xml:space="preserve"> pack)</w:t>
            </w:r>
          </w:p>
        </w:tc>
        <w:tc>
          <w:tcPr>
            <w:tcW w:w="1309" w:type="dxa"/>
            <w:vMerge w:val="restart"/>
            <w:tcBorders>
              <w:top w:val="single" w:sz="4" w:space="0" w:color="auto"/>
              <w:left w:val="single" w:sz="4" w:space="0" w:color="auto"/>
              <w:bottom w:val="single" w:sz="4" w:space="0" w:color="auto"/>
              <w:right w:val="single" w:sz="4" w:space="0" w:color="auto"/>
            </w:tcBorders>
          </w:tcPr>
          <w:p w:rsidR="00571C6F" w:rsidRPr="00571C6F" w:rsidRDefault="00571C6F">
            <w:pPr>
              <w:tabs>
                <w:tab w:val="left" w:pos="1003"/>
              </w:tabs>
              <w:spacing w:line="276" w:lineRule="auto"/>
              <w:ind w:right="-18"/>
              <w:rPr>
                <w:rFonts w:ascii="Arial" w:hAnsi="Arial" w:cs="Arial"/>
                <w:sz w:val="20"/>
                <w:szCs w:val="20"/>
              </w:rPr>
            </w:pPr>
          </w:p>
          <w:p w:rsidR="00571C6F" w:rsidRPr="00571C6F" w:rsidRDefault="00571C6F">
            <w:pPr>
              <w:tabs>
                <w:tab w:val="left" w:pos="1003"/>
              </w:tabs>
              <w:spacing w:line="276" w:lineRule="auto"/>
              <w:ind w:right="-18"/>
              <w:rPr>
                <w:rFonts w:ascii="Arial" w:hAnsi="Arial" w:cs="Arial"/>
                <w:sz w:val="20"/>
                <w:szCs w:val="20"/>
              </w:rPr>
            </w:pPr>
          </w:p>
          <w:p w:rsidR="00571C6F" w:rsidRPr="00571C6F" w:rsidRDefault="00571C6F">
            <w:pPr>
              <w:tabs>
                <w:tab w:val="left" w:pos="1003"/>
              </w:tabs>
              <w:spacing w:line="276" w:lineRule="auto"/>
              <w:ind w:right="-18"/>
              <w:rPr>
                <w:rFonts w:ascii="Arial" w:hAnsi="Arial" w:cs="Arial"/>
                <w:sz w:val="20"/>
                <w:szCs w:val="20"/>
              </w:rPr>
            </w:pPr>
            <w:r w:rsidRPr="00571C6F">
              <w:rPr>
                <w:rFonts w:ascii="Arial" w:hAnsi="Arial" w:cs="Arial"/>
                <w:sz w:val="20"/>
                <w:szCs w:val="20"/>
              </w:rPr>
              <w:t>900 tins</w:t>
            </w:r>
          </w:p>
        </w:tc>
        <w:tc>
          <w:tcPr>
            <w:tcW w:w="126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rPr>
                <w:rFonts w:ascii="Arial" w:hAnsi="Arial" w:cs="Arial"/>
                <w:sz w:val="20"/>
                <w:szCs w:val="20"/>
              </w:rPr>
            </w:pPr>
            <w:r w:rsidRPr="00571C6F">
              <w:rPr>
                <w:rFonts w:ascii="Arial" w:hAnsi="Arial" w:cs="Arial"/>
                <w:sz w:val="20"/>
                <w:szCs w:val="20"/>
              </w:rPr>
              <w:t xml:space="preserve">Tin/jar   </w:t>
            </w:r>
          </w:p>
        </w:tc>
        <w:tc>
          <w:tcPr>
            <w:tcW w:w="3690" w:type="dxa"/>
            <w:tcBorders>
              <w:top w:val="single" w:sz="4" w:space="0" w:color="auto"/>
              <w:left w:val="single" w:sz="4" w:space="0" w:color="auto"/>
              <w:bottom w:val="single" w:sz="4" w:space="0" w:color="auto"/>
              <w:right w:val="single" w:sz="4" w:space="0" w:color="auto"/>
            </w:tcBorders>
          </w:tcPr>
          <w:p w:rsidR="00571C6F" w:rsidRPr="00571C6F" w:rsidRDefault="00571C6F">
            <w:pPr>
              <w:spacing w:line="276" w:lineRule="auto"/>
              <w:ind w:right="548"/>
              <w:rPr>
                <w:rFonts w:ascii="Arial" w:hAnsi="Arial" w:cs="Arial"/>
                <w:sz w:val="20"/>
                <w:szCs w:val="20"/>
              </w:rPr>
            </w:pP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8"/>
              <w:rPr>
                <w:rFonts w:ascii="Arial" w:hAnsi="Arial" w:cs="Arial"/>
                <w:sz w:val="20"/>
                <w:szCs w:val="20"/>
              </w:rPr>
            </w:pPr>
            <w:r w:rsidRPr="00571C6F">
              <w:rPr>
                <w:rFonts w:ascii="Arial" w:hAnsi="Arial" w:cs="Arial"/>
                <w:sz w:val="20"/>
                <w:szCs w:val="20"/>
              </w:rPr>
              <w:t>2</w:t>
            </w:r>
          </w:p>
        </w:tc>
        <w:tc>
          <w:tcPr>
            <w:tcW w:w="3191"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548"/>
              <w:rPr>
                <w:rFonts w:ascii="Arial" w:hAnsi="Arial" w:cs="Arial"/>
                <w:sz w:val="20"/>
                <w:szCs w:val="20"/>
              </w:rPr>
            </w:pPr>
            <w:r w:rsidRPr="00571C6F">
              <w:rPr>
                <w:rFonts w:ascii="Arial" w:hAnsi="Arial" w:cs="Arial"/>
                <w:sz w:val="20"/>
                <w:szCs w:val="20"/>
              </w:rPr>
              <w:t xml:space="preserve">Soya Refined Oil “Fortune” </w:t>
            </w:r>
          </w:p>
          <w:p w:rsidR="00571C6F" w:rsidRPr="00571C6F" w:rsidRDefault="00571C6F">
            <w:pPr>
              <w:spacing w:line="276" w:lineRule="auto"/>
              <w:ind w:right="548"/>
              <w:rPr>
                <w:rFonts w:ascii="Arial" w:hAnsi="Arial" w:cs="Arial"/>
                <w:sz w:val="20"/>
                <w:szCs w:val="20"/>
              </w:rPr>
            </w:pPr>
            <w:r w:rsidRPr="00571C6F">
              <w:rPr>
                <w:rFonts w:ascii="Arial" w:hAnsi="Arial" w:cs="Arial"/>
                <w:sz w:val="20"/>
                <w:szCs w:val="20"/>
              </w:rPr>
              <w:t xml:space="preserve">(15 </w:t>
            </w:r>
            <w:proofErr w:type="spellStart"/>
            <w:r w:rsidRPr="00571C6F">
              <w:rPr>
                <w:rFonts w:ascii="Arial" w:hAnsi="Arial" w:cs="Arial"/>
                <w:sz w:val="20"/>
                <w:szCs w:val="20"/>
              </w:rPr>
              <w:t>ltr</w:t>
            </w:r>
            <w:proofErr w:type="spellEnd"/>
            <w:r w:rsidRPr="00571C6F">
              <w:rPr>
                <w:rFonts w:ascii="Arial" w:hAnsi="Arial" w:cs="Arial"/>
                <w:sz w:val="20"/>
                <w:szCs w:val="20"/>
              </w:rPr>
              <w:t xml:space="preserve"> pack)</w:t>
            </w: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571C6F" w:rsidRPr="00571C6F" w:rsidRDefault="00571C6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rPr>
                <w:rFonts w:ascii="Arial" w:hAnsi="Arial" w:cs="Arial"/>
                <w:sz w:val="20"/>
                <w:szCs w:val="20"/>
              </w:rPr>
            </w:pPr>
            <w:r w:rsidRPr="00571C6F">
              <w:rPr>
                <w:rFonts w:ascii="Arial" w:hAnsi="Arial" w:cs="Arial"/>
                <w:sz w:val="20"/>
                <w:szCs w:val="20"/>
              </w:rPr>
              <w:t>Tin/jar</w:t>
            </w:r>
          </w:p>
        </w:tc>
        <w:tc>
          <w:tcPr>
            <w:tcW w:w="3690" w:type="dxa"/>
            <w:tcBorders>
              <w:top w:val="single" w:sz="4" w:space="0" w:color="auto"/>
              <w:left w:val="single" w:sz="4" w:space="0" w:color="auto"/>
              <w:bottom w:val="single" w:sz="4" w:space="0" w:color="auto"/>
              <w:right w:val="single" w:sz="4" w:space="0" w:color="auto"/>
            </w:tcBorders>
          </w:tcPr>
          <w:p w:rsidR="00571C6F" w:rsidRPr="00571C6F" w:rsidRDefault="00571C6F">
            <w:pPr>
              <w:spacing w:line="276" w:lineRule="auto"/>
              <w:ind w:right="548"/>
              <w:rPr>
                <w:rFonts w:ascii="Arial" w:hAnsi="Arial" w:cs="Arial"/>
                <w:sz w:val="20"/>
                <w:szCs w:val="20"/>
              </w:rPr>
            </w:pP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8"/>
              <w:rPr>
                <w:rFonts w:ascii="Arial" w:hAnsi="Arial" w:cs="Arial"/>
                <w:sz w:val="20"/>
                <w:szCs w:val="20"/>
              </w:rPr>
            </w:pPr>
            <w:r w:rsidRPr="00571C6F">
              <w:rPr>
                <w:rFonts w:ascii="Arial" w:hAnsi="Arial" w:cs="Arial"/>
                <w:sz w:val="20"/>
                <w:szCs w:val="20"/>
              </w:rPr>
              <w:t>3</w:t>
            </w:r>
          </w:p>
        </w:tc>
        <w:tc>
          <w:tcPr>
            <w:tcW w:w="3191"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548"/>
              <w:rPr>
                <w:rFonts w:ascii="Arial" w:hAnsi="Arial" w:cs="Arial"/>
                <w:sz w:val="20"/>
                <w:szCs w:val="20"/>
              </w:rPr>
            </w:pPr>
            <w:r w:rsidRPr="00571C6F">
              <w:rPr>
                <w:rFonts w:ascii="Arial" w:hAnsi="Arial" w:cs="Arial"/>
                <w:sz w:val="20"/>
                <w:szCs w:val="20"/>
              </w:rPr>
              <w:t>Soya Refined Oil “</w:t>
            </w:r>
            <w:proofErr w:type="spellStart"/>
            <w:r w:rsidRPr="00571C6F">
              <w:rPr>
                <w:rFonts w:ascii="Arial" w:hAnsi="Arial" w:cs="Arial"/>
                <w:sz w:val="20"/>
                <w:szCs w:val="20"/>
              </w:rPr>
              <w:t>Dhara</w:t>
            </w:r>
            <w:proofErr w:type="spellEnd"/>
            <w:r w:rsidRPr="00571C6F">
              <w:rPr>
                <w:rFonts w:ascii="Arial" w:hAnsi="Arial" w:cs="Arial"/>
                <w:sz w:val="20"/>
                <w:szCs w:val="20"/>
              </w:rPr>
              <w:t xml:space="preserve">” </w:t>
            </w:r>
          </w:p>
          <w:p w:rsidR="00571C6F" w:rsidRPr="00571C6F" w:rsidRDefault="00571C6F">
            <w:pPr>
              <w:spacing w:line="276" w:lineRule="auto"/>
              <w:ind w:right="548"/>
              <w:rPr>
                <w:rFonts w:ascii="Arial" w:hAnsi="Arial" w:cs="Arial"/>
                <w:sz w:val="20"/>
                <w:szCs w:val="20"/>
              </w:rPr>
            </w:pPr>
            <w:r w:rsidRPr="00571C6F">
              <w:rPr>
                <w:rFonts w:ascii="Arial" w:hAnsi="Arial" w:cs="Arial"/>
                <w:sz w:val="20"/>
                <w:szCs w:val="20"/>
              </w:rPr>
              <w:t xml:space="preserve">(15 </w:t>
            </w:r>
            <w:proofErr w:type="spellStart"/>
            <w:r w:rsidRPr="00571C6F">
              <w:rPr>
                <w:rFonts w:ascii="Arial" w:hAnsi="Arial" w:cs="Arial"/>
                <w:sz w:val="20"/>
                <w:szCs w:val="20"/>
              </w:rPr>
              <w:t>ltr</w:t>
            </w:r>
            <w:proofErr w:type="spellEnd"/>
            <w:r w:rsidRPr="00571C6F">
              <w:rPr>
                <w:rFonts w:ascii="Arial" w:hAnsi="Arial" w:cs="Arial"/>
                <w:sz w:val="20"/>
                <w:szCs w:val="20"/>
              </w:rPr>
              <w:t xml:space="preserve"> pack)</w:t>
            </w: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571C6F" w:rsidRPr="00571C6F" w:rsidRDefault="00571C6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rPr>
                <w:rFonts w:ascii="Arial" w:hAnsi="Arial" w:cs="Arial"/>
                <w:sz w:val="20"/>
                <w:szCs w:val="20"/>
              </w:rPr>
            </w:pPr>
            <w:r w:rsidRPr="00571C6F">
              <w:rPr>
                <w:rFonts w:ascii="Arial" w:hAnsi="Arial" w:cs="Arial"/>
                <w:sz w:val="20"/>
                <w:szCs w:val="20"/>
              </w:rPr>
              <w:t xml:space="preserve">Tin/jar </w:t>
            </w:r>
          </w:p>
        </w:tc>
        <w:tc>
          <w:tcPr>
            <w:tcW w:w="3690" w:type="dxa"/>
            <w:tcBorders>
              <w:top w:val="single" w:sz="4" w:space="0" w:color="auto"/>
              <w:left w:val="single" w:sz="4" w:space="0" w:color="auto"/>
              <w:bottom w:val="single" w:sz="4" w:space="0" w:color="auto"/>
              <w:right w:val="single" w:sz="4" w:space="0" w:color="auto"/>
            </w:tcBorders>
          </w:tcPr>
          <w:p w:rsidR="00571C6F" w:rsidRPr="00571C6F" w:rsidRDefault="00571C6F">
            <w:pPr>
              <w:spacing w:line="276" w:lineRule="auto"/>
              <w:ind w:right="548"/>
              <w:rPr>
                <w:rFonts w:ascii="Arial" w:hAnsi="Arial" w:cs="Arial"/>
                <w:sz w:val="20"/>
                <w:szCs w:val="20"/>
              </w:rPr>
            </w:pPr>
          </w:p>
        </w:tc>
      </w:tr>
    </w:tbl>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color w:val="000000"/>
          <w:sz w:val="20"/>
          <w:szCs w:val="20"/>
        </w:rPr>
      </w:pPr>
    </w:p>
    <w:tbl>
      <w:tblPr>
        <w:tblpPr w:leftFromText="180" w:rightFromText="180" w:vertAnchor="text" w:horzAnchor="margin" w:tblpX="108" w:tblpY="-1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9378"/>
      </w:tblGrid>
      <w:tr w:rsidR="00571C6F" w:rsidRPr="00571C6F" w:rsidTr="00571C6F">
        <w:tc>
          <w:tcPr>
            <w:tcW w:w="10188" w:type="dxa"/>
            <w:gridSpan w:val="2"/>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268"/>
              <w:rPr>
                <w:rFonts w:ascii="Arial" w:hAnsi="Arial" w:cs="Arial"/>
                <w:color w:val="FF6600"/>
                <w:sz w:val="20"/>
                <w:szCs w:val="20"/>
                <w:u w:val="single"/>
              </w:rPr>
            </w:pPr>
            <w:r w:rsidRPr="00571C6F">
              <w:rPr>
                <w:rFonts w:ascii="Arial" w:hAnsi="Arial" w:cs="Arial"/>
                <w:b/>
                <w:sz w:val="20"/>
                <w:szCs w:val="20"/>
              </w:rPr>
              <w:t>IMPORTANT NOTES</w:t>
            </w:r>
            <w:r w:rsidRPr="00571C6F">
              <w:rPr>
                <w:rFonts w:ascii="Arial" w:hAnsi="Arial" w:cs="Arial"/>
                <w:sz w:val="20"/>
                <w:szCs w:val="20"/>
              </w:rPr>
              <w:t xml:space="preserve"> :                                                </w:t>
            </w: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268"/>
              <w:rPr>
                <w:rFonts w:ascii="Arial" w:hAnsi="Arial" w:cs="Arial"/>
                <w:bCs/>
                <w:sz w:val="20"/>
                <w:szCs w:val="20"/>
              </w:rPr>
            </w:pPr>
            <w:r w:rsidRPr="00571C6F">
              <w:rPr>
                <w:rFonts w:ascii="Arial" w:hAnsi="Arial" w:cs="Arial"/>
                <w:bCs/>
                <w:sz w:val="20"/>
                <w:szCs w:val="20"/>
              </w:rPr>
              <w:t>1</w:t>
            </w:r>
          </w:p>
        </w:tc>
        <w:tc>
          <w:tcPr>
            <w:tcW w:w="9378" w:type="dxa"/>
            <w:tcBorders>
              <w:top w:val="single" w:sz="4" w:space="0" w:color="auto"/>
              <w:left w:val="single" w:sz="4" w:space="0" w:color="auto"/>
              <w:bottom w:val="single" w:sz="4" w:space="0" w:color="auto"/>
              <w:right w:val="single" w:sz="4" w:space="0" w:color="auto"/>
            </w:tcBorders>
            <w:hideMark/>
          </w:tcPr>
          <w:p w:rsidR="00571C6F" w:rsidRPr="00571C6F" w:rsidRDefault="00571C6F">
            <w:pPr>
              <w:pStyle w:val="List"/>
              <w:tabs>
                <w:tab w:val="left" w:pos="0"/>
              </w:tabs>
              <w:spacing w:line="276" w:lineRule="auto"/>
              <w:ind w:left="0" w:right="126" w:firstLine="0"/>
              <w:jc w:val="both"/>
              <w:rPr>
                <w:rFonts w:ascii="Arial" w:hAnsi="Arial" w:cs="Arial"/>
                <w:b/>
                <w:sz w:val="18"/>
                <w:szCs w:val="18"/>
              </w:rPr>
            </w:pPr>
            <w:r w:rsidRPr="00571C6F">
              <w:rPr>
                <w:rFonts w:ascii="Arial" w:hAnsi="Arial" w:cs="Arial"/>
                <w:sz w:val="18"/>
                <w:szCs w:val="18"/>
              </w:rPr>
              <w:t xml:space="preserve">The bidder must confirm that the above amount of quoted rates shall include all the Govt. Taxes i.e. Excise duty , VAT , </w:t>
            </w:r>
            <w:proofErr w:type="spellStart"/>
            <w:r w:rsidRPr="00571C6F">
              <w:rPr>
                <w:rFonts w:ascii="Arial" w:hAnsi="Arial" w:cs="Arial"/>
                <w:sz w:val="18"/>
                <w:szCs w:val="18"/>
              </w:rPr>
              <w:t>Octroi</w:t>
            </w:r>
            <w:proofErr w:type="spellEnd"/>
            <w:r w:rsidRPr="00571C6F">
              <w:rPr>
                <w:rFonts w:ascii="Arial" w:hAnsi="Arial" w:cs="Arial"/>
                <w:sz w:val="18"/>
                <w:szCs w:val="18"/>
              </w:rPr>
              <w:t xml:space="preserve"> (if any) and other costs due to packing, transportation, handling, insurance etc.</w:t>
            </w: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268"/>
              <w:rPr>
                <w:rFonts w:ascii="Arial" w:hAnsi="Arial" w:cs="Arial"/>
                <w:bCs/>
                <w:sz w:val="20"/>
                <w:szCs w:val="20"/>
              </w:rPr>
            </w:pPr>
            <w:r w:rsidRPr="00571C6F">
              <w:rPr>
                <w:rFonts w:ascii="Arial" w:hAnsi="Arial" w:cs="Arial"/>
                <w:bCs/>
                <w:sz w:val="20"/>
                <w:szCs w:val="20"/>
              </w:rPr>
              <w:t>2</w:t>
            </w:r>
          </w:p>
        </w:tc>
        <w:tc>
          <w:tcPr>
            <w:tcW w:w="9378" w:type="dxa"/>
            <w:tcBorders>
              <w:top w:val="single" w:sz="4" w:space="0" w:color="auto"/>
              <w:left w:val="single" w:sz="4" w:space="0" w:color="auto"/>
              <w:bottom w:val="single" w:sz="4" w:space="0" w:color="auto"/>
              <w:right w:val="single" w:sz="4" w:space="0" w:color="auto"/>
            </w:tcBorders>
            <w:hideMark/>
          </w:tcPr>
          <w:p w:rsidR="00571C6F" w:rsidRPr="00571C6F" w:rsidRDefault="00571C6F">
            <w:pPr>
              <w:tabs>
                <w:tab w:val="left" w:pos="-180"/>
              </w:tabs>
              <w:spacing w:line="276" w:lineRule="auto"/>
              <w:ind w:right="126"/>
              <w:rPr>
                <w:rFonts w:ascii="Arial" w:hAnsi="Arial" w:cs="Arial"/>
                <w:sz w:val="20"/>
                <w:szCs w:val="20"/>
              </w:rPr>
            </w:pPr>
            <w:r w:rsidRPr="00571C6F">
              <w:rPr>
                <w:rFonts w:ascii="Arial" w:hAnsi="Arial" w:cs="Arial"/>
                <w:bCs/>
                <w:sz w:val="20"/>
                <w:szCs w:val="20"/>
              </w:rPr>
              <w:t>The Bidder Must confirm that the above quoted rates are “Net” rates.</w:t>
            </w: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268"/>
              <w:rPr>
                <w:rFonts w:ascii="Arial" w:hAnsi="Arial" w:cs="Arial"/>
                <w:bCs/>
                <w:sz w:val="20"/>
                <w:szCs w:val="20"/>
              </w:rPr>
            </w:pPr>
            <w:r w:rsidRPr="00571C6F">
              <w:rPr>
                <w:rFonts w:ascii="Arial" w:hAnsi="Arial" w:cs="Arial"/>
                <w:bCs/>
                <w:sz w:val="20"/>
                <w:szCs w:val="20"/>
              </w:rPr>
              <w:t>3</w:t>
            </w:r>
          </w:p>
        </w:tc>
        <w:tc>
          <w:tcPr>
            <w:tcW w:w="9378" w:type="dxa"/>
            <w:tcBorders>
              <w:top w:val="single" w:sz="4" w:space="0" w:color="auto"/>
              <w:left w:val="single" w:sz="4" w:space="0" w:color="auto"/>
              <w:bottom w:val="single" w:sz="4" w:space="0" w:color="auto"/>
              <w:right w:val="single" w:sz="4" w:space="0" w:color="auto"/>
            </w:tcBorders>
            <w:hideMark/>
          </w:tcPr>
          <w:p w:rsidR="00571C6F" w:rsidRPr="00571C6F" w:rsidRDefault="00571C6F">
            <w:pPr>
              <w:pStyle w:val="List"/>
              <w:tabs>
                <w:tab w:val="left" w:pos="0"/>
              </w:tabs>
              <w:spacing w:line="276" w:lineRule="auto"/>
              <w:ind w:left="0" w:right="126" w:firstLine="0"/>
              <w:jc w:val="both"/>
              <w:rPr>
                <w:rFonts w:ascii="Arial" w:hAnsi="Arial" w:cs="Arial"/>
                <w:sz w:val="18"/>
                <w:szCs w:val="18"/>
              </w:rPr>
            </w:pPr>
            <w:r w:rsidRPr="00571C6F">
              <w:rPr>
                <w:rFonts w:ascii="Arial" w:hAnsi="Arial" w:cs="Arial"/>
                <w:sz w:val="18"/>
                <w:szCs w:val="18"/>
              </w:rPr>
              <w:t>THE TENDERER(S) IN HIS OWN INTEREST HAS TO ENSURE THAT THE PRICES AND OTHER DETAILS ARE FILLED CORRECTLY AND COMPLETELY IN THE ABOVE FORMAT. SUBMISSION OF INCORRECT OR INCOMPLETE INFORMATION, AND / OR SUBMISSION OF THE ABOVE FORMAT WITH ARITHMETICAL ERRORS IN COMPILATION OF THE DATA WOULD BE AT THE TENDERER’S SOLE RISK AND THE DECISION OF HCIL IN SUCH CASES WOULD BE FINAL AND BINDING.</w:t>
            </w: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268"/>
              <w:rPr>
                <w:rFonts w:ascii="Arial" w:hAnsi="Arial" w:cs="Arial"/>
                <w:bCs/>
                <w:sz w:val="20"/>
                <w:szCs w:val="20"/>
              </w:rPr>
            </w:pPr>
            <w:r w:rsidRPr="00571C6F">
              <w:rPr>
                <w:rFonts w:ascii="Arial" w:hAnsi="Arial" w:cs="Arial"/>
                <w:bCs/>
                <w:sz w:val="20"/>
                <w:szCs w:val="20"/>
              </w:rPr>
              <w:t>4</w:t>
            </w:r>
          </w:p>
        </w:tc>
        <w:tc>
          <w:tcPr>
            <w:tcW w:w="9378" w:type="dxa"/>
            <w:tcBorders>
              <w:top w:val="single" w:sz="4" w:space="0" w:color="auto"/>
              <w:left w:val="single" w:sz="4" w:space="0" w:color="auto"/>
              <w:bottom w:val="single" w:sz="4" w:space="0" w:color="auto"/>
              <w:right w:val="single" w:sz="4" w:space="0" w:color="auto"/>
            </w:tcBorders>
            <w:hideMark/>
          </w:tcPr>
          <w:p w:rsidR="00571C6F" w:rsidRPr="00571C6F" w:rsidRDefault="00571C6F">
            <w:pPr>
              <w:pStyle w:val="List"/>
              <w:tabs>
                <w:tab w:val="left" w:pos="0"/>
              </w:tabs>
              <w:spacing w:line="276" w:lineRule="auto"/>
              <w:ind w:left="0" w:right="126" w:firstLine="0"/>
              <w:jc w:val="both"/>
              <w:rPr>
                <w:rFonts w:ascii="Arial" w:hAnsi="Arial" w:cs="Arial"/>
                <w:sz w:val="18"/>
                <w:szCs w:val="18"/>
              </w:rPr>
            </w:pPr>
            <w:r w:rsidRPr="00571C6F">
              <w:rPr>
                <w:rFonts w:ascii="Arial" w:hAnsi="Arial" w:cs="Arial"/>
                <w:sz w:val="18"/>
                <w:szCs w:val="18"/>
              </w:rPr>
              <w:t>CONDITIONAL BIDS SHALL NOT BE ACCEPTABLE AND SHALL BE REJECTED OUT RIGHTLY. PLEASE DO NOT ATTACH ANY OTHER SHEET TO THE “PRICE BID- PART B”.</w:t>
            </w: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268"/>
              <w:rPr>
                <w:rFonts w:ascii="Arial" w:hAnsi="Arial" w:cs="Arial"/>
                <w:bCs/>
                <w:sz w:val="20"/>
                <w:szCs w:val="20"/>
              </w:rPr>
            </w:pPr>
            <w:r w:rsidRPr="00571C6F">
              <w:rPr>
                <w:rFonts w:ascii="Arial" w:hAnsi="Arial" w:cs="Arial"/>
                <w:bCs/>
                <w:sz w:val="20"/>
                <w:szCs w:val="20"/>
              </w:rPr>
              <w:t>5</w:t>
            </w:r>
          </w:p>
        </w:tc>
        <w:tc>
          <w:tcPr>
            <w:tcW w:w="9378" w:type="dxa"/>
            <w:tcBorders>
              <w:top w:val="single" w:sz="4" w:space="0" w:color="auto"/>
              <w:left w:val="single" w:sz="4" w:space="0" w:color="auto"/>
              <w:bottom w:val="single" w:sz="4" w:space="0" w:color="auto"/>
              <w:right w:val="single" w:sz="4" w:space="0" w:color="auto"/>
            </w:tcBorders>
            <w:hideMark/>
          </w:tcPr>
          <w:p w:rsidR="00571C6F" w:rsidRPr="00571C6F" w:rsidRDefault="00571C6F">
            <w:pPr>
              <w:pStyle w:val="List"/>
              <w:tabs>
                <w:tab w:val="left" w:pos="0"/>
              </w:tabs>
              <w:spacing w:line="276" w:lineRule="auto"/>
              <w:ind w:left="0" w:right="126" w:firstLine="0"/>
              <w:rPr>
                <w:rFonts w:ascii="Arial" w:hAnsi="Arial" w:cs="Arial"/>
                <w:sz w:val="18"/>
                <w:szCs w:val="18"/>
              </w:rPr>
            </w:pPr>
            <w:r w:rsidRPr="00571C6F">
              <w:rPr>
                <w:rFonts w:ascii="Arial" w:hAnsi="Arial" w:cs="Arial"/>
                <w:b/>
                <w:sz w:val="18"/>
                <w:szCs w:val="18"/>
                <w:u w:val="single"/>
              </w:rPr>
              <w:t xml:space="preserve">L-1 CRITERIA </w:t>
            </w:r>
            <w:r w:rsidRPr="00571C6F">
              <w:rPr>
                <w:rFonts w:ascii="Arial" w:hAnsi="Arial" w:cs="Arial"/>
                <w:b/>
                <w:sz w:val="18"/>
                <w:szCs w:val="18"/>
              </w:rPr>
              <w:t>:</w:t>
            </w:r>
            <w:r w:rsidRPr="00571C6F">
              <w:rPr>
                <w:rFonts w:ascii="Arial" w:hAnsi="Arial" w:cs="Arial"/>
                <w:sz w:val="18"/>
                <w:szCs w:val="18"/>
              </w:rPr>
              <w:t xml:space="preserve"> </w:t>
            </w:r>
          </w:p>
          <w:p w:rsidR="00571C6F" w:rsidRPr="00571C6F" w:rsidRDefault="00571C6F">
            <w:pPr>
              <w:pStyle w:val="List"/>
              <w:tabs>
                <w:tab w:val="left" w:pos="0"/>
              </w:tabs>
              <w:spacing w:line="276" w:lineRule="auto"/>
              <w:ind w:left="0" w:right="126" w:firstLine="0"/>
              <w:rPr>
                <w:rFonts w:ascii="Arial" w:hAnsi="Arial" w:cs="Arial"/>
                <w:sz w:val="18"/>
                <w:szCs w:val="18"/>
              </w:rPr>
            </w:pPr>
            <w:r w:rsidRPr="00571C6F">
              <w:rPr>
                <w:rFonts w:ascii="Arial" w:hAnsi="Arial" w:cs="Arial"/>
                <w:sz w:val="18"/>
                <w:szCs w:val="18"/>
              </w:rPr>
              <w:t xml:space="preserve">L-1 BIDDER SHALL BE DECIDED BASED ON THE L-1 RATES AS QUOTED ABOVE. </w:t>
            </w:r>
          </w:p>
        </w:tc>
      </w:tr>
      <w:tr w:rsidR="00571C6F" w:rsidRPr="00571C6F" w:rsidTr="00571C6F">
        <w:tc>
          <w:tcPr>
            <w:tcW w:w="810" w:type="dxa"/>
            <w:tcBorders>
              <w:top w:val="single" w:sz="4" w:space="0" w:color="auto"/>
              <w:left w:val="single" w:sz="4" w:space="0" w:color="auto"/>
              <w:bottom w:val="single" w:sz="4" w:space="0" w:color="auto"/>
              <w:right w:val="single" w:sz="4" w:space="0" w:color="auto"/>
            </w:tcBorders>
            <w:hideMark/>
          </w:tcPr>
          <w:p w:rsidR="00571C6F" w:rsidRPr="00571C6F" w:rsidRDefault="00571C6F">
            <w:pPr>
              <w:spacing w:line="276" w:lineRule="auto"/>
              <w:ind w:right="1268"/>
              <w:rPr>
                <w:rFonts w:ascii="Arial" w:hAnsi="Arial" w:cs="Arial"/>
                <w:bCs/>
                <w:sz w:val="20"/>
                <w:szCs w:val="20"/>
              </w:rPr>
            </w:pPr>
            <w:r w:rsidRPr="00571C6F">
              <w:rPr>
                <w:rFonts w:ascii="Arial" w:hAnsi="Arial" w:cs="Arial"/>
                <w:bCs/>
                <w:sz w:val="20"/>
                <w:szCs w:val="20"/>
              </w:rPr>
              <w:t>6</w:t>
            </w:r>
          </w:p>
        </w:tc>
        <w:tc>
          <w:tcPr>
            <w:tcW w:w="9378" w:type="dxa"/>
            <w:tcBorders>
              <w:top w:val="single" w:sz="4" w:space="0" w:color="auto"/>
              <w:left w:val="single" w:sz="4" w:space="0" w:color="auto"/>
              <w:bottom w:val="single" w:sz="4" w:space="0" w:color="auto"/>
              <w:right w:val="single" w:sz="4" w:space="0" w:color="auto"/>
            </w:tcBorders>
            <w:hideMark/>
          </w:tcPr>
          <w:p w:rsidR="00571C6F" w:rsidRPr="00571C6F" w:rsidRDefault="00571C6F">
            <w:pPr>
              <w:pStyle w:val="List"/>
              <w:tabs>
                <w:tab w:val="left" w:pos="0"/>
              </w:tabs>
              <w:spacing w:line="276" w:lineRule="auto"/>
              <w:ind w:left="0" w:right="126" w:firstLine="0"/>
              <w:jc w:val="both"/>
              <w:rPr>
                <w:rFonts w:ascii="Arial" w:hAnsi="Arial" w:cs="Arial"/>
                <w:b/>
                <w:sz w:val="20"/>
                <w:szCs w:val="20"/>
              </w:rPr>
            </w:pPr>
            <w:r w:rsidRPr="00571C6F">
              <w:rPr>
                <w:rFonts w:ascii="Arial" w:hAnsi="Arial" w:cs="Arial"/>
                <w:sz w:val="20"/>
                <w:szCs w:val="20"/>
              </w:rPr>
              <w:t>The above mentioned quantities are indicative only and are subject to increase/decrease depending upon the actual operational requirements prevailing from time to time.</w:t>
            </w:r>
          </w:p>
        </w:tc>
      </w:tr>
    </w:tbl>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color w:val="000000"/>
          <w:sz w:val="20"/>
          <w:szCs w:val="20"/>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sz w:val="20"/>
          <w:szCs w:val="20"/>
          <w:u w:val="single"/>
        </w:rPr>
      </w:pPr>
    </w:p>
    <w:p w:rsidR="00571C6F" w:rsidRPr="00571C6F" w:rsidRDefault="00571C6F" w:rsidP="00571C6F">
      <w:pPr>
        <w:widowControl w:val="0"/>
        <w:tabs>
          <w:tab w:val="left" w:pos="4320"/>
          <w:tab w:val="right" w:pos="9360"/>
        </w:tabs>
        <w:autoSpaceDE w:val="0"/>
        <w:autoSpaceDN w:val="0"/>
        <w:adjustRightInd w:val="0"/>
        <w:spacing w:line="306" w:lineRule="exact"/>
        <w:ind w:right="1268"/>
        <w:jc w:val="both"/>
        <w:rPr>
          <w:rFonts w:ascii="Arial" w:hAnsi="Arial" w:cs="Arial"/>
          <w:b/>
          <w:color w:val="000000"/>
          <w:sz w:val="20"/>
          <w:szCs w:val="20"/>
        </w:rPr>
      </w:pPr>
      <w:r w:rsidRPr="00571C6F">
        <w:rPr>
          <w:rFonts w:ascii="Arial" w:hAnsi="Arial" w:cs="Arial"/>
          <w:b/>
          <w:sz w:val="20"/>
          <w:szCs w:val="20"/>
          <w:u w:val="single"/>
        </w:rPr>
        <w:t>Certification by the bidder</w:t>
      </w:r>
      <w:r w:rsidRPr="00571C6F">
        <w:rPr>
          <w:rFonts w:ascii="Arial" w:hAnsi="Arial" w:cs="Arial"/>
          <w:b/>
          <w:sz w:val="20"/>
          <w:szCs w:val="20"/>
        </w:rPr>
        <w:t>:</w:t>
      </w:r>
    </w:p>
    <w:p w:rsidR="00571C6F" w:rsidRPr="00571C6F" w:rsidRDefault="00571C6F" w:rsidP="00571C6F">
      <w:pPr>
        <w:pStyle w:val="List"/>
        <w:numPr>
          <w:ilvl w:val="0"/>
          <w:numId w:val="16"/>
        </w:numPr>
        <w:tabs>
          <w:tab w:val="left" w:pos="-180"/>
        </w:tabs>
        <w:ind w:right="1268"/>
        <w:jc w:val="both"/>
        <w:rPr>
          <w:rFonts w:ascii="Arial" w:hAnsi="Arial" w:cs="Arial"/>
          <w:sz w:val="20"/>
          <w:szCs w:val="20"/>
        </w:rPr>
      </w:pPr>
      <w:r w:rsidRPr="00571C6F">
        <w:rPr>
          <w:rFonts w:ascii="Arial" w:hAnsi="Arial" w:cs="Arial"/>
          <w:sz w:val="20"/>
          <w:szCs w:val="20"/>
        </w:rPr>
        <w:t>It is also certified that there are no hidden costs to ‘HCIL’ over and above the price as indicated above.</w:t>
      </w:r>
    </w:p>
    <w:p w:rsidR="00571C6F" w:rsidRPr="00571C6F" w:rsidRDefault="00571C6F" w:rsidP="00571C6F">
      <w:pPr>
        <w:pStyle w:val="List"/>
        <w:numPr>
          <w:ilvl w:val="0"/>
          <w:numId w:val="16"/>
        </w:numPr>
        <w:tabs>
          <w:tab w:val="left" w:pos="-180"/>
        </w:tabs>
        <w:ind w:right="1268"/>
        <w:jc w:val="both"/>
        <w:rPr>
          <w:rFonts w:ascii="Arial" w:hAnsi="Arial" w:cs="Arial"/>
          <w:sz w:val="20"/>
          <w:szCs w:val="20"/>
        </w:rPr>
      </w:pPr>
      <w:r w:rsidRPr="00571C6F">
        <w:rPr>
          <w:rFonts w:ascii="Arial" w:hAnsi="Arial" w:cs="Arial"/>
          <w:sz w:val="20"/>
          <w:szCs w:val="20"/>
        </w:rPr>
        <w:t xml:space="preserve"> It is agreed that the benefit of reduction in statutory govt. taxes/ levies, if any, arising during the term of the contract, if awarded in our </w:t>
      </w:r>
      <w:proofErr w:type="spellStart"/>
      <w:r w:rsidRPr="00571C6F">
        <w:rPr>
          <w:rFonts w:ascii="Arial" w:hAnsi="Arial" w:cs="Arial"/>
          <w:sz w:val="20"/>
          <w:szCs w:val="20"/>
        </w:rPr>
        <w:t>favour</w:t>
      </w:r>
      <w:proofErr w:type="spellEnd"/>
      <w:r w:rsidRPr="00571C6F">
        <w:rPr>
          <w:rFonts w:ascii="Arial" w:hAnsi="Arial" w:cs="Arial"/>
          <w:sz w:val="20"/>
          <w:szCs w:val="20"/>
        </w:rPr>
        <w:t>, would be passed on to ‘HCIL’.</w:t>
      </w:r>
    </w:p>
    <w:p w:rsidR="00571C6F" w:rsidRPr="00571C6F" w:rsidRDefault="00571C6F" w:rsidP="00571C6F">
      <w:pPr>
        <w:pStyle w:val="List"/>
        <w:tabs>
          <w:tab w:val="left" w:pos="0"/>
          <w:tab w:val="left" w:pos="360"/>
        </w:tabs>
        <w:ind w:left="0" w:right="1268" w:firstLine="0"/>
        <w:rPr>
          <w:rFonts w:ascii="Arial" w:hAnsi="Arial" w:cs="Arial"/>
          <w:sz w:val="20"/>
          <w:szCs w:val="20"/>
        </w:rPr>
      </w:pPr>
      <w:r w:rsidRPr="00571C6F">
        <w:rPr>
          <w:rFonts w:ascii="Arial" w:hAnsi="Arial" w:cs="Arial"/>
          <w:sz w:val="20"/>
          <w:szCs w:val="20"/>
        </w:rPr>
        <w:t xml:space="preserve">           </w:t>
      </w:r>
    </w:p>
    <w:p w:rsidR="00571C6F" w:rsidRPr="00571C6F" w:rsidRDefault="00571C6F" w:rsidP="00571C6F">
      <w:pPr>
        <w:tabs>
          <w:tab w:val="left" w:pos="0"/>
          <w:tab w:val="left" w:pos="360"/>
        </w:tabs>
        <w:ind w:right="1268"/>
        <w:jc w:val="right"/>
        <w:rPr>
          <w:rFonts w:ascii="Arial" w:hAnsi="Arial" w:cs="Arial"/>
          <w:b/>
          <w:color w:val="000000"/>
          <w:sz w:val="20"/>
          <w:szCs w:val="20"/>
        </w:rPr>
      </w:pPr>
      <w:r w:rsidRPr="00571C6F">
        <w:rPr>
          <w:rFonts w:ascii="Arial" w:hAnsi="Arial" w:cs="Arial"/>
          <w:b/>
          <w:color w:val="000000"/>
          <w:sz w:val="20"/>
          <w:szCs w:val="20"/>
        </w:rPr>
        <w:t>Signature                     : _____________________</w:t>
      </w:r>
    </w:p>
    <w:p w:rsidR="00571C6F" w:rsidRPr="00571C6F" w:rsidRDefault="00571C6F" w:rsidP="00571C6F">
      <w:pPr>
        <w:tabs>
          <w:tab w:val="left" w:pos="0"/>
          <w:tab w:val="left" w:pos="360"/>
        </w:tabs>
        <w:ind w:right="1268"/>
        <w:jc w:val="right"/>
        <w:rPr>
          <w:rFonts w:ascii="Arial" w:hAnsi="Arial" w:cs="Arial"/>
          <w:b/>
          <w:color w:val="000000"/>
          <w:sz w:val="20"/>
          <w:szCs w:val="20"/>
        </w:rPr>
      </w:pPr>
    </w:p>
    <w:p w:rsidR="00571C6F" w:rsidRPr="00571C6F" w:rsidRDefault="00571C6F" w:rsidP="00571C6F">
      <w:pPr>
        <w:tabs>
          <w:tab w:val="left" w:pos="0"/>
          <w:tab w:val="left" w:pos="360"/>
        </w:tabs>
        <w:ind w:right="1268"/>
        <w:jc w:val="right"/>
        <w:rPr>
          <w:rFonts w:ascii="Arial" w:hAnsi="Arial" w:cs="Arial"/>
          <w:b/>
          <w:color w:val="000000"/>
          <w:sz w:val="20"/>
          <w:szCs w:val="20"/>
        </w:rPr>
      </w:pPr>
      <w:r w:rsidRPr="00571C6F">
        <w:rPr>
          <w:rFonts w:ascii="Arial" w:hAnsi="Arial" w:cs="Arial"/>
          <w:b/>
          <w:color w:val="000000"/>
          <w:sz w:val="20"/>
          <w:szCs w:val="20"/>
        </w:rPr>
        <w:t>Name &amp; Designation:  ______________________</w:t>
      </w:r>
    </w:p>
    <w:p w:rsidR="00571C6F" w:rsidRPr="00571C6F" w:rsidRDefault="00571C6F" w:rsidP="00571C6F">
      <w:pPr>
        <w:tabs>
          <w:tab w:val="left" w:pos="0"/>
          <w:tab w:val="left" w:pos="360"/>
        </w:tabs>
        <w:ind w:right="1268"/>
        <w:jc w:val="right"/>
        <w:rPr>
          <w:rFonts w:ascii="Arial" w:hAnsi="Arial" w:cs="Arial"/>
          <w:b/>
          <w:color w:val="000000"/>
          <w:sz w:val="20"/>
          <w:szCs w:val="20"/>
        </w:rPr>
      </w:pPr>
    </w:p>
    <w:p w:rsidR="00571C6F" w:rsidRPr="00571C6F" w:rsidRDefault="00571C6F" w:rsidP="00571C6F">
      <w:pPr>
        <w:tabs>
          <w:tab w:val="left" w:pos="5580"/>
        </w:tabs>
        <w:ind w:right="548"/>
        <w:rPr>
          <w:rFonts w:ascii="Arial" w:hAnsi="Arial" w:cs="Arial"/>
          <w:b/>
          <w:sz w:val="20"/>
          <w:szCs w:val="20"/>
        </w:rPr>
      </w:pPr>
      <w:r w:rsidRPr="00571C6F">
        <w:rPr>
          <w:rFonts w:ascii="Arial" w:hAnsi="Arial" w:cs="Arial"/>
          <w:b/>
          <w:sz w:val="20"/>
          <w:szCs w:val="20"/>
        </w:rPr>
        <w:t xml:space="preserve">                                                                                        MOBILE NO:                     _______________________</w:t>
      </w:r>
    </w:p>
    <w:p w:rsidR="00571C6F" w:rsidRPr="00571C6F" w:rsidRDefault="00571C6F" w:rsidP="00571C6F">
      <w:pPr>
        <w:tabs>
          <w:tab w:val="left" w:pos="0"/>
          <w:tab w:val="left" w:pos="360"/>
          <w:tab w:val="num" w:pos="2160"/>
        </w:tabs>
        <w:ind w:right="1268"/>
        <w:rPr>
          <w:rFonts w:ascii="Arial" w:hAnsi="Arial" w:cs="Arial"/>
          <w:color w:val="000000"/>
          <w:sz w:val="20"/>
          <w:szCs w:val="20"/>
        </w:rPr>
      </w:pPr>
    </w:p>
    <w:p w:rsidR="00571C6F" w:rsidRDefault="00571C6F" w:rsidP="00571C6F">
      <w:pPr>
        <w:tabs>
          <w:tab w:val="left" w:pos="0"/>
          <w:tab w:val="left" w:pos="360"/>
          <w:tab w:val="num" w:pos="2160"/>
        </w:tabs>
        <w:ind w:right="1268"/>
        <w:jc w:val="right"/>
        <w:rPr>
          <w:rFonts w:ascii="Arial" w:hAnsi="Arial" w:cs="Arial"/>
          <w:color w:val="000000"/>
          <w:sz w:val="20"/>
          <w:szCs w:val="20"/>
        </w:rPr>
      </w:pPr>
      <w:r w:rsidRPr="00571C6F">
        <w:rPr>
          <w:rFonts w:ascii="Arial" w:hAnsi="Arial" w:cs="Arial"/>
          <w:b/>
          <w:color w:val="000000"/>
          <w:sz w:val="20"/>
          <w:szCs w:val="20"/>
        </w:rPr>
        <w:t>Co Name &amp; Seal          : _____________________</w:t>
      </w:r>
    </w:p>
    <w:p w:rsidR="00571C6F" w:rsidRPr="00571C6F" w:rsidRDefault="00571C6F" w:rsidP="00571C6F">
      <w:pPr>
        <w:tabs>
          <w:tab w:val="left" w:pos="0"/>
          <w:tab w:val="left" w:pos="360"/>
          <w:tab w:val="num" w:pos="2160"/>
        </w:tabs>
        <w:ind w:right="1268"/>
        <w:rPr>
          <w:rFonts w:ascii="Arial" w:hAnsi="Arial" w:cs="Arial"/>
          <w:color w:val="000000"/>
          <w:sz w:val="20"/>
          <w:szCs w:val="20"/>
        </w:rPr>
      </w:pPr>
      <w:r w:rsidRPr="00571C6F">
        <w:rPr>
          <w:rFonts w:ascii="Arial" w:hAnsi="Arial" w:cs="Arial"/>
          <w:b/>
          <w:color w:val="000000"/>
          <w:sz w:val="20"/>
          <w:szCs w:val="20"/>
        </w:rPr>
        <w:t>Date                              : _____________________</w:t>
      </w:r>
    </w:p>
    <w:p w:rsidR="00571C6F" w:rsidRPr="00571C6F" w:rsidRDefault="00571C6F" w:rsidP="00571C6F">
      <w:pPr>
        <w:tabs>
          <w:tab w:val="left" w:pos="0"/>
          <w:tab w:val="left" w:pos="360"/>
          <w:tab w:val="num" w:pos="2160"/>
        </w:tabs>
        <w:ind w:right="1268"/>
        <w:rPr>
          <w:rFonts w:ascii="Arial" w:hAnsi="Arial" w:cs="Arial"/>
          <w:b/>
          <w:color w:val="000000"/>
          <w:sz w:val="20"/>
          <w:szCs w:val="20"/>
        </w:rPr>
      </w:pPr>
    </w:p>
    <w:p w:rsidR="00571C6F" w:rsidRPr="00571C6F" w:rsidRDefault="00571C6F" w:rsidP="00571C6F">
      <w:pPr>
        <w:tabs>
          <w:tab w:val="left" w:pos="0"/>
          <w:tab w:val="left" w:pos="360"/>
        </w:tabs>
        <w:ind w:right="1268"/>
        <w:rPr>
          <w:rFonts w:ascii="Arial" w:hAnsi="Arial" w:cs="Arial"/>
          <w:b/>
          <w:color w:val="000000"/>
          <w:sz w:val="20"/>
          <w:szCs w:val="20"/>
        </w:rPr>
      </w:pPr>
      <w:r w:rsidRPr="00571C6F">
        <w:rPr>
          <w:rFonts w:ascii="Arial" w:hAnsi="Arial" w:cs="Arial"/>
          <w:b/>
          <w:color w:val="000000"/>
          <w:sz w:val="20"/>
          <w:szCs w:val="20"/>
        </w:rPr>
        <w:t>Place                            : _____________________</w:t>
      </w:r>
    </w:p>
    <w:p w:rsidR="00571C6F" w:rsidRPr="00571C6F" w:rsidRDefault="00571C6F" w:rsidP="00571C6F">
      <w:pPr>
        <w:tabs>
          <w:tab w:val="left" w:pos="0"/>
          <w:tab w:val="left" w:pos="360"/>
        </w:tabs>
        <w:ind w:right="1268"/>
        <w:rPr>
          <w:rFonts w:ascii="Arial" w:hAnsi="Arial" w:cs="Arial"/>
          <w:b/>
          <w:color w:val="000000"/>
          <w:sz w:val="20"/>
          <w:szCs w:val="20"/>
        </w:rPr>
      </w:pPr>
    </w:p>
    <w:p w:rsidR="00B950BD" w:rsidRPr="00571C6F" w:rsidRDefault="00B950BD" w:rsidP="00571C6F">
      <w:pPr>
        <w:rPr>
          <w:sz w:val="20"/>
          <w:szCs w:val="20"/>
        </w:rPr>
      </w:pPr>
    </w:p>
    <w:sectPr w:rsidR="00B950BD" w:rsidRPr="00571C6F" w:rsidSect="00272758">
      <w:pgSz w:w="12240" w:h="15840"/>
      <w:pgMar w:top="720" w:right="634" w:bottom="749"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07F"/>
    <w:multiLevelType w:val="hybridMultilevel"/>
    <w:tmpl w:val="1B4821E0"/>
    <w:lvl w:ilvl="0" w:tplc="8BBAECE8">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9C6998"/>
    <w:multiLevelType w:val="hybridMultilevel"/>
    <w:tmpl w:val="FFEEDE64"/>
    <w:lvl w:ilvl="0" w:tplc="2D00AEE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5">
    <w:nsid w:val="36824653"/>
    <w:multiLevelType w:val="hybridMultilevel"/>
    <w:tmpl w:val="31025FFE"/>
    <w:lvl w:ilvl="0" w:tplc="2860522E">
      <w:start w:val="17"/>
      <w:numFmt w:val="decimal"/>
      <w:lvlText w:val="%1."/>
      <w:lvlJc w:val="left"/>
      <w:pPr>
        <w:tabs>
          <w:tab w:val="num" w:pos="360"/>
        </w:tabs>
        <w:ind w:left="360" w:hanging="360"/>
      </w:pPr>
    </w:lvl>
    <w:lvl w:ilvl="1" w:tplc="46D8561E">
      <w:numFmt w:val="none"/>
      <w:lvlText w:val=""/>
      <w:lvlJc w:val="left"/>
      <w:pPr>
        <w:tabs>
          <w:tab w:val="num" w:pos="360"/>
        </w:tabs>
        <w:ind w:left="0" w:firstLine="0"/>
      </w:pPr>
    </w:lvl>
    <w:lvl w:ilvl="2" w:tplc="1EAAC2DC">
      <w:numFmt w:val="none"/>
      <w:lvlText w:val=""/>
      <w:lvlJc w:val="left"/>
      <w:pPr>
        <w:tabs>
          <w:tab w:val="num" w:pos="360"/>
        </w:tabs>
        <w:ind w:left="0" w:firstLine="0"/>
      </w:pPr>
    </w:lvl>
    <w:lvl w:ilvl="3" w:tplc="127A53FE">
      <w:numFmt w:val="none"/>
      <w:lvlText w:val=""/>
      <w:lvlJc w:val="left"/>
      <w:pPr>
        <w:tabs>
          <w:tab w:val="num" w:pos="360"/>
        </w:tabs>
        <w:ind w:left="0" w:firstLine="0"/>
      </w:pPr>
    </w:lvl>
    <w:lvl w:ilvl="4" w:tplc="9D5EB3A4">
      <w:numFmt w:val="none"/>
      <w:lvlText w:val=""/>
      <w:lvlJc w:val="left"/>
      <w:pPr>
        <w:tabs>
          <w:tab w:val="num" w:pos="360"/>
        </w:tabs>
        <w:ind w:left="0" w:firstLine="0"/>
      </w:pPr>
    </w:lvl>
    <w:lvl w:ilvl="5" w:tplc="4986EFEA">
      <w:numFmt w:val="none"/>
      <w:lvlText w:val=""/>
      <w:lvlJc w:val="left"/>
      <w:pPr>
        <w:tabs>
          <w:tab w:val="num" w:pos="360"/>
        </w:tabs>
        <w:ind w:left="0" w:firstLine="0"/>
      </w:pPr>
    </w:lvl>
    <w:lvl w:ilvl="6" w:tplc="A5AE96B4">
      <w:numFmt w:val="none"/>
      <w:lvlText w:val=""/>
      <w:lvlJc w:val="left"/>
      <w:pPr>
        <w:tabs>
          <w:tab w:val="num" w:pos="360"/>
        </w:tabs>
        <w:ind w:left="0" w:firstLine="0"/>
      </w:pPr>
    </w:lvl>
    <w:lvl w:ilvl="7" w:tplc="FA7057E8">
      <w:numFmt w:val="none"/>
      <w:lvlText w:val=""/>
      <w:lvlJc w:val="left"/>
      <w:pPr>
        <w:tabs>
          <w:tab w:val="num" w:pos="360"/>
        </w:tabs>
        <w:ind w:left="0" w:firstLine="0"/>
      </w:pPr>
    </w:lvl>
    <w:lvl w:ilvl="8" w:tplc="B1CC6C46">
      <w:numFmt w:val="none"/>
      <w:lvlText w:val=""/>
      <w:lvlJc w:val="left"/>
      <w:pPr>
        <w:tabs>
          <w:tab w:val="num" w:pos="360"/>
        </w:tabs>
        <w:ind w:left="0" w:firstLine="0"/>
      </w:pPr>
    </w:lvl>
  </w:abstractNum>
  <w:abstractNum w:abstractNumId="6">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7">
    <w:nsid w:val="371971DA"/>
    <w:multiLevelType w:val="hybridMultilevel"/>
    <w:tmpl w:val="7B468C40"/>
    <w:lvl w:ilvl="0" w:tplc="BC84C1C6">
      <w:start w:val="1"/>
      <w:numFmt w:val="lowerRoman"/>
      <w:lvlText w:val="(%1)"/>
      <w:lvlJc w:val="left"/>
      <w:pPr>
        <w:tabs>
          <w:tab w:val="num" w:pos="720"/>
        </w:tabs>
        <w:ind w:left="720"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6E75D9"/>
    <w:multiLevelType w:val="hybridMultilevel"/>
    <w:tmpl w:val="7F58ED4A"/>
    <w:lvl w:ilvl="0" w:tplc="C6122660">
      <w:start w:val="1"/>
      <w:numFmt w:val="lowerLetter"/>
      <w:lvlText w:val="(%1)"/>
      <w:lvlJc w:val="left"/>
      <w:pPr>
        <w:ind w:left="72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1">
    <w:nsid w:val="5ABC1936"/>
    <w:multiLevelType w:val="multilevel"/>
    <w:tmpl w:val="B6BAB2DA"/>
    <w:lvl w:ilvl="0">
      <w:start w:val="5"/>
      <w:numFmt w:val="decimal"/>
      <w:lvlText w:val="%1"/>
      <w:lvlJc w:val="left"/>
      <w:pPr>
        <w:tabs>
          <w:tab w:val="num" w:pos="420"/>
        </w:tabs>
        <w:ind w:left="420" w:hanging="420"/>
      </w:pPr>
    </w:lvl>
    <w:lvl w:ilvl="1">
      <w:start w:val="11"/>
      <w:numFmt w:val="decimal"/>
      <w:lvlText w:val="%1.%2"/>
      <w:lvlJc w:val="left"/>
      <w:pPr>
        <w:tabs>
          <w:tab w:val="num" w:pos="420"/>
        </w:tabs>
        <w:ind w:left="42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2">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AD245C"/>
    <w:multiLevelType w:val="multilevel"/>
    <w:tmpl w:val="1DF8132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7D050DE"/>
    <w:multiLevelType w:val="hybridMultilevel"/>
    <w:tmpl w:val="DB7C9F54"/>
    <w:lvl w:ilvl="0" w:tplc="0409000F">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50BD"/>
    <w:rsid w:val="00246048"/>
    <w:rsid w:val="0027138B"/>
    <w:rsid w:val="00272758"/>
    <w:rsid w:val="003934BB"/>
    <w:rsid w:val="00475ADF"/>
    <w:rsid w:val="00566B17"/>
    <w:rsid w:val="00571C6F"/>
    <w:rsid w:val="006849FA"/>
    <w:rsid w:val="006E3C88"/>
    <w:rsid w:val="006F777A"/>
    <w:rsid w:val="00854ED6"/>
    <w:rsid w:val="00893318"/>
    <w:rsid w:val="00B950BD"/>
    <w:rsid w:val="00BB6B3A"/>
    <w:rsid w:val="00C13866"/>
    <w:rsid w:val="00C44611"/>
    <w:rsid w:val="00CC65F0"/>
    <w:rsid w:val="00DE0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B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B950BD"/>
    <w:pPr>
      <w:keepNext/>
      <w:outlineLvl w:val="1"/>
    </w:pPr>
    <w:rPr>
      <w:b/>
      <w:bCs/>
    </w:rPr>
  </w:style>
  <w:style w:type="paragraph" w:styleId="Heading4">
    <w:name w:val="heading 4"/>
    <w:basedOn w:val="Normal"/>
    <w:next w:val="Normal"/>
    <w:link w:val="Heading4Char"/>
    <w:semiHidden/>
    <w:unhideWhenUsed/>
    <w:qFormat/>
    <w:rsid w:val="00B950BD"/>
    <w:pPr>
      <w:keepNext/>
      <w:spacing w:before="240" w:after="60"/>
      <w:outlineLvl w:val="3"/>
    </w:pPr>
    <w:rPr>
      <w:b/>
      <w:bCs/>
      <w:sz w:val="28"/>
      <w:szCs w:val="28"/>
    </w:rPr>
  </w:style>
  <w:style w:type="paragraph" w:styleId="Heading5">
    <w:name w:val="heading 5"/>
    <w:basedOn w:val="Normal"/>
    <w:link w:val="Heading5Char"/>
    <w:unhideWhenUsed/>
    <w:qFormat/>
    <w:rsid w:val="00B950BD"/>
    <w:pPr>
      <w:keepNext/>
      <w:ind w:right="720"/>
      <w:jc w:val="center"/>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950B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B950B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950BD"/>
    <w:rPr>
      <w:rFonts w:ascii="Arial" w:eastAsia="Times New Roman" w:hAnsi="Arial" w:cs="Arial"/>
      <w:b/>
      <w:bCs/>
      <w:u w:val="single"/>
    </w:rPr>
  </w:style>
  <w:style w:type="paragraph" w:styleId="List">
    <w:name w:val="List"/>
    <w:basedOn w:val="Normal"/>
    <w:unhideWhenUsed/>
    <w:rsid w:val="00B950BD"/>
    <w:pPr>
      <w:ind w:left="360" w:hanging="360"/>
    </w:pPr>
  </w:style>
  <w:style w:type="paragraph" w:styleId="BodyText">
    <w:name w:val="Body Text"/>
    <w:basedOn w:val="Normal"/>
    <w:link w:val="BodyTextChar"/>
    <w:semiHidden/>
    <w:unhideWhenUsed/>
    <w:rsid w:val="00B950BD"/>
    <w:pPr>
      <w:ind w:right="-360"/>
    </w:pPr>
  </w:style>
  <w:style w:type="character" w:customStyle="1" w:styleId="BodyTextChar">
    <w:name w:val="Body Text Char"/>
    <w:basedOn w:val="DefaultParagraphFont"/>
    <w:link w:val="BodyText"/>
    <w:semiHidden/>
    <w:rsid w:val="00B950B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B950BD"/>
    <w:pPr>
      <w:ind w:left="1080" w:hanging="360"/>
      <w:jc w:val="both"/>
    </w:pPr>
    <w:rPr>
      <w:rFonts w:ascii="Arial" w:hAnsi="Arial"/>
    </w:rPr>
  </w:style>
  <w:style w:type="character" w:customStyle="1" w:styleId="BodyTextIndentChar">
    <w:name w:val="Body Text Indent Char"/>
    <w:basedOn w:val="DefaultParagraphFont"/>
    <w:link w:val="BodyTextIndent"/>
    <w:semiHidden/>
    <w:rsid w:val="00B950BD"/>
    <w:rPr>
      <w:rFonts w:ascii="Arial" w:eastAsia="Times New Roman" w:hAnsi="Arial" w:cs="Times New Roman"/>
      <w:sz w:val="24"/>
      <w:szCs w:val="24"/>
    </w:rPr>
  </w:style>
  <w:style w:type="paragraph" w:styleId="BodyTextIndent2">
    <w:name w:val="Body Text Indent 2"/>
    <w:basedOn w:val="Normal"/>
    <w:link w:val="BodyTextIndent2Char"/>
    <w:semiHidden/>
    <w:unhideWhenUsed/>
    <w:rsid w:val="00B950BD"/>
    <w:pPr>
      <w:ind w:left="720"/>
      <w:jc w:val="both"/>
    </w:pPr>
    <w:rPr>
      <w:rFonts w:ascii="Arial" w:hAnsi="Arial"/>
      <w:bCs/>
    </w:rPr>
  </w:style>
  <w:style w:type="character" w:customStyle="1" w:styleId="BodyTextIndent2Char">
    <w:name w:val="Body Text Indent 2 Char"/>
    <w:basedOn w:val="DefaultParagraphFont"/>
    <w:link w:val="BodyTextIndent2"/>
    <w:semiHidden/>
    <w:rsid w:val="00B950BD"/>
    <w:rPr>
      <w:rFonts w:ascii="Arial" w:eastAsia="Times New Roman" w:hAnsi="Arial" w:cs="Times New Roman"/>
      <w:bCs/>
      <w:sz w:val="24"/>
      <w:szCs w:val="24"/>
    </w:rPr>
  </w:style>
  <w:style w:type="paragraph" w:styleId="ListParagraph">
    <w:name w:val="List Paragraph"/>
    <w:basedOn w:val="Normal"/>
    <w:qFormat/>
    <w:rsid w:val="00B950BD"/>
    <w:pPr>
      <w:ind w:left="720"/>
    </w:pPr>
  </w:style>
</w:styles>
</file>

<file path=word/webSettings.xml><?xml version="1.0" encoding="utf-8"?>
<w:webSettings xmlns:r="http://schemas.openxmlformats.org/officeDocument/2006/relationships" xmlns:w="http://schemas.openxmlformats.org/wordprocessingml/2006/main">
  <w:divs>
    <w:div w:id="1756244241">
      <w:bodyDiv w:val="1"/>
      <w:marLeft w:val="0"/>
      <w:marRight w:val="0"/>
      <w:marTop w:val="0"/>
      <w:marBottom w:val="0"/>
      <w:divBdr>
        <w:top w:val="none" w:sz="0" w:space="0" w:color="auto"/>
        <w:left w:val="none" w:sz="0" w:space="0" w:color="auto"/>
        <w:bottom w:val="none" w:sz="0" w:space="0" w:color="auto"/>
        <w:right w:val="none" w:sz="0" w:space="0" w:color="auto"/>
      </w:divBdr>
    </w:div>
    <w:div w:id="197763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5247</Words>
  <Characters>29911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 deptt</dc:creator>
  <cp:lastModifiedBy>purchase deptt</cp:lastModifiedBy>
  <cp:revision>8</cp:revision>
  <dcterms:created xsi:type="dcterms:W3CDTF">2014-10-18T06:20:00Z</dcterms:created>
  <dcterms:modified xsi:type="dcterms:W3CDTF">2014-11-08T10:08:00Z</dcterms:modified>
</cp:coreProperties>
</file>